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7A6B6A" w14:textId="77777777" w:rsidR="00DD1F46" w:rsidRDefault="00DD1F46" w:rsidP="00585BED">
      <w:pPr>
        <w:keepNext/>
        <w:keepLines/>
        <w:tabs>
          <w:tab w:val="left" w:pos="2340"/>
        </w:tabs>
        <w:spacing w:after="0"/>
        <w:ind w:firstLine="2340"/>
        <w:outlineLvl w:val="0"/>
        <w:rPr>
          <w:rFonts w:eastAsia="Times New Roman" w:cs="Arial"/>
          <w:b/>
          <w:sz w:val="22"/>
          <w:szCs w:val="22"/>
        </w:rPr>
      </w:pPr>
      <w:bookmarkStart w:id="0" w:name="OLE_LINK1"/>
      <w:bookmarkStart w:id="1" w:name="OLE_LINK2"/>
    </w:p>
    <w:p w14:paraId="1A779701" w14:textId="77777777" w:rsidR="00106BB9" w:rsidRDefault="00106BB9" w:rsidP="00106BB9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78E8BE80" w14:textId="77777777" w:rsidR="004A4F41" w:rsidRDefault="00DD6D7B" w:rsidP="0000308B">
      <w:pPr>
        <w:keepNext/>
        <w:keepLines/>
        <w:tabs>
          <w:tab w:val="left" w:pos="2340"/>
        </w:tabs>
        <w:spacing w:after="0"/>
        <w:ind w:firstLine="2250"/>
        <w:jc w:val="right"/>
        <w:outlineLvl w:val="0"/>
        <w:rPr>
          <w:rFonts w:eastAsia="Times New Roman" w:cs="Arial"/>
          <w:szCs w:val="22"/>
        </w:rPr>
      </w:pPr>
      <w:r>
        <w:rPr>
          <w:noProof/>
          <w:lang w:eastAsia="ko-KR"/>
        </w:rPr>
        <w:pict w14:anchorId="09BAF36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그림 1" o:spid="_x0000_i1025" type="#_x0000_t75" style="width:2in;height:36.65pt;visibility:visible">
            <v:imagedata r:id="rId8" o:title=""/>
          </v:shape>
        </w:pict>
      </w:r>
    </w:p>
    <w:p w14:paraId="13E13D19" w14:textId="77777777" w:rsidR="00C60558" w:rsidRDefault="00C60558" w:rsidP="00C605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0" w:line="276" w:lineRule="auto"/>
        <w:ind w:left="2160"/>
        <w:rPr>
          <w:rFonts w:eastAsia="Times New Roman" w:cs="Arial"/>
          <w:szCs w:val="22"/>
        </w:rPr>
      </w:pPr>
    </w:p>
    <w:p w14:paraId="6029EA28" w14:textId="77777777" w:rsidR="007E0707" w:rsidRDefault="007E0707" w:rsidP="007E07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rPr>
          <w:rFonts w:eastAsia="Times New Roman" w:cs="Arial"/>
          <w:szCs w:val="22"/>
        </w:rPr>
      </w:pPr>
      <w:bookmarkStart w:id="2" w:name="_Toc334350683"/>
      <w:r>
        <w:rPr>
          <w:rFonts w:eastAsia="맑은 고딕" w:cs="Arial" w:hint="eastAsia"/>
          <w:szCs w:val="22"/>
          <w:lang w:eastAsia="ko-KR"/>
        </w:rPr>
        <w:t xml:space="preserve">Hanwha </w:t>
      </w:r>
      <w:r w:rsidRPr="0013417A">
        <w:rPr>
          <w:rFonts w:eastAsia="맑은 고딕" w:cs="Arial" w:hint="eastAsia"/>
          <w:szCs w:val="22"/>
          <w:lang w:eastAsia="ko-KR"/>
        </w:rPr>
        <w:t>Techwin</w:t>
      </w:r>
      <w:r w:rsidRPr="00B34E19">
        <w:rPr>
          <w:rFonts w:eastAsia="Times New Roman" w:cs="Arial"/>
          <w:szCs w:val="22"/>
        </w:rPr>
        <w:t xml:space="preserve"> is a </w:t>
      </w:r>
      <w:r>
        <w:rPr>
          <w:rFonts w:eastAsia="Times New Roman" w:cs="Arial"/>
          <w:szCs w:val="22"/>
        </w:rPr>
        <w:t xml:space="preserve">global </w:t>
      </w:r>
      <w:r w:rsidRPr="00B34E19">
        <w:rPr>
          <w:rFonts w:eastAsia="Times New Roman" w:cs="Arial"/>
          <w:szCs w:val="22"/>
        </w:rPr>
        <w:t xml:space="preserve">leading supplier of </w:t>
      </w:r>
      <w:r>
        <w:rPr>
          <w:rFonts w:eastAsia="Times New Roman" w:cs="Arial"/>
          <w:szCs w:val="22"/>
        </w:rPr>
        <w:t>solutions for IP and analog video</w:t>
      </w:r>
      <w:r w:rsidRPr="00B34E19">
        <w:rPr>
          <w:rFonts w:eastAsia="Times New Roman" w:cs="Arial"/>
          <w:szCs w:val="22"/>
        </w:rPr>
        <w:t xml:space="preserve"> surveillance. Building on the company's history of innovation, </w:t>
      </w:r>
      <w:r w:rsidRPr="00F80120">
        <w:rPr>
          <w:rFonts w:eastAsia="맑은 고딕" w:cs="Arial" w:hint="eastAsia"/>
          <w:szCs w:val="22"/>
          <w:lang w:eastAsia="ko-KR"/>
        </w:rPr>
        <w:t xml:space="preserve">Hanwha </w:t>
      </w:r>
      <w:r w:rsidRPr="0013417A">
        <w:rPr>
          <w:rFonts w:eastAsia="맑은 고딕" w:cs="Arial" w:hint="eastAsia"/>
          <w:szCs w:val="22"/>
          <w:lang w:eastAsia="ko-KR"/>
        </w:rPr>
        <w:t>Techwin</w:t>
      </w:r>
      <w:r w:rsidRPr="00B34E19">
        <w:rPr>
          <w:rFonts w:eastAsia="Times New Roman" w:cs="Arial"/>
          <w:szCs w:val="22"/>
        </w:rPr>
        <w:t xml:space="preserve"> is dedicated to providing systems solutions with the highest levels of performance, reliability and cost-eff</w:t>
      </w:r>
      <w:r>
        <w:rPr>
          <w:rFonts w:eastAsia="Times New Roman" w:cs="Arial"/>
          <w:szCs w:val="22"/>
        </w:rPr>
        <w:t>ectiveness</w:t>
      </w:r>
      <w:r w:rsidRPr="00B34E19">
        <w:rPr>
          <w:rFonts w:eastAsia="Times New Roman" w:cs="Arial"/>
          <w:szCs w:val="22"/>
        </w:rPr>
        <w:t xml:space="preserve">. </w:t>
      </w:r>
      <w:r w:rsidRPr="00F80120">
        <w:rPr>
          <w:rFonts w:eastAsia="맑은 고딕" w:cs="Arial" w:hint="eastAsia"/>
          <w:szCs w:val="22"/>
          <w:lang w:eastAsia="ko-KR"/>
        </w:rPr>
        <w:t xml:space="preserve">Hanwha </w:t>
      </w:r>
      <w:r w:rsidRPr="0013417A">
        <w:rPr>
          <w:rFonts w:eastAsia="맑은 고딕" w:cs="Arial" w:hint="eastAsia"/>
          <w:szCs w:val="22"/>
          <w:lang w:eastAsia="ko-KR"/>
        </w:rPr>
        <w:t>Techwin</w:t>
      </w:r>
      <w:r w:rsidRPr="00B34E19">
        <w:rPr>
          <w:rFonts w:eastAsia="Times New Roman" w:cs="Arial"/>
          <w:szCs w:val="22"/>
        </w:rPr>
        <w:t xml:space="preserve"> is committed to the continued development of innovative systems products for professional security applications.</w:t>
      </w:r>
    </w:p>
    <w:p w14:paraId="4308EF47" w14:textId="77777777" w:rsidR="007E0707" w:rsidRDefault="007E0707" w:rsidP="007E07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rPr>
          <w:rFonts w:eastAsia="Times New Roman" w:cs="Arial"/>
          <w:szCs w:val="22"/>
        </w:rPr>
      </w:pPr>
    </w:p>
    <w:p w14:paraId="48D03C1A" w14:textId="77777777" w:rsidR="007E0707" w:rsidRPr="00F80120" w:rsidRDefault="007E0707" w:rsidP="007E07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rPr>
          <w:rFonts w:eastAsia="맑은 고딕" w:cs="Arial"/>
          <w:szCs w:val="22"/>
          <w:lang w:eastAsia="ko-KR"/>
        </w:rPr>
      </w:pPr>
      <w:r w:rsidRPr="00585BED">
        <w:rPr>
          <w:rFonts w:eastAsia="Times New Roman" w:cs="Arial"/>
          <w:szCs w:val="22"/>
        </w:rPr>
        <w:t xml:space="preserve">For additional information, </w:t>
      </w:r>
      <w:bookmarkEnd w:id="2"/>
      <w:r w:rsidRPr="00F80120">
        <w:rPr>
          <w:rFonts w:eastAsia="맑은 고딕" w:cs="Arial" w:hint="eastAsia"/>
          <w:szCs w:val="22"/>
          <w:lang w:eastAsia="ko-KR"/>
        </w:rPr>
        <w:t xml:space="preserve">visit </w:t>
      </w:r>
      <w:hyperlink r:id="rId9" w:history="1">
        <w:r w:rsidRPr="008B7A0A">
          <w:rPr>
            <w:rStyle w:val="a5"/>
            <w:rFonts w:eastAsia="맑은 고딕" w:cs="Arial"/>
            <w:szCs w:val="22"/>
            <w:lang w:eastAsia="ko-KR"/>
          </w:rPr>
          <w:t>http://hanwha-security.com/</w:t>
        </w:r>
      </w:hyperlink>
      <w:r>
        <w:rPr>
          <w:rFonts w:eastAsia="맑은 고딕" w:cs="Arial" w:hint="eastAsia"/>
          <w:szCs w:val="22"/>
          <w:lang w:eastAsia="ko-KR"/>
        </w:rPr>
        <w:t xml:space="preserve"> </w:t>
      </w:r>
    </w:p>
    <w:p w14:paraId="318F4B2F" w14:textId="77777777" w:rsidR="00C60558" w:rsidRPr="00DA74EA" w:rsidRDefault="00C60558" w:rsidP="00C60558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</w:p>
    <w:p w14:paraId="61440C89" w14:textId="77777777" w:rsidR="004A4F41" w:rsidRDefault="004A4F41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</w:p>
    <w:p w14:paraId="0AA1C208" w14:textId="77777777" w:rsidR="00577DB8" w:rsidRDefault="00577DB8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</w:p>
    <w:p w14:paraId="7A9D73B6" w14:textId="57023C32" w:rsidR="004A4F41" w:rsidRDefault="00012037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  <w:r>
        <w:rPr>
          <w:rFonts w:eastAsia="Times New Roman" w:cs="Arial"/>
          <w:b/>
          <w:sz w:val="22"/>
          <w:szCs w:val="22"/>
        </w:rPr>
        <w:t>2</w:t>
      </w:r>
      <w:r w:rsidR="006F4CA7">
        <w:rPr>
          <w:rFonts w:eastAsia="Times New Roman" w:cs="Arial"/>
          <w:b/>
          <w:sz w:val="22"/>
          <w:szCs w:val="22"/>
        </w:rPr>
        <w:t xml:space="preserve"> MP</w:t>
      </w:r>
      <w:r w:rsidR="00AC2D80">
        <w:rPr>
          <w:rFonts w:eastAsia="Times New Roman" w:cs="Arial"/>
          <w:b/>
          <w:sz w:val="22"/>
          <w:szCs w:val="22"/>
        </w:rPr>
        <w:t xml:space="preserve"> FULL HD</w:t>
      </w:r>
      <w:r w:rsidR="006F4CA7">
        <w:rPr>
          <w:rFonts w:eastAsia="Times New Roman" w:cs="Arial"/>
          <w:b/>
          <w:sz w:val="22"/>
          <w:szCs w:val="22"/>
        </w:rPr>
        <w:t xml:space="preserve"> </w:t>
      </w:r>
      <w:r w:rsidR="00DD0022" w:rsidRPr="001C3C9D">
        <w:rPr>
          <w:rFonts w:eastAsia="맑은 고딕" w:cs="Arial" w:hint="eastAsia"/>
          <w:b/>
          <w:sz w:val="22"/>
          <w:szCs w:val="22"/>
          <w:lang w:eastAsia="ko-KR"/>
        </w:rPr>
        <w:t xml:space="preserve">NETWORK </w:t>
      </w:r>
      <w:r w:rsidR="006F4CA7">
        <w:rPr>
          <w:rFonts w:eastAsia="Times New Roman" w:cs="Arial"/>
          <w:b/>
          <w:sz w:val="22"/>
          <w:szCs w:val="22"/>
        </w:rPr>
        <w:t xml:space="preserve">IR </w:t>
      </w:r>
      <w:r w:rsidR="00071CF5" w:rsidRPr="004D0B57">
        <w:rPr>
          <w:rFonts w:eastAsia="맑은 고딕" w:cs="Arial" w:hint="eastAsia"/>
          <w:b/>
          <w:sz w:val="22"/>
          <w:szCs w:val="22"/>
          <w:lang w:eastAsia="ko-KR"/>
        </w:rPr>
        <w:t>DOME</w:t>
      </w:r>
      <w:r w:rsidR="006F4CA7">
        <w:rPr>
          <w:rFonts w:eastAsia="Times New Roman" w:cs="Arial"/>
          <w:b/>
          <w:sz w:val="22"/>
          <w:szCs w:val="22"/>
        </w:rPr>
        <w:t xml:space="preserve"> CAMERA</w:t>
      </w:r>
    </w:p>
    <w:p w14:paraId="056CFFE9" w14:textId="77777777" w:rsidR="004A4F41" w:rsidRPr="00585BED" w:rsidRDefault="004A4F41" w:rsidP="008E0D4A">
      <w:pPr>
        <w:spacing w:after="0"/>
        <w:ind w:firstLine="720"/>
        <w:rPr>
          <w:rFonts w:ascii="Times New Roman" w:hAnsi="Times New Roman"/>
          <w:szCs w:val="20"/>
        </w:rPr>
      </w:pPr>
    </w:p>
    <w:p w14:paraId="41A24B9C" w14:textId="77777777" w:rsidR="00577DB8" w:rsidRDefault="00577DB8" w:rsidP="008E0D4A">
      <w:pPr>
        <w:keepNext/>
        <w:keepLines/>
        <w:spacing w:after="0"/>
        <w:ind w:firstLine="720"/>
        <w:outlineLvl w:val="0"/>
        <w:rPr>
          <w:rFonts w:eastAsia="Times New Roman" w:cs="Arial"/>
          <w:b/>
          <w:sz w:val="22"/>
          <w:szCs w:val="22"/>
        </w:rPr>
      </w:pPr>
      <w:bookmarkStart w:id="3" w:name="_Toc334350689"/>
    </w:p>
    <w:p w14:paraId="0A3B81D5" w14:textId="77777777" w:rsidR="004A4F41" w:rsidRPr="00033977" w:rsidRDefault="005F1F03" w:rsidP="008E0D4A">
      <w:pPr>
        <w:keepNext/>
        <w:keepLines/>
        <w:spacing w:after="0"/>
        <w:ind w:firstLine="720"/>
        <w:outlineLvl w:val="0"/>
        <w:rPr>
          <w:rFonts w:eastAsia="Times New Roman" w:cs="Arial"/>
          <w:b/>
          <w:sz w:val="22"/>
          <w:szCs w:val="22"/>
        </w:rPr>
      </w:pPr>
      <w:r w:rsidRPr="00033977">
        <w:rPr>
          <w:rFonts w:eastAsia="Times New Roman" w:cs="Arial"/>
          <w:b/>
          <w:sz w:val="22"/>
          <w:szCs w:val="22"/>
        </w:rPr>
        <w:t>DIVISION 2</w:t>
      </w:r>
      <w:r w:rsidR="00E04467">
        <w:rPr>
          <w:rFonts w:eastAsia="Times New Roman" w:cs="Arial"/>
          <w:b/>
          <w:sz w:val="22"/>
          <w:szCs w:val="22"/>
        </w:rPr>
        <w:t>8</w:t>
      </w:r>
      <w:r w:rsidR="004A4F41" w:rsidRPr="00033977">
        <w:rPr>
          <w:rFonts w:eastAsia="Times New Roman" w:cs="Arial"/>
          <w:b/>
          <w:sz w:val="22"/>
          <w:szCs w:val="22"/>
        </w:rPr>
        <w:t xml:space="preserve"> – </w:t>
      </w:r>
      <w:bookmarkEnd w:id="3"/>
      <w:r w:rsidR="00E04467">
        <w:rPr>
          <w:rFonts w:eastAsia="Times New Roman" w:cs="Arial"/>
          <w:b/>
          <w:sz w:val="22"/>
          <w:szCs w:val="22"/>
        </w:rPr>
        <w:t>ELECTRONIC SAFETY AND SECURITY</w:t>
      </w:r>
    </w:p>
    <w:p w14:paraId="27F079E9" w14:textId="77777777" w:rsidR="008F6CB5" w:rsidRDefault="008F6CB5" w:rsidP="005F1F03">
      <w:pPr>
        <w:spacing w:before="120"/>
        <w:ind w:firstLine="720"/>
        <w:rPr>
          <w:b/>
          <w:sz w:val="22"/>
          <w:szCs w:val="22"/>
        </w:rPr>
      </w:pPr>
      <w:bookmarkStart w:id="4" w:name="_Toc334350690"/>
    </w:p>
    <w:p w14:paraId="4F819598" w14:textId="77777777" w:rsidR="004A4F41" w:rsidRPr="00585BED" w:rsidRDefault="004A4F41" w:rsidP="005F1F03">
      <w:pPr>
        <w:spacing w:before="120"/>
        <w:ind w:firstLine="720"/>
        <w:rPr>
          <w:rFonts w:eastAsia="Times New Roman" w:cs="Arial"/>
          <w:b/>
          <w:sz w:val="22"/>
          <w:szCs w:val="20"/>
        </w:rPr>
      </w:pPr>
      <w:r w:rsidRPr="00585BED">
        <w:rPr>
          <w:rFonts w:eastAsia="Times New Roman" w:cs="Arial"/>
          <w:b/>
          <w:sz w:val="22"/>
          <w:szCs w:val="20"/>
        </w:rPr>
        <w:t>Notes to Specifier:</w:t>
      </w:r>
      <w:bookmarkEnd w:id="4"/>
    </w:p>
    <w:p w14:paraId="3954B9AB" w14:textId="77777777" w:rsidR="008D09B0" w:rsidRPr="008D09B0" w:rsidRDefault="000C7158" w:rsidP="009F7BD5">
      <w:pPr>
        <w:spacing w:after="0" w:line="276" w:lineRule="auto"/>
        <w:ind w:left="720"/>
        <w:rPr>
          <w:rFonts w:eastAsia="Times New Roman"/>
          <w:bCs/>
          <w:szCs w:val="20"/>
        </w:rPr>
      </w:pPr>
      <w:r>
        <w:rPr>
          <w:rFonts w:eastAsia="Times New Roman"/>
          <w:bCs/>
          <w:szCs w:val="20"/>
        </w:rPr>
        <w:t>1</w:t>
      </w:r>
      <w:r w:rsidR="008D09B0">
        <w:rPr>
          <w:rFonts w:eastAsia="Times New Roman"/>
          <w:bCs/>
          <w:szCs w:val="20"/>
        </w:rPr>
        <w:t xml:space="preserve">.  </w:t>
      </w:r>
      <w:r w:rsidR="004A4F41" w:rsidRPr="00635DA8">
        <w:rPr>
          <w:rFonts w:eastAsia="Times New Roman"/>
          <w:bCs/>
          <w:szCs w:val="20"/>
        </w:rPr>
        <w:t xml:space="preserve">Where several alternative parameters or specifications exist, or where, the specifier has the option of inserting text, such choices are presented in </w:t>
      </w:r>
      <w:r w:rsidR="00705144" w:rsidRPr="000C7158">
        <w:rPr>
          <w:rFonts w:eastAsia="Times New Roman"/>
          <w:b/>
          <w:bCs/>
          <w:szCs w:val="20"/>
        </w:rPr>
        <w:t>&lt;</w:t>
      </w:r>
      <w:r w:rsidR="004A4F41" w:rsidRPr="00635DA8">
        <w:rPr>
          <w:rFonts w:eastAsia="Times New Roman"/>
          <w:b/>
          <w:bCs/>
          <w:szCs w:val="20"/>
        </w:rPr>
        <w:t>bold text</w:t>
      </w:r>
      <w:r w:rsidR="00705144">
        <w:rPr>
          <w:rFonts w:eastAsia="Times New Roman"/>
          <w:b/>
          <w:bCs/>
          <w:szCs w:val="20"/>
        </w:rPr>
        <w:t>&gt;</w:t>
      </w:r>
      <w:r w:rsidR="004A4F41" w:rsidRPr="00635DA8">
        <w:rPr>
          <w:rFonts w:eastAsia="Times New Roman"/>
          <w:b/>
          <w:bCs/>
          <w:szCs w:val="20"/>
        </w:rPr>
        <w:t>.</w:t>
      </w:r>
      <w:bookmarkStart w:id="5" w:name="_Toc334350691"/>
    </w:p>
    <w:p w14:paraId="0263999C" w14:textId="77777777" w:rsidR="004A4F41" w:rsidRPr="00635DA8" w:rsidRDefault="000C7158" w:rsidP="009F7BD5">
      <w:pPr>
        <w:spacing w:before="120" w:after="0" w:line="276" w:lineRule="auto"/>
        <w:ind w:left="720"/>
        <w:rPr>
          <w:rFonts w:eastAsia="Times New Roman"/>
          <w:bCs/>
          <w:szCs w:val="20"/>
        </w:rPr>
      </w:pPr>
      <w:r>
        <w:rPr>
          <w:rFonts w:eastAsia="Times New Roman"/>
          <w:bCs/>
          <w:szCs w:val="20"/>
        </w:rPr>
        <w:t>2</w:t>
      </w:r>
      <w:r w:rsidR="004A4F41" w:rsidRPr="00635DA8">
        <w:rPr>
          <w:rFonts w:eastAsia="Times New Roman"/>
          <w:bCs/>
          <w:szCs w:val="20"/>
        </w:rPr>
        <w:t>.  Explanatory notes and comments are presented in</w:t>
      </w:r>
      <w:r w:rsidR="004A4F41" w:rsidRPr="00705144">
        <w:rPr>
          <w:rFonts w:eastAsia="Times New Roman"/>
          <w:bCs/>
          <w:szCs w:val="20"/>
        </w:rPr>
        <w:t xml:space="preserve"> </w:t>
      </w:r>
      <w:r w:rsidR="004A4F41" w:rsidRPr="00705144">
        <w:rPr>
          <w:rFonts w:eastAsia="Times New Roman"/>
          <w:b/>
          <w:bCs/>
          <w:color w:val="7030A0"/>
          <w:sz w:val="22"/>
          <w:szCs w:val="20"/>
        </w:rPr>
        <w:t>colored</w:t>
      </w:r>
      <w:r w:rsidR="004A4F41" w:rsidRPr="00705144">
        <w:rPr>
          <w:rFonts w:eastAsia="Times New Roman"/>
          <w:bCs/>
          <w:sz w:val="22"/>
          <w:szCs w:val="20"/>
        </w:rPr>
        <w:t xml:space="preserve"> </w:t>
      </w:r>
      <w:r w:rsidR="004A4F41" w:rsidRPr="00705144">
        <w:rPr>
          <w:rFonts w:eastAsia="Times New Roman"/>
          <w:bCs/>
          <w:szCs w:val="20"/>
        </w:rPr>
        <w:t>te</w:t>
      </w:r>
      <w:r w:rsidR="004A4F41" w:rsidRPr="00635DA8">
        <w:rPr>
          <w:rFonts w:eastAsia="Times New Roman"/>
          <w:bCs/>
          <w:szCs w:val="20"/>
        </w:rPr>
        <w:t>xt.</w:t>
      </w:r>
      <w:bookmarkEnd w:id="5"/>
    </w:p>
    <w:p w14:paraId="4208A9E6" w14:textId="77777777" w:rsidR="004A4F41" w:rsidRPr="00585BED" w:rsidRDefault="004A4F41" w:rsidP="009F7BD5">
      <w:pPr>
        <w:spacing w:after="0" w:line="276" w:lineRule="auto"/>
        <w:ind w:left="720" w:firstLine="720"/>
        <w:rPr>
          <w:rFonts w:eastAsia="Times New Roman" w:cs="Arial"/>
          <w:szCs w:val="20"/>
        </w:rPr>
      </w:pPr>
    </w:p>
    <w:p w14:paraId="616AA72F" w14:textId="77777777" w:rsidR="00577DB8" w:rsidRDefault="00577DB8" w:rsidP="009F7BD5">
      <w:pPr>
        <w:spacing w:line="276" w:lineRule="auto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</w:p>
    <w:p w14:paraId="539CA39E" w14:textId="77777777" w:rsidR="00577DB8" w:rsidRDefault="00577DB8" w:rsidP="00577DB8">
      <w:pPr>
        <w:spacing w:before="120"/>
        <w:ind w:left="720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Important:  See further notes on the following page.</w:t>
      </w:r>
    </w:p>
    <w:p w14:paraId="3B3DD3AB" w14:textId="77777777" w:rsidR="00577DB8" w:rsidRPr="00DD1F46" w:rsidRDefault="00577DB8" w:rsidP="00577DB8">
      <w:pPr>
        <w:keepNext/>
        <w:keepLines/>
        <w:spacing w:after="0"/>
        <w:outlineLvl w:val="0"/>
        <w:rPr>
          <w:rFonts w:eastAsia="Times New Roman"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</w:rPr>
        <w:br w:type="page"/>
      </w:r>
      <w:r w:rsidRPr="00DD1F46">
        <w:rPr>
          <w:rFonts w:eastAsia="Times New Roman" w:cs="Arial"/>
          <w:b/>
          <w:sz w:val="22"/>
          <w:szCs w:val="22"/>
          <w:u w:val="single"/>
        </w:rPr>
        <w:lastRenderedPageBreak/>
        <w:t>Important Note to Security Systems Specifiers</w:t>
      </w:r>
    </w:p>
    <w:p w14:paraId="4DEE16D8" w14:textId="77777777" w:rsidR="00577DB8" w:rsidRDefault="00577DB8" w:rsidP="00577DB8">
      <w:pPr>
        <w:keepNext/>
        <w:keepLines/>
        <w:tabs>
          <w:tab w:val="left" w:pos="2340"/>
        </w:tabs>
        <w:spacing w:after="0"/>
        <w:ind w:firstLine="2340"/>
        <w:outlineLvl w:val="0"/>
        <w:rPr>
          <w:rFonts w:eastAsia="Times New Roman" w:cs="Arial"/>
          <w:b/>
          <w:sz w:val="22"/>
          <w:szCs w:val="22"/>
        </w:rPr>
      </w:pPr>
    </w:p>
    <w:p w14:paraId="41EF4080" w14:textId="77777777" w:rsidR="00577DB8" w:rsidRDefault="00577DB8" w:rsidP="00577DB8">
      <w:pPr>
        <w:keepNext/>
        <w:keepLines/>
        <w:spacing w:after="0"/>
        <w:outlineLvl w:val="0"/>
        <w:rPr>
          <w:rFonts w:eastAsia="Times New Roman" w:cs="Arial"/>
          <w:sz w:val="22"/>
          <w:szCs w:val="22"/>
        </w:rPr>
      </w:pPr>
    </w:p>
    <w:p w14:paraId="128A34C9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 xml:space="preserve">CSI MasterFormat 2016 incorporates numerous significant changes affecting electronic safety and security. This document is written to provide flexibility in using either format, although adoption of MasterFormat 2016 is encouraged. </w:t>
      </w:r>
      <w:r w:rsidRPr="00106BB9">
        <w:rPr>
          <w:rFonts w:eastAsia="Times New Roman" w:cs="Arial"/>
          <w:sz w:val="22"/>
          <w:szCs w:val="22"/>
        </w:rPr>
        <w:t xml:space="preserve">The following is a guide to the </w:t>
      </w:r>
      <w:r>
        <w:rPr>
          <w:rFonts w:eastAsia="Times New Roman" w:cs="Arial"/>
          <w:sz w:val="22"/>
          <w:szCs w:val="22"/>
        </w:rPr>
        <w:t xml:space="preserve">MasterFormat </w:t>
      </w:r>
      <w:r w:rsidRPr="00106BB9">
        <w:rPr>
          <w:rFonts w:eastAsia="Times New Roman" w:cs="Arial"/>
          <w:sz w:val="22"/>
          <w:szCs w:val="22"/>
        </w:rPr>
        <w:t>numbers r</w:t>
      </w:r>
      <w:r>
        <w:rPr>
          <w:rFonts w:eastAsia="Times New Roman" w:cs="Arial"/>
          <w:sz w:val="22"/>
          <w:szCs w:val="22"/>
        </w:rPr>
        <w:t>elevant to the product referenced in this specification.</w:t>
      </w:r>
    </w:p>
    <w:p w14:paraId="5B17C508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39EE9EB8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b/>
          <w:sz w:val="22"/>
          <w:szCs w:val="22"/>
        </w:rPr>
      </w:pPr>
      <w:r w:rsidRPr="00577DB8">
        <w:rPr>
          <w:rFonts w:eastAsia="Times New Roman" w:cs="Arial"/>
          <w:b/>
          <w:sz w:val="22"/>
          <w:szCs w:val="22"/>
        </w:rPr>
        <w:t>Primary Specification Area:</w:t>
      </w:r>
    </w:p>
    <w:p w14:paraId="124BD861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2014:</w:t>
      </w:r>
    </w:p>
    <w:p w14:paraId="02B8CB6C" w14:textId="77777777" w:rsidR="00577DB8" w:rsidRPr="00106BB9" w:rsidRDefault="00577DB8" w:rsidP="00577DB8">
      <w:pPr>
        <w:spacing w:before="120"/>
        <w:ind w:firstLine="720"/>
        <w:rPr>
          <w:rFonts w:cs="Arial"/>
          <w:sz w:val="22"/>
          <w:szCs w:val="22"/>
        </w:rPr>
      </w:pPr>
      <w:r w:rsidRPr="00106BB9">
        <w:rPr>
          <w:rFonts w:cs="Arial"/>
          <w:sz w:val="22"/>
          <w:szCs w:val="22"/>
        </w:rPr>
        <w:t xml:space="preserve">28 20 00 </w:t>
      </w:r>
      <w:r w:rsidRPr="00106BB9">
        <w:rPr>
          <w:rFonts w:cs="Arial"/>
          <w:sz w:val="22"/>
          <w:szCs w:val="22"/>
        </w:rPr>
        <w:tab/>
      </w:r>
      <w:r w:rsidRPr="00106BB9">
        <w:rPr>
          <w:sz w:val="22"/>
          <w:szCs w:val="22"/>
        </w:rPr>
        <w:t>Electronic Surveillance</w:t>
      </w:r>
    </w:p>
    <w:p w14:paraId="06609AF8" w14:textId="77777777" w:rsidR="00577DB8" w:rsidRPr="00106BB9" w:rsidRDefault="00577DB8" w:rsidP="00577DB8">
      <w:pPr>
        <w:spacing w:before="120"/>
        <w:ind w:firstLine="720"/>
        <w:rPr>
          <w:sz w:val="22"/>
          <w:szCs w:val="22"/>
        </w:rPr>
      </w:pPr>
      <w:r w:rsidRPr="00106BB9">
        <w:rPr>
          <w:rFonts w:cs="Arial"/>
          <w:sz w:val="22"/>
          <w:szCs w:val="22"/>
        </w:rPr>
        <w:tab/>
        <w:t xml:space="preserve">28 23 00 </w:t>
      </w:r>
      <w:r w:rsidRPr="00106BB9">
        <w:rPr>
          <w:rFonts w:cs="Arial"/>
          <w:sz w:val="22"/>
          <w:szCs w:val="22"/>
        </w:rPr>
        <w:tab/>
      </w:r>
      <w:r w:rsidRPr="00106BB9">
        <w:rPr>
          <w:sz w:val="22"/>
          <w:szCs w:val="22"/>
        </w:rPr>
        <w:t>Video Surveillance</w:t>
      </w:r>
    </w:p>
    <w:p w14:paraId="4325E06E" w14:textId="77777777" w:rsidR="00577DB8" w:rsidRPr="00106BB9" w:rsidRDefault="00577DB8" w:rsidP="00577DB8">
      <w:pPr>
        <w:spacing w:before="120"/>
        <w:ind w:left="630"/>
        <w:rPr>
          <w:sz w:val="22"/>
          <w:szCs w:val="22"/>
        </w:rPr>
      </w:pPr>
      <w:r w:rsidRPr="00106BB9">
        <w:rPr>
          <w:sz w:val="22"/>
          <w:szCs w:val="22"/>
        </w:rPr>
        <w:tab/>
      </w:r>
      <w:r w:rsidRPr="00106BB9">
        <w:rPr>
          <w:sz w:val="22"/>
          <w:szCs w:val="22"/>
        </w:rPr>
        <w:tab/>
      </w:r>
      <w:r w:rsidRPr="00106BB9">
        <w:rPr>
          <w:sz w:val="22"/>
          <w:szCs w:val="22"/>
        </w:rPr>
        <w:tab/>
        <w:t>28 23 29</w:t>
      </w:r>
      <w:r w:rsidRPr="00106BB9">
        <w:rPr>
          <w:sz w:val="22"/>
          <w:szCs w:val="22"/>
        </w:rPr>
        <w:tab/>
        <w:t>Video Surveillance Remote Devices and Sensors</w:t>
      </w:r>
    </w:p>
    <w:p w14:paraId="1F1FBF9C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2016</w:t>
      </w:r>
      <w:r>
        <w:rPr>
          <w:rFonts w:eastAsia="Times New Roman" w:cs="Arial"/>
          <w:sz w:val="22"/>
          <w:szCs w:val="22"/>
          <w:u w:val="single"/>
        </w:rPr>
        <w:t>:</w:t>
      </w:r>
    </w:p>
    <w:p w14:paraId="20067E31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28 20 00</w:t>
      </w:r>
      <w:r>
        <w:rPr>
          <w:rFonts w:eastAsia="Times New Roman" w:cs="Arial"/>
          <w:sz w:val="22"/>
          <w:szCs w:val="22"/>
        </w:rPr>
        <w:tab/>
        <w:t>Video Surveillance</w:t>
      </w:r>
    </w:p>
    <w:p w14:paraId="3423F252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>28 2x xx</w:t>
      </w:r>
      <w:r>
        <w:rPr>
          <w:rFonts w:eastAsia="Times New Roman" w:cs="Arial"/>
          <w:sz w:val="22"/>
          <w:szCs w:val="22"/>
        </w:rPr>
        <w:tab/>
        <w:t>Surveillance Cameras</w:t>
      </w:r>
    </w:p>
    <w:p w14:paraId="6214096E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>28 2x xx</w:t>
      </w:r>
      <w:r>
        <w:rPr>
          <w:rFonts w:eastAsia="Times New Roman" w:cs="Arial"/>
          <w:sz w:val="22"/>
          <w:szCs w:val="22"/>
        </w:rPr>
        <w:tab/>
        <w:t>IP Cameras</w:t>
      </w:r>
    </w:p>
    <w:p w14:paraId="35BAB267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565AF368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b/>
          <w:sz w:val="22"/>
          <w:szCs w:val="22"/>
        </w:rPr>
      </w:pPr>
      <w:r w:rsidRPr="00577DB8">
        <w:rPr>
          <w:rFonts w:eastAsia="Times New Roman" w:cs="Arial"/>
          <w:b/>
          <w:sz w:val="22"/>
          <w:szCs w:val="22"/>
        </w:rPr>
        <w:t>Related Requirements:</w:t>
      </w:r>
    </w:p>
    <w:p w14:paraId="7A38BC63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2014:</w:t>
      </w:r>
    </w:p>
    <w:p w14:paraId="6DA01979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27 20 00 Data Communications </w:t>
      </w:r>
    </w:p>
    <w:p w14:paraId="31FE2C5F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13 Video Surveillance Control and Management Systems</w:t>
      </w:r>
    </w:p>
    <w:p w14:paraId="7EF90443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16 Video Surveillance Monitoring and Supervisory Interfaces</w:t>
      </w:r>
    </w:p>
    <w:p w14:paraId="322570AE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19 Digital Video Recorders and Analog Recording Devices</w:t>
      </w:r>
    </w:p>
    <w:p w14:paraId="6160A43E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23 Video Surveillance Systems Infrastructure</w:t>
      </w:r>
    </w:p>
    <w:p w14:paraId="5389C0FA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</w:p>
    <w:p w14:paraId="66BD2A95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2016</w:t>
      </w:r>
    </w:p>
    <w:p w14:paraId="02178853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27 15 01.xx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Video Surveillance Communications Conductors and Cables </w:t>
      </w:r>
    </w:p>
    <w:p w14:paraId="5BD584BC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27 20 00 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Data Communications </w:t>
      </w:r>
    </w:p>
    <w:p w14:paraId="2951FD10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xx.xx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PoE Power Sources for Electronic Safety and Security </w:t>
      </w:r>
    </w:p>
    <w:p w14:paraId="49661459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Storage Appliances for Electronic Safety and Security </w:t>
      </w:r>
    </w:p>
    <w:p w14:paraId="6C276362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>28 05 xx.xx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Network Video Recorders </w:t>
      </w:r>
    </w:p>
    <w:p w14:paraId="3E1CAAA0" w14:textId="77777777" w:rsidR="008A5761" w:rsidRDefault="008A5761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  <w:t>Cyber Requirements for Electronic Safety and Security</w:t>
      </w:r>
    </w:p>
    <w:p w14:paraId="6CCA980F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Safety and Security Network Communications Equipment </w:t>
      </w:r>
    </w:p>
    <w:p w14:paraId="333872C8" w14:textId="77777777" w:rsidR="004A4F41" w:rsidRPr="001F10EE" w:rsidRDefault="00577DB8" w:rsidP="00EB4C24">
      <w:pPr>
        <w:spacing w:before="120"/>
      </w:pPr>
      <w:r>
        <w:rPr>
          <w:rFonts w:eastAsia="Times New Roman" w:cs="Arial"/>
          <w:sz w:val="22"/>
          <w:szCs w:val="22"/>
        </w:rPr>
        <w:tab/>
        <w:t>28 2x 00</w:t>
      </w:r>
      <w:r>
        <w:rPr>
          <w:rFonts w:eastAsia="Times New Roman" w:cs="Arial"/>
          <w:sz w:val="22"/>
          <w:szCs w:val="22"/>
        </w:rPr>
        <w:tab/>
        <w:t>Video Management System</w:t>
      </w:r>
    </w:p>
    <w:bookmarkEnd w:id="0"/>
    <w:bookmarkEnd w:id="1"/>
    <w:p w14:paraId="17983BE6" w14:textId="1A5898B9" w:rsidR="00EB4C24" w:rsidRPr="00EB4C24" w:rsidRDefault="00AC2D80" w:rsidP="00EB4C24">
      <w:pPr>
        <w:spacing w:after="0"/>
        <w:jc w:val="center"/>
        <w:rPr>
          <w:rFonts w:eastAsia="Times New Roman" w:cs="Arial"/>
          <w:b/>
          <w:sz w:val="22"/>
          <w:szCs w:val="22"/>
        </w:rPr>
      </w:pPr>
      <w:r>
        <w:rPr>
          <w:rFonts w:eastAsia="Times New Roman" w:cs="Arial"/>
          <w:b/>
          <w:sz w:val="22"/>
          <w:szCs w:val="22"/>
        </w:rPr>
        <w:lastRenderedPageBreak/>
        <w:t xml:space="preserve">2 MP FULL HD </w:t>
      </w:r>
      <w:r w:rsidRPr="001C3C9D">
        <w:rPr>
          <w:rFonts w:eastAsia="맑은 고딕" w:cs="Arial" w:hint="eastAsia"/>
          <w:b/>
          <w:sz w:val="22"/>
          <w:szCs w:val="22"/>
          <w:lang w:eastAsia="ko-KR"/>
        </w:rPr>
        <w:t xml:space="preserve">NETWORK </w:t>
      </w:r>
      <w:r>
        <w:rPr>
          <w:rFonts w:eastAsia="Times New Roman" w:cs="Arial"/>
          <w:b/>
          <w:sz w:val="22"/>
          <w:szCs w:val="22"/>
        </w:rPr>
        <w:t xml:space="preserve">IR </w:t>
      </w:r>
      <w:r w:rsidRPr="004D0B57">
        <w:rPr>
          <w:rFonts w:eastAsia="맑은 고딕" w:cs="Arial" w:hint="eastAsia"/>
          <w:b/>
          <w:sz w:val="22"/>
          <w:szCs w:val="22"/>
          <w:lang w:eastAsia="ko-KR"/>
        </w:rPr>
        <w:t>DOME</w:t>
      </w:r>
      <w:r>
        <w:rPr>
          <w:rFonts w:eastAsia="Times New Roman" w:cs="Arial"/>
          <w:b/>
          <w:sz w:val="22"/>
          <w:szCs w:val="22"/>
        </w:rPr>
        <w:t xml:space="preserve"> CAMERA</w:t>
      </w:r>
    </w:p>
    <w:p w14:paraId="463EA6D8" w14:textId="77777777" w:rsidR="00F4501A" w:rsidRDefault="00F4501A" w:rsidP="00A4243E">
      <w:pPr>
        <w:spacing w:after="0"/>
        <w:jc w:val="center"/>
        <w:rPr>
          <w:rFonts w:eastAsia="Times New Roman" w:cs="Arial"/>
          <w:b/>
          <w:sz w:val="22"/>
          <w:szCs w:val="22"/>
        </w:rPr>
      </w:pPr>
    </w:p>
    <w:p w14:paraId="6C938076" w14:textId="77777777" w:rsidR="004A4F41" w:rsidRPr="003C72BD" w:rsidRDefault="009D4D04" w:rsidP="004F144D">
      <w:pPr>
        <w:numPr>
          <w:ilvl w:val="0"/>
          <w:numId w:val="19"/>
        </w:numPr>
        <w:spacing w:before="240" w:after="240" w:line="276" w:lineRule="auto"/>
        <w:jc w:val="both"/>
        <w:rPr>
          <w:b/>
        </w:rPr>
      </w:pPr>
      <w:r>
        <w:rPr>
          <w:b/>
        </w:rPr>
        <w:t xml:space="preserve">  </w:t>
      </w:r>
      <w:r w:rsidR="004A4F41" w:rsidRPr="003C72BD">
        <w:rPr>
          <w:b/>
        </w:rPr>
        <w:t>GENERAL</w:t>
      </w:r>
    </w:p>
    <w:p w14:paraId="71B42075" w14:textId="77777777" w:rsidR="004A4F41" w:rsidRDefault="004A4F41" w:rsidP="004F144D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 w:rsidRPr="00B63CD3">
        <w:rPr>
          <w:rFonts w:ascii="Arial" w:hAnsi="Arial"/>
          <w:b/>
        </w:rPr>
        <w:t>SUMMARY</w:t>
      </w:r>
    </w:p>
    <w:p w14:paraId="264E106E" w14:textId="77777777" w:rsidR="004A4F41" w:rsidRPr="004D47E6" w:rsidRDefault="004A4F4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/>
          <w:i/>
        </w:rPr>
      </w:pPr>
      <w:bookmarkStart w:id="6" w:name="_Toc334350692"/>
      <w:r w:rsidRPr="004D47E6">
        <w:rPr>
          <w:rFonts w:ascii="Arial" w:hAnsi="Arial" w:cs="Arial"/>
        </w:rPr>
        <w:t xml:space="preserve">Section includes </w:t>
      </w:r>
      <w:r w:rsidR="00A615EC">
        <w:rPr>
          <w:rFonts w:ascii="Arial" w:hAnsi="Arial"/>
        </w:rPr>
        <w:t xml:space="preserve">a </w:t>
      </w:r>
      <w:r w:rsidR="006F4CA7">
        <w:rPr>
          <w:rFonts w:ascii="Arial" w:hAnsi="Arial"/>
        </w:rPr>
        <w:t xml:space="preserve">full HD IP video </w:t>
      </w:r>
      <w:r w:rsidR="00A615EC">
        <w:rPr>
          <w:rFonts w:ascii="Arial" w:hAnsi="Arial"/>
        </w:rPr>
        <w:t>camera</w:t>
      </w:r>
      <w:r w:rsidRPr="004D47E6">
        <w:rPr>
          <w:rFonts w:ascii="Arial" w:hAnsi="Arial"/>
        </w:rPr>
        <w:t>.</w:t>
      </w:r>
      <w:bookmarkEnd w:id="6"/>
      <w:r w:rsidRPr="004D47E6">
        <w:rPr>
          <w:rFonts w:ascii="Arial" w:hAnsi="Arial"/>
        </w:rPr>
        <w:t xml:space="preserve"> </w:t>
      </w:r>
    </w:p>
    <w:p w14:paraId="1BD92368" w14:textId="6EF9A325" w:rsidR="004A4F41" w:rsidRPr="004D47E6" w:rsidRDefault="004A4F4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 w:cs="Arial"/>
        </w:rPr>
      </w:pPr>
      <w:bookmarkStart w:id="7" w:name="_Toc334350693"/>
      <w:r w:rsidRPr="004D47E6">
        <w:rPr>
          <w:rFonts w:ascii="Arial" w:hAnsi="Arial" w:cs="Arial"/>
        </w:rPr>
        <w:t xml:space="preserve">Product - </w:t>
      </w:r>
      <w:r w:rsidR="003E448A" w:rsidRPr="004D47E6">
        <w:rPr>
          <w:rFonts w:ascii="Arial" w:hAnsi="Arial" w:cs="Arial"/>
        </w:rPr>
        <w:t xml:space="preserve">A </w:t>
      </w:r>
      <w:bookmarkEnd w:id="7"/>
      <w:r w:rsidR="00B0146A">
        <w:rPr>
          <w:rFonts w:ascii="Arial" w:hAnsi="Arial" w:cs="Arial"/>
        </w:rPr>
        <w:t>2</w:t>
      </w:r>
      <w:r w:rsidR="006F4CA7">
        <w:rPr>
          <w:rFonts w:ascii="Arial" w:hAnsi="Arial" w:cs="Arial"/>
        </w:rPr>
        <w:t xml:space="preserve"> MP</w:t>
      </w:r>
      <w:r w:rsidR="00A615EC">
        <w:rPr>
          <w:rFonts w:ascii="Arial" w:hAnsi="Arial" w:cs="Arial"/>
        </w:rPr>
        <w:t xml:space="preserve"> </w:t>
      </w:r>
      <w:r w:rsidR="006F4CA7">
        <w:rPr>
          <w:rFonts w:ascii="Arial" w:hAnsi="Arial" w:cs="Arial"/>
        </w:rPr>
        <w:t>IP video</w:t>
      </w:r>
      <w:r w:rsidR="00A615EC">
        <w:rPr>
          <w:rFonts w:ascii="Arial" w:hAnsi="Arial" w:cs="Arial"/>
        </w:rPr>
        <w:t xml:space="preserve"> camera, </w:t>
      </w:r>
      <w:r w:rsidR="007862B9">
        <w:rPr>
          <w:rFonts w:ascii="Arial" w:hAnsi="Arial" w:cs="Arial"/>
        </w:rPr>
        <w:t xml:space="preserve">with </w:t>
      </w:r>
      <w:r w:rsidR="006F4CA7">
        <w:rPr>
          <w:rFonts w:ascii="Arial" w:hAnsi="Arial" w:cs="Arial"/>
        </w:rPr>
        <w:t>multi-</w:t>
      </w:r>
      <w:r w:rsidR="00020A6A">
        <w:rPr>
          <w:rFonts w:ascii="Arial" w:hAnsi="Arial" w:cs="Arial"/>
        </w:rPr>
        <w:t>streaming</w:t>
      </w:r>
      <w:r w:rsidR="00A615EC">
        <w:rPr>
          <w:rFonts w:ascii="Arial" w:hAnsi="Arial" w:cs="Arial"/>
        </w:rPr>
        <w:t xml:space="preserve"> </w:t>
      </w:r>
      <w:r w:rsidR="00611507" w:rsidRPr="00214E75">
        <w:rPr>
          <w:rFonts w:ascii="Arial" w:eastAsia="맑은 고딕" w:hAnsi="Arial" w:cs="Arial" w:hint="eastAsia"/>
          <w:lang w:eastAsia="ko-KR"/>
        </w:rPr>
        <w:t>(</w:t>
      </w:r>
      <w:r w:rsidR="001B4FF7" w:rsidRPr="004D0B57">
        <w:rPr>
          <w:rFonts w:ascii="Arial" w:eastAsia="맑은 고딕" w:hAnsi="Arial" w:cs="Arial" w:hint="eastAsia"/>
          <w:lang w:eastAsia="ko-KR"/>
        </w:rPr>
        <w:t xml:space="preserve">H.265, </w:t>
      </w:r>
      <w:r w:rsidR="00A615EC">
        <w:rPr>
          <w:rFonts w:ascii="Arial" w:hAnsi="Arial" w:cs="Arial"/>
        </w:rPr>
        <w:t>H.264 and MJPEG</w:t>
      </w:r>
      <w:r w:rsidR="00611507" w:rsidRPr="00214E75">
        <w:rPr>
          <w:rFonts w:ascii="Arial" w:eastAsia="맑은 고딕" w:hAnsi="Arial" w:cs="Arial" w:hint="eastAsia"/>
          <w:lang w:eastAsia="ko-KR"/>
        </w:rPr>
        <w:t>)</w:t>
      </w:r>
      <w:r w:rsidR="00020A6A">
        <w:rPr>
          <w:rFonts w:ascii="Arial" w:hAnsi="Arial" w:cs="Arial"/>
        </w:rPr>
        <w:t xml:space="preserve"> capability </w:t>
      </w:r>
      <w:r w:rsidR="00F7395F">
        <w:rPr>
          <w:rFonts w:ascii="Arial" w:hAnsi="Arial" w:cs="Arial"/>
        </w:rPr>
        <w:t xml:space="preserve">in a </w:t>
      </w:r>
      <w:r w:rsidR="008A5CD2">
        <w:rPr>
          <w:rFonts w:ascii="Arial" w:hAnsi="Arial" w:cs="Arial"/>
        </w:rPr>
        <w:t xml:space="preserve">vandal resistant </w:t>
      </w:r>
      <w:r w:rsidR="006F4CA7">
        <w:rPr>
          <w:rFonts w:ascii="Arial" w:hAnsi="Arial" w:cs="Arial"/>
        </w:rPr>
        <w:t>IK</w:t>
      </w:r>
      <w:r w:rsidR="001304F1">
        <w:rPr>
          <w:rFonts w:ascii="Arial" w:hAnsi="Arial" w:cs="Arial"/>
        </w:rPr>
        <w:t>08</w:t>
      </w:r>
      <w:r w:rsidR="008A5CD2">
        <w:rPr>
          <w:rFonts w:ascii="Arial" w:hAnsi="Arial" w:cs="Arial"/>
        </w:rPr>
        <w:t xml:space="preserve"> rated</w:t>
      </w:r>
      <w:r w:rsidR="0085715E">
        <w:rPr>
          <w:rFonts w:ascii="Arial" w:hAnsi="Arial" w:cs="Arial"/>
        </w:rPr>
        <w:t xml:space="preserve"> dome</w:t>
      </w:r>
      <w:r w:rsidR="00A4243E">
        <w:rPr>
          <w:rFonts w:ascii="Arial" w:hAnsi="Arial" w:cs="Arial"/>
        </w:rPr>
        <w:t xml:space="preserve"> housing</w:t>
      </w:r>
      <w:r w:rsidR="00A615EC">
        <w:rPr>
          <w:rFonts w:ascii="Arial" w:hAnsi="Arial" w:cs="Arial"/>
        </w:rPr>
        <w:t xml:space="preserve"> </w:t>
      </w:r>
      <w:r w:rsidR="006F4CA7">
        <w:rPr>
          <w:rFonts w:ascii="Arial" w:hAnsi="Arial" w:cs="Arial"/>
        </w:rPr>
        <w:t>with integral IR illuminator</w:t>
      </w:r>
      <w:r w:rsidR="0077647D">
        <w:rPr>
          <w:rFonts w:ascii="Arial" w:hAnsi="Arial" w:cs="Arial"/>
        </w:rPr>
        <w:t xml:space="preserve"> and tamper screw</w:t>
      </w:r>
      <w:r w:rsidR="00020A6A">
        <w:rPr>
          <w:rFonts w:ascii="Arial" w:hAnsi="Arial" w:cs="Arial"/>
        </w:rPr>
        <w:t>.</w:t>
      </w:r>
    </w:p>
    <w:p w14:paraId="742FFF48" w14:textId="77777777" w:rsidR="004A4F41" w:rsidRDefault="004A4F41" w:rsidP="00F4501A">
      <w:pPr>
        <w:pStyle w:val="2"/>
        <w:keepNext w:val="0"/>
        <w:numPr>
          <w:ilvl w:val="2"/>
          <w:numId w:val="19"/>
        </w:numPr>
        <w:pBdr>
          <w:bottom w:val="none" w:sz="0" w:space="0" w:color="auto"/>
        </w:pBdr>
        <w:spacing w:before="60" w:after="0" w:line="276" w:lineRule="auto"/>
        <w:rPr>
          <w:rFonts w:cs="Arial"/>
          <w:b w:val="0"/>
          <w:sz w:val="20"/>
          <w:szCs w:val="20"/>
        </w:rPr>
      </w:pPr>
      <w:bookmarkStart w:id="8" w:name="_Toc334350694"/>
      <w:r w:rsidRPr="003C72BD">
        <w:rPr>
          <w:rFonts w:cs="Arial"/>
          <w:b w:val="0"/>
          <w:sz w:val="20"/>
          <w:szCs w:val="20"/>
        </w:rPr>
        <w:t>Related Requirements</w:t>
      </w:r>
      <w:bookmarkEnd w:id="8"/>
    </w:p>
    <w:p w14:paraId="70615754" w14:textId="77777777" w:rsidR="00A615EC" w:rsidRDefault="00A615EC" w:rsidP="00F4501A">
      <w:pPr>
        <w:pBdr>
          <w:bottom w:val="single" w:sz="4" w:space="1" w:color="auto"/>
        </w:pBdr>
        <w:spacing w:before="60" w:after="0"/>
        <w:ind w:left="720"/>
      </w:pPr>
    </w:p>
    <w:p w14:paraId="61601A30" w14:textId="77777777" w:rsidR="00A615EC" w:rsidRPr="00A615EC" w:rsidRDefault="00A615EC" w:rsidP="00F4501A">
      <w:pPr>
        <w:spacing w:before="60" w:after="0"/>
        <w:ind w:left="720"/>
        <w:rPr>
          <w:b/>
          <w:color w:val="7030A0"/>
        </w:rPr>
      </w:pPr>
      <w:r w:rsidRPr="00A615EC">
        <w:rPr>
          <w:b/>
          <w:color w:val="7030A0"/>
        </w:rPr>
        <w:t>Refer to MasterFormat notes at the beginning of this document</w:t>
      </w:r>
      <w:r>
        <w:rPr>
          <w:b/>
          <w:color w:val="7030A0"/>
        </w:rPr>
        <w:t xml:space="preserve"> to select requirements specific to the MasterFormat version being used in the specification</w:t>
      </w:r>
      <w:r w:rsidRPr="00A615EC">
        <w:rPr>
          <w:b/>
          <w:color w:val="7030A0"/>
        </w:rPr>
        <w:t>.</w:t>
      </w:r>
    </w:p>
    <w:p w14:paraId="3ED99A33" w14:textId="77777777" w:rsidR="00A615EC" w:rsidRPr="00A615EC" w:rsidRDefault="00A615EC" w:rsidP="00F4501A">
      <w:pPr>
        <w:pBdr>
          <w:top w:val="single" w:sz="4" w:space="1" w:color="auto"/>
        </w:pBdr>
        <w:spacing w:before="60" w:after="0"/>
        <w:ind w:left="720"/>
      </w:pPr>
    </w:p>
    <w:p w14:paraId="3CFD6C8C" w14:textId="77777777" w:rsidR="004A4F41" w:rsidRPr="003F2693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  <w:b/>
          <w:i/>
        </w:rPr>
      </w:pPr>
      <w:r w:rsidRPr="004F49F3">
        <w:rPr>
          <w:rFonts w:ascii="Arial" w:hAnsi="Arial" w:cs="Arial"/>
          <w:b/>
          <w:bCs/>
          <w:iCs/>
        </w:rPr>
        <w:t>REFERENCES</w:t>
      </w:r>
    </w:p>
    <w:p w14:paraId="6139FE6A" w14:textId="77777777" w:rsidR="004A4F41" w:rsidRPr="003F2693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Abbreviations</w:t>
      </w:r>
    </w:p>
    <w:p w14:paraId="08E21442" w14:textId="77777777" w:rsidR="00FA5D5E" w:rsidRDefault="00FA5D5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 w:rsidRPr="00351271">
        <w:rPr>
          <w:rFonts w:ascii="Arial" w:hAnsi="Arial"/>
        </w:rPr>
        <w:t xml:space="preserve">AGC - Automatic </w:t>
      </w:r>
      <w:r w:rsidR="00AA2552" w:rsidRPr="00351271">
        <w:rPr>
          <w:rFonts w:ascii="Arial" w:hAnsi="Arial"/>
        </w:rPr>
        <w:t>Gain Control</w:t>
      </w:r>
    </w:p>
    <w:p w14:paraId="642FE318" w14:textId="77777777" w:rsidR="00415794" w:rsidRPr="00351271" w:rsidRDefault="0041579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ARP – Address Resolution Protocol</w:t>
      </w:r>
    </w:p>
    <w:p w14:paraId="1C27F5A0" w14:textId="77777777" w:rsidR="00FA5D5E" w:rsidRPr="002E0F76" w:rsidRDefault="00FA5D5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 w:rsidRPr="002E0F76">
        <w:rPr>
          <w:rFonts w:ascii="Arial" w:hAnsi="Arial"/>
        </w:rPr>
        <w:t xml:space="preserve">AWB  - Automatic </w:t>
      </w:r>
      <w:r w:rsidR="00AA2552" w:rsidRPr="002E0F76">
        <w:rPr>
          <w:rFonts w:ascii="Arial" w:hAnsi="Arial"/>
        </w:rPr>
        <w:t>White Balance</w:t>
      </w:r>
    </w:p>
    <w:p w14:paraId="4406AFCD" w14:textId="77777777" w:rsidR="00351271" w:rsidRDefault="0035127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 w:rsidRPr="00351271">
        <w:rPr>
          <w:rFonts w:ascii="Arial" w:hAnsi="Arial"/>
        </w:rPr>
        <w:t xml:space="preserve">BLC – Back </w:t>
      </w:r>
      <w:r>
        <w:rPr>
          <w:rFonts w:ascii="Arial" w:hAnsi="Arial"/>
        </w:rPr>
        <w:t>l</w:t>
      </w:r>
      <w:r w:rsidRPr="00351271">
        <w:rPr>
          <w:rFonts w:ascii="Arial" w:hAnsi="Arial"/>
        </w:rPr>
        <w:t xml:space="preserve">ight </w:t>
      </w:r>
      <w:r>
        <w:rPr>
          <w:rFonts w:ascii="Arial" w:hAnsi="Arial"/>
        </w:rPr>
        <w:t>c</w:t>
      </w:r>
      <w:r w:rsidRPr="00351271">
        <w:rPr>
          <w:rFonts w:ascii="Arial" w:hAnsi="Arial"/>
        </w:rPr>
        <w:t>ompression</w:t>
      </w:r>
    </w:p>
    <w:p w14:paraId="4F93198C" w14:textId="77777777" w:rsidR="005B592D" w:rsidRDefault="005B592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CBR – Constant Bit Rate</w:t>
      </w:r>
    </w:p>
    <w:p w14:paraId="5947F40A" w14:textId="77777777" w:rsidR="00DD3E9E" w:rsidRPr="00351271" w:rsidRDefault="00DD3E9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CVBS – Color, Video, Blanking, Sync</w:t>
      </w:r>
    </w:p>
    <w:p w14:paraId="3869F7DA" w14:textId="77777777" w:rsidR="00113B6A" w:rsidRPr="00AA2552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/>
        </w:rPr>
        <w:t>DHCP - Dynamic Host Configuration Protocol</w:t>
      </w:r>
    </w:p>
    <w:p w14:paraId="54564654" w14:textId="77777777" w:rsidR="00AA2552" w:rsidRPr="00AA2552" w:rsidRDefault="00AA255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/>
        </w:rPr>
        <w:t>DNR – Digital Noise Reduction</w:t>
      </w:r>
    </w:p>
    <w:p w14:paraId="0CD4E015" w14:textId="77777777" w:rsidR="00BF4544" w:rsidRPr="00415794" w:rsidRDefault="00BF454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/>
        </w:rPr>
        <w:t>DNS - Domain Name Server</w:t>
      </w:r>
    </w:p>
    <w:p w14:paraId="5DA537C1" w14:textId="77777777" w:rsidR="00415794" w:rsidRPr="00D40A2B" w:rsidRDefault="0041579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6F4CA7">
        <w:rPr>
          <w:rFonts w:ascii="Arial" w:hAnsi="Arial"/>
        </w:rPr>
        <w:t>DDNS – Dynamic Domain Name Server</w:t>
      </w:r>
    </w:p>
    <w:p w14:paraId="2658D4CF" w14:textId="77777777" w:rsidR="00D40A2B" w:rsidRPr="006F4CA7" w:rsidRDefault="00D40A2B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DSCP – Differentiated Services Code Point</w:t>
      </w:r>
    </w:p>
    <w:p w14:paraId="38E8E00B" w14:textId="77777777" w:rsidR="00AD18FD" w:rsidRPr="00A10114" w:rsidRDefault="00AD18F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10114">
        <w:rPr>
          <w:rFonts w:ascii="Arial" w:hAnsi="Arial" w:cs="Arial"/>
          <w:bCs/>
          <w:iCs/>
        </w:rPr>
        <w:t>fps - frames per second</w:t>
      </w:r>
    </w:p>
    <w:p w14:paraId="58E7CD7A" w14:textId="77777777" w:rsidR="00964F65" w:rsidRPr="005A03C7" w:rsidRDefault="00964F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10114">
        <w:rPr>
          <w:rFonts w:ascii="Arial" w:hAnsi="Arial" w:cs="Arial"/>
          <w:bCs/>
          <w:iCs/>
        </w:rPr>
        <w:t>FTP - File Transfer Protocol</w:t>
      </w:r>
    </w:p>
    <w:p w14:paraId="4FC2A619" w14:textId="77777777" w:rsidR="005A03C7" w:rsidRPr="00FF41E0" w:rsidRDefault="005A03C7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GOV – Group of Video</w:t>
      </w:r>
    </w:p>
    <w:p w14:paraId="796AF2AE" w14:textId="77777777" w:rsidR="00BC65A9" w:rsidRPr="0032748D" w:rsidRDefault="00BC65A9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GUI – Graphical User Interface</w:t>
      </w:r>
    </w:p>
    <w:p w14:paraId="16ED091B" w14:textId="77777777" w:rsidR="0032748D" w:rsidRPr="00A10114" w:rsidRDefault="0032748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HD – High Defin</w:t>
      </w:r>
      <w:r w:rsidR="004421CB">
        <w:rPr>
          <w:rFonts w:ascii="Arial" w:hAnsi="Arial" w:cs="Arial"/>
          <w:bCs/>
          <w:iCs/>
        </w:rPr>
        <w:t>i</w:t>
      </w:r>
      <w:r>
        <w:rPr>
          <w:rFonts w:ascii="Arial" w:hAnsi="Arial" w:cs="Arial"/>
          <w:bCs/>
          <w:iCs/>
        </w:rPr>
        <w:t>tion</w:t>
      </w:r>
    </w:p>
    <w:p w14:paraId="1E830915" w14:textId="77777777" w:rsidR="00113B6A" w:rsidRPr="00AA2552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 w:cs="Arial"/>
          <w:bCs/>
          <w:iCs/>
        </w:rPr>
        <w:t>HTTP - Hyper</w:t>
      </w:r>
      <w:r w:rsidR="00D36FBE">
        <w:rPr>
          <w:rFonts w:ascii="Arial" w:hAnsi="Arial" w:cs="Arial"/>
          <w:bCs/>
          <w:iCs/>
        </w:rPr>
        <w:t>T</w:t>
      </w:r>
      <w:r w:rsidRPr="00AA2552">
        <w:rPr>
          <w:rFonts w:ascii="Arial" w:hAnsi="Arial" w:cs="Arial"/>
          <w:bCs/>
          <w:iCs/>
        </w:rPr>
        <w:t>ext Transfer Protocol</w:t>
      </w:r>
    </w:p>
    <w:p w14:paraId="24002DEB" w14:textId="77777777" w:rsidR="00415794" w:rsidRPr="00415794" w:rsidRDefault="0041579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 xml:space="preserve">ICMP – Internet Control </w:t>
      </w:r>
      <w:r w:rsidR="002E0F76" w:rsidRPr="00415794">
        <w:rPr>
          <w:rFonts w:ascii="Arial" w:hAnsi="Arial" w:cs="Arial"/>
          <w:bCs/>
          <w:iCs/>
        </w:rPr>
        <w:t>Mes</w:t>
      </w:r>
      <w:r w:rsidR="002E0F76">
        <w:rPr>
          <w:rFonts w:ascii="Arial" w:hAnsi="Arial" w:cs="Arial"/>
          <w:bCs/>
          <w:iCs/>
        </w:rPr>
        <w:t>s</w:t>
      </w:r>
      <w:r w:rsidR="002E0F76" w:rsidRPr="00415794">
        <w:rPr>
          <w:rFonts w:ascii="Arial" w:hAnsi="Arial" w:cs="Arial"/>
          <w:bCs/>
          <w:iCs/>
        </w:rPr>
        <w:t>age</w:t>
      </w:r>
      <w:r w:rsidRPr="00415794">
        <w:rPr>
          <w:rFonts w:ascii="Arial" w:hAnsi="Arial" w:cs="Arial"/>
          <w:bCs/>
          <w:iCs/>
        </w:rPr>
        <w:t xml:space="preserve"> Protocol</w:t>
      </w:r>
    </w:p>
    <w:p w14:paraId="35EE4832" w14:textId="77777777" w:rsidR="00BF4544" w:rsidRPr="002E0F76" w:rsidRDefault="00AA255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2E0F76">
        <w:rPr>
          <w:rFonts w:ascii="Arial" w:hAnsi="Arial" w:cs="Arial"/>
          <w:bCs/>
          <w:iCs/>
        </w:rPr>
        <w:t>IGMP - Internet Group M</w:t>
      </w:r>
      <w:r w:rsidR="00BF4544" w:rsidRPr="002E0F76">
        <w:rPr>
          <w:rFonts w:ascii="Arial" w:hAnsi="Arial" w:cs="Arial"/>
          <w:bCs/>
          <w:iCs/>
        </w:rPr>
        <w:t>anagement Protocol</w:t>
      </w:r>
    </w:p>
    <w:p w14:paraId="11546602" w14:textId="77777777" w:rsidR="00FC4B65" w:rsidRPr="00AA2552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 w:cs="Arial"/>
          <w:bCs/>
          <w:iCs/>
        </w:rPr>
        <w:t>IP - Internet Protocol</w:t>
      </w:r>
    </w:p>
    <w:p w14:paraId="6DDA04E9" w14:textId="77777777" w:rsidR="00247392" w:rsidRPr="007C21E9" w:rsidRDefault="0024739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 w:cs="Arial"/>
          <w:bCs/>
          <w:iCs/>
        </w:rPr>
        <w:t>JPEG - Joint Photographic Experts Group</w:t>
      </w:r>
    </w:p>
    <w:p w14:paraId="5FFB4299" w14:textId="77777777" w:rsidR="00DA7533" w:rsidRPr="007D7201" w:rsidRDefault="00DA7533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/>
        </w:rPr>
        <w:t>MJPEG - Motion JPEG</w:t>
      </w:r>
    </w:p>
    <w:p w14:paraId="4536CD69" w14:textId="77777777" w:rsidR="007D7201" w:rsidRPr="007C21E9" w:rsidRDefault="007D720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MP - Mega</w:t>
      </w:r>
      <w:r w:rsidR="00D36FBE">
        <w:rPr>
          <w:rFonts w:ascii="Arial" w:hAnsi="Arial"/>
        </w:rPr>
        <w:t>P</w:t>
      </w:r>
      <w:r>
        <w:rPr>
          <w:rFonts w:ascii="Arial" w:hAnsi="Arial"/>
        </w:rPr>
        <w:t>ixel</w:t>
      </w:r>
    </w:p>
    <w:p w14:paraId="62730936" w14:textId="77777777" w:rsidR="00247392" w:rsidRPr="007C21E9" w:rsidRDefault="0024739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 w:cs="Arial"/>
          <w:bCs/>
          <w:iCs/>
        </w:rPr>
        <w:t>MPEG - Moving Pictures Experts Group</w:t>
      </w:r>
    </w:p>
    <w:p w14:paraId="7235552D" w14:textId="77777777" w:rsidR="004421CB" w:rsidRPr="004421CB" w:rsidRDefault="004421CB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NAS – Network Attached Storage</w:t>
      </w:r>
    </w:p>
    <w:p w14:paraId="03118328" w14:textId="77777777" w:rsidR="00113B6A" w:rsidRPr="00710F45" w:rsidRDefault="00113B6A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 xml:space="preserve">NTP </w:t>
      </w:r>
      <w:r w:rsidRPr="00415794">
        <w:rPr>
          <w:rFonts w:ascii="Arial" w:hAnsi="Arial" w:cs="Arial"/>
          <w:bCs/>
          <w:iCs/>
          <w:szCs w:val="20"/>
        </w:rPr>
        <w:t xml:space="preserve">- </w:t>
      </w:r>
      <w:r w:rsidRPr="00415794">
        <w:rPr>
          <w:rFonts w:ascii="Arial" w:hAnsi="Arial" w:cs="Arial"/>
          <w:szCs w:val="20"/>
        </w:rPr>
        <w:t>Network Time Protocol</w:t>
      </w:r>
    </w:p>
    <w:p w14:paraId="51E146E9" w14:textId="77777777" w:rsidR="00710F45" w:rsidRPr="00710F45" w:rsidRDefault="00710F45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rFonts w:ascii="Arial" w:hAnsi="Arial"/>
        </w:rPr>
      </w:pPr>
      <w:r w:rsidRPr="00710F45">
        <w:rPr>
          <w:rFonts w:ascii="Arial" w:hAnsi="Arial"/>
        </w:rPr>
        <w:lastRenderedPageBreak/>
        <w:t>PIM-SM - Protocol Independent Multicast-Sparse Mode</w:t>
      </w:r>
    </w:p>
    <w:p w14:paraId="4A6A2706" w14:textId="77777777" w:rsidR="00FA5D5E" w:rsidRPr="00BF61A5" w:rsidRDefault="00FA5D5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 w:cs="Arial"/>
          <w:bCs/>
          <w:iCs/>
        </w:rPr>
        <w:t>PoE - Power over Ethernet</w:t>
      </w:r>
    </w:p>
    <w:p w14:paraId="6567DB82" w14:textId="77777777" w:rsidR="00BF61A5" w:rsidRPr="00AA2552" w:rsidRDefault="00BF61A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PPPoE – Point to Point Protocol over Ethernet</w:t>
      </w:r>
    </w:p>
    <w:p w14:paraId="5C5CEB42" w14:textId="77777777" w:rsidR="00113B6A" w:rsidRPr="00332FD0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3D39B0">
        <w:rPr>
          <w:rFonts w:ascii="Arial" w:hAnsi="Arial"/>
        </w:rPr>
        <w:t>RTP - Real-</w:t>
      </w:r>
      <w:r w:rsidR="00D36FBE">
        <w:rPr>
          <w:rFonts w:ascii="Arial" w:hAnsi="Arial"/>
        </w:rPr>
        <w:t>t</w:t>
      </w:r>
      <w:r w:rsidRPr="003D39B0">
        <w:rPr>
          <w:rFonts w:ascii="Arial" w:hAnsi="Arial"/>
        </w:rPr>
        <w:t>ime Transport Protocol</w:t>
      </w:r>
    </w:p>
    <w:p w14:paraId="73BA256E" w14:textId="77777777" w:rsidR="00332FD0" w:rsidRPr="003D39B0" w:rsidRDefault="00332FD0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RTCP – Real-Time Control Protocol</w:t>
      </w:r>
    </w:p>
    <w:p w14:paraId="473AE0BA" w14:textId="77777777" w:rsidR="00FC4B65" w:rsidRPr="00DC6130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/>
        </w:rPr>
        <w:t>RTSP - Real-Time Streaming Protocol</w:t>
      </w:r>
    </w:p>
    <w:p w14:paraId="38CC0B79" w14:textId="77777777" w:rsidR="00DC6130" w:rsidRPr="00415794" w:rsidRDefault="00DC6130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SDK – Software Development Kit</w:t>
      </w:r>
    </w:p>
    <w:p w14:paraId="06E0FAE0" w14:textId="77777777" w:rsidR="00FC4B65" w:rsidRPr="005B14A5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10114">
        <w:rPr>
          <w:rFonts w:ascii="Arial" w:hAnsi="Arial"/>
        </w:rPr>
        <w:t>SMTP - Simple Mail Transfer Protocol</w:t>
      </w:r>
    </w:p>
    <w:p w14:paraId="000515A8" w14:textId="77777777" w:rsidR="005B14A5" w:rsidRPr="00B405B3" w:rsidRDefault="005B14A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SNMP – Simple Network Management Protocol</w:t>
      </w:r>
    </w:p>
    <w:p w14:paraId="5E1C7CEF" w14:textId="77777777" w:rsidR="00B405B3" w:rsidRPr="00A10114" w:rsidRDefault="00B405B3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SSL – Secure Sockets Layer</w:t>
      </w:r>
    </w:p>
    <w:p w14:paraId="05F1D1CB" w14:textId="77777777" w:rsidR="00FC4B65" w:rsidRPr="00415794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>TCP - Transmission Control Protocol</w:t>
      </w:r>
    </w:p>
    <w:p w14:paraId="290A087A" w14:textId="77777777" w:rsidR="00BF4544" w:rsidRPr="005B14A5" w:rsidRDefault="00BF454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>UDP - User Datagram Protocol</w:t>
      </w:r>
    </w:p>
    <w:p w14:paraId="00F3FED9" w14:textId="77777777" w:rsidR="005B14A5" w:rsidRPr="005B592D" w:rsidRDefault="005B14A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UPnP – Universal Plug and Play</w:t>
      </w:r>
    </w:p>
    <w:p w14:paraId="2B848C19" w14:textId="77777777" w:rsidR="005B592D" w:rsidRPr="00415794" w:rsidRDefault="005B592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VBR – Variable Bit Rate</w:t>
      </w:r>
    </w:p>
    <w:p w14:paraId="16FF5694" w14:textId="77777777" w:rsidR="008F3605" w:rsidRPr="002E0F76" w:rsidRDefault="006930F7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 xml:space="preserve">VMS - Video Management </w:t>
      </w:r>
      <w:r w:rsidR="009479E5" w:rsidRPr="00415794">
        <w:rPr>
          <w:rFonts w:ascii="Arial" w:hAnsi="Arial" w:cs="Arial"/>
          <w:bCs/>
          <w:iCs/>
        </w:rPr>
        <w:t>System</w:t>
      </w:r>
    </w:p>
    <w:p w14:paraId="5CA93349" w14:textId="77777777" w:rsidR="002E0F76" w:rsidRPr="00467B32" w:rsidRDefault="002E0F76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WDR – Wide Dynamic Range</w:t>
      </w:r>
    </w:p>
    <w:p w14:paraId="62214C99" w14:textId="77777777" w:rsidR="00467B32" w:rsidRPr="00B467A7" w:rsidRDefault="00467B3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1C3C9D">
        <w:rPr>
          <w:rFonts w:ascii="Arial" w:eastAsia="맑은 고딕" w:hAnsi="Arial" w:cs="Arial" w:hint="eastAsia"/>
          <w:bCs/>
          <w:iCs/>
          <w:lang w:eastAsia="ko-KR"/>
        </w:rPr>
        <w:t xml:space="preserve">LDC </w:t>
      </w:r>
      <w:r w:rsidRPr="001C3C9D">
        <w:rPr>
          <w:rFonts w:ascii="Arial" w:eastAsia="맑은 고딕" w:hAnsi="Arial" w:cs="Arial"/>
          <w:bCs/>
          <w:iCs/>
          <w:lang w:eastAsia="ko-KR"/>
        </w:rPr>
        <w:t>–</w:t>
      </w:r>
      <w:r w:rsidRPr="001C3C9D">
        <w:rPr>
          <w:rFonts w:ascii="Arial" w:eastAsia="맑은 고딕" w:hAnsi="Arial" w:cs="Arial" w:hint="eastAsia"/>
          <w:bCs/>
          <w:iCs/>
          <w:lang w:eastAsia="ko-KR"/>
        </w:rPr>
        <w:t xml:space="preserve"> Lens Distortion </w:t>
      </w:r>
      <w:r w:rsidR="001B4FF7">
        <w:rPr>
          <w:rFonts w:ascii="Arial" w:eastAsia="맑은 고딕" w:hAnsi="Arial" w:cs="Arial" w:hint="eastAsia"/>
          <w:bCs/>
          <w:iCs/>
          <w:lang w:eastAsia="ko-KR"/>
        </w:rPr>
        <w:t>Correction</w:t>
      </w:r>
    </w:p>
    <w:p w14:paraId="32848045" w14:textId="77777777" w:rsidR="004A4F41" w:rsidRPr="008721FB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 w:rsidRPr="008721FB">
        <w:rPr>
          <w:rFonts w:ascii="Arial" w:hAnsi="Arial" w:cs="Arial"/>
          <w:bCs/>
          <w:iCs/>
        </w:rPr>
        <w:t>Reference Standards</w:t>
      </w:r>
    </w:p>
    <w:p w14:paraId="2039A61E" w14:textId="77777777" w:rsidR="007862B9" w:rsidRPr="008721FB" w:rsidRDefault="007862B9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8721FB">
        <w:rPr>
          <w:rFonts w:ascii="Arial" w:hAnsi="Arial" w:cs="Arial"/>
        </w:rPr>
        <w:t>Network</w:t>
      </w:r>
      <w:r w:rsidR="00D40A2B" w:rsidRPr="008721FB">
        <w:rPr>
          <w:rFonts w:ascii="Arial" w:hAnsi="Arial" w:cs="Arial"/>
        </w:rPr>
        <w:t xml:space="preserve"> - IEEE</w:t>
      </w:r>
    </w:p>
    <w:p w14:paraId="5EA69893" w14:textId="77777777" w:rsidR="0082423A" w:rsidRPr="008721FB" w:rsidRDefault="0082423A" w:rsidP="00F4501A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8721FB">
        <w:rPr>
          <w:rFonts w:ascii="Arial" w:hAnsi="Arial" w:cs="Arial"/>
        </w:rPr>
        <w:t>802.3 Ethernet Standards</w:t>
      </w:r>
    </w:p>
    <w:p w14:paraId="38382AC6" w14:textId="77777777" w:rsidR="00D40A2B" w:rsidRPr="005E30F4" w:rsidRDefault="00D40A2B" w:rsidP="00F4501A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802.1x  Port-based Network Access Control</w:t>
      </w:r>
    </w:p>
    <w:p w14:paraId="5DCDD2EE" w14:textId="77777777" w:rsidR="007862B9" w:rsidRDefault="007862B9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Video</w:t>
      </w:r>
    </w:p>
    <w:p w14:paraId="3C21EEF8" w14:textId="3D9708CB" w:rsidR="00D36FBE" w:rsidRPr="00D42940" w:rsidRDefault="00D36FBE" w:rsidP="00D36FBE">
      <w:pPr>
        <w:pStyle w:val="a3"/>
        <w:numPr>
          <w:ilvl w:val="4"/>
          <w:numId w:val="19"/>
        </w:numPr>
        <w:spacing w:before="60" w:after="0"/>
        <w:rPr>
          <w:rFonts w:ascii="Arial" w:hAnsi="Arial" w:cs="Arial"/>
          <w:szCs w:val="20"/>
        </w:rPr>
      </w:pPr>
      <w:r w:rsidRPr="00C11F90">
        <w:rPr>
          <w:rFonts w:ascii="Arial" w:eastAsia="맑은 고딕" w:hAnsi="Arial" w:cs="Arial" w:hint="eastAsia"/>
          <w:szCs w:val="20"/>
          <w:lang w:eastAsia="ko-KR"/>
        </w:rPr>
        <w:t>ISO</w:t>
      </w:r>
      <w:r w:rsidR="00681884">
        <w:rPr>
          <w:rFonts w:ascii="Arial" w:eastAsia="맑은 고딕" w:hAnsi="Arial" w:cs="Arial"/>
          <w:szCs w:val="20"/>
          <w:lang w:eastAsia="ko-KR"/>
        </w:rPr>
        <w:t xml:space="preserve"> </w:t>
      </w:r>
      <w:r w:rsidRPr="00C11F90">
        <w:rPr>
          <w:rFonts w:ascii="Arial" w:eastAsia="맑은 고딕" w:hAnsi="Arial" w:cs="Arial" w:hint="eastAsia"/>
          <w:szCs w:val="20"/>
          <w:lang w:eastAsia="ko-KR"/>
        </w:rPr>
        <w:t>/</w:t>
      </w:r>
      <w:r w:rsidR="00681884">
        <w:rPr>
          <w:rFonts w:ascii="Arial" w:eastAsia="맑은 고딕" w:hAnsi="Arial" w:cs="Arial"/>
          <w:szCs w:val="20"/>
          <w:lang w:eastAsia="ko-KR"/>
        </w:rPr>
        <w:t xml:space="preserve"> </w:t>
      </w:r>
      <w:r w:rsidRPr="00C11F90">
        <w:rPr>
          <w:rFonts w:ascii="Arial" w:eastAsia="맑은 고딕" w:hAnsi="Arial" w:cs="Arial" w:hint="eastAsia"/>
          <w:szCs w:val="20"/>
          <w:lang w:eastAsia="ko-KR"/>
        </w:rPr>
        <w:t>IEC 23008-2:2013,</w:t>
      </w:r>
      <w:r w:rsidRPr="00C11F90">
        <w:rPr>
          <w:rFonts w:ascii="Arial" w:eastAsia="맑은 고딕" w:hAnsi="Arial" w:cs="Arial"/>
          <w:szCs w:val="20"/>
          <w:lang w:eastAsia="ko-KR"/>
        </w:rPr>
        <w:t xml:space="preserve"> </w:t>
      </w:r>
      <w:r w:rsidRPr="00C11F90">
        <w:rPr>
          <w:rFonts w:ascii="Arial" w:eastAsia="맑은 고딕" w:hAnsi="Arial" w:cs="Arial" w:hint="eastAsia"/>
          <w:szCs w:val="20"/>
          <w:lang w:eastAsia="ko-KR"/>
        </w:rPr>
        <w:t>MPEG</w:t>
      </w:r>
      <w:r w:rsidRPr="00C11F90">
        <w:rPr>
          <w:rFonts w:ascii="Arial" w:eastAsia="맑은 고딕" w:hAnsi="Arial" w:cs="Arial"/>
          <w:szCs w:val="20"/>
          <w:lang w:eastAsia="ko-KR"/>
        </w:rPr>
        <w:t xml:space="preserve">-H Part2 (ITU </w:t>
      </w:r>
      <w:r w:rsidRPr="00C11F90">
        <w:rPr>
          <w:rFonts w:ascii="Arial" w:eastAsia="맑은 고딕" w:hAnsi="Arial" w:cs="Arial" w:hint="eastAsia"/>
          <w:szCs w:val="20"/>
          <w:lang w:eastAsia="ko-KR"/>
        </w:rPr>
        <w:t>H.2</w:t>
      </w:r>
      <w:r w:rsidR="00611507">
        <w:rPr>
          <w:rFonts w:ascii="Arial" w:eastAsia="맑은 고딕" w:hAnsi="Arial" w:cs="Arial" w:hint="eastAsia"/>
          <w:szCs w:val="20"/>
          <w:lang w:eastAsia="ko-KR"/>
        </w:rPr>
        <w:t>6</w:t>
      </w:r>
      <w:r w:rsidRPr="00C11F90">
        <w:rPr>
          <w:rFonts w:ascii="Arial" w:eastAsia="맑은 고딕" w:hAnsi="Arial" w:cs="Arial" w:hint="eastAsia"/>
          <w:szCs w:val="20"/>
          <w:lang w:eastAsia="ko-KR"/>
        </w:rPr>
        <w:t>5, HEVC)</w:t>
      </w:r>
    </w:p>
    <w:p w14:paraId="7CD97941" w14:textId="77777777" w:rsidR="00D36FBE" w:rsidRPr="00020A6A" w:rsidRDefault="00D36FBE" w:rsidP="00D36FBE">
      <w:pPr>
        <w:pStyle w:val="a3"/>
        <w:numPr>
          <w:ilvl w:val="4"/>
          <w:numId w:val="19"/>
        </w:numPr>
        <w:spacing w:before="60" w:after="0"/>
        <w:rPr>
          <w:rFonts w:ascii="Arial" w:hAnsi="Arial" w:cs="Arial"/>
          <w:szCs w:val="20"/>
        </w:rPr>
      </w:pPr>
      <w:r w:rsidRPr="00020A6A">
        <w:rPr>
          <w:rFonts w:ascii="Arial" w:hAnsi="Arial" w:cs="Arial"/>
          <w:szCs w:val="20"/>
        </w:rPr>
        <w:t xml:space="preserve">ISO </w:t>
      </w:r>
      <w:r>
        <w:rPr>
          <w:rFonts w:ascii="Arial" w:hAnsi="Arial" w:cs="Arial"/>
          <w:szCs w:val="20"/>
        </w:rPr>
        <w:t>/ IEC 14496–10</w:t>
      </w:r>
      <w:r w:rsidRPr="00020A6A">
        <w:rPr>
          <w:rFonts w:ascii="Arial" w:hAnsi="Arial" w:cs="Arial"/>
          <w:szCs w:val="20"/>
        </w:rPr>
        <w:t xml:space="preserve">, </w:t>
      </w:r>
      <w:r>
        <w:rPr>
          <w:rFonts w:ascii="Arial" w:hAnsi="Arial" w:cs="Arial"/>
          <w:szCs w:val="20"/>
        </w:rPr>
        <w:t xml:space="preserve">MPEG-4 </w:t>
      </w:r>
      <w:r w:rsidRPr="00020A6A">
        <w:rPr>
          <w:rFonts w:ascii="Arial" w:hAnsi="Arial" w:cs="Arial"/>
          <w:szCs w:val="20"/>
        </w:rPr>
        <w:t>Part 10 ( ITU H.264)</w:t>
      </w:r>
    </w:p>
    <w:p w14:paraId="3E0DB8A9" w14:textId="77777777" w:rsidR="00D36FBE" w:rsidRPr="00020A6A" w:rsidRDefault="00D36FBE" w:rsidP="00D36FBE">
      <w:pPr>
        <w:pStyle w:val="a3"/>
        <w:numPr>
          <w:ilvl w:val="4"/>
          <w:numId w:val="19"/>
        </w:numPr>
        <w:spacing w:before="60" w:after="0" w:line="276" w:lineRule="auto"/>
        <w:rPr>
          <w:b/>
        </w:rPr>
      </w:pPr>
      <w:r w:rsidRPr="00020A6A">
        <w:rPr>
          <w:rFonts w:ascii="Arial" w:hAnsi="Arial"/>
        </w:rPr>
        <w:t>ISO / IEC 10918 – JPEG</w:t>
      </w:r>
      <w:r w:rsidRPr="00020A6A">
        <w:rPr>
          <w:rFonts w:ascii="Arial" w:eastAsia="Times New Roman" w:hAnsi="Arial" w:cs="Arial"/>
          <w:color w:val="000000"/>
          <w:szCs w:val="20"/>
        </w:rPr>
        <w:t> </w:t>
      </w:r>
    </w:p>
    <w:p w14:paraId="2F720396" w14:textId="77777777" w:rsidR="00D36FBE" w:rsidRPr="00A5691E" w:rsidRDefault="00D36FBE" w:rsidP="00D36FBE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A5691E">
        <w:rPr>
          <w:rFonts w:ascii="Arial" w:hAnsi="Arial" w:cs="Arial"/>
        </w:rPr>
        <w:t>ONVIF – Profile</w:t>
      </w:r>
      <w:r>
        <w:rPr>
          <w:rFonts w:ascii="Arial" w:hAnsi="Arial" w:cs="Arial"/>
        </w:rPr>
        <w:t>s</w:t>
      </w:r>
      <w:r w:rsidRPr="00A5691E">
        <w:rPr>
          <w:rFonts w:ascii="Arial" w:hAnsi="Arial" w:cs="Arial"/>
        </w:rPr>
        <w:t xml:space="preserve"> S</w:t>
      </w:r>
      <w:r>
        <w:rPr>
          <w:rFonts w:ascii="Arial" w:hAnsi="Arial" w:cs="Arial"/>
        </w:rPr>
        <w:t xml:space="preserve"> and G</w:t>
      </w:r>
    </w:p>
    <w:p w14:paraId="44006350" w14:textId="77777777" w:rsidR="00D33892" w:rsidRPr="00F84A6C" w:rsidRDefault="007C21E9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F84A6C">
        <w:rPr>
          <w:rFonts w:ascii="Arial" w:hAnsi="Arial" w:cs="Arial"/>
        </w:rPr>
        <w:t>Emissions</w:t>
      </w:r>
    </w:p>
    <w:p w14:paraId="5DEEDB63" w14:textId="77777777" w:rsidR="00D33892" w:rsidRPr="002D3C10" w:rsidRDefault="00FC2D2D" w:rsidP="00F4501A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 xml:space="preserve">FCC-47 CFR Part 15 </w:t>
      </w:r>
      <w:r w:rsidR="002D3C10" w:rsidRPr="002D3C10">
        <w:rPr>
          <w:rFonts w:ascii="Arial" w:hAnsi="Arial" w:cs="Arial"/>
        </w:rPr>
        <w:t>Subpart B Class B</w:t>
      </w:r>
    </w:p>
    <w:p w14:paraId="2F635150" w14:textId="77777777" w:rsid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CE EN 55022:2010</w:t>
      </w:r>
    </w:p>
    <w:p w14:paraId="10333691" w14:textId="77777777" w:rsidR="002D3C10" w:rsidRPr="002D3C10" w:rsidRDefault="002D3C10" w:rsidP="002D3C10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Immunity - CE</w:t>
      </w:r>
    </w:p>
    <w:p w14:paraId="17C11D9D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 xml:space="preserve">EN 50130-4:2011 </w:t>
      </w:r>
    </w:p>
    <w:p w14:paraId="6699C7B4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 xml:space="preserve">EN 61000-3-3:2014 </w:t>
      </w:r>
    </w:p>
    <w:p w14:paraId="348F4305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61000-4-2:2009</w:t>
      </w:r>
    </w:p>
    <w:p w14:paraId="770AEF9A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61000-4-3:2006+A2:2010</w:t>
      </w:r>
    </w:p>
    <w:p w14:paraId="7996F083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61000-4-4:2012</w:t>
      </w:r>
    </w:p>
    <w:p w14:paraId="2E95BE50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61000-4-5:2014</w:t>
      </w:r>
    </w:p>
    <w:p w14:paraId="41B2CC1E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61000-4-6:2009</w:t>
      </w:r>
    </w:p>
    <w:p w14:paraId="034D7890" w14:textId="77777777" w:rsidR="002D3C10" w:rsidRDefault="002D3C10" w:rsidP="002D3C10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Safety</w:t>
      </w:r>
    </w:p>
    <w:p w14:paraId="4E16E1BC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UL listed</w:t>
      </w:r>
    </w:p>
    <w:p w14:paraId="5EDED6B1" w14:textId="77777777" w:rsidR="002D3C10" w:rsidRPr="00FA7720" w:rsidRDefault="002D3C10" w:rsidP="00FA772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CE EN 50581:2012 (hazardous substances)</w:t>
      </w:r>
    </w:p>
    <w:p w14:paraId="25DF3CA3" w14:textId="77777777" w:rsidR="007C21E9" w:rsidRPr="007C21E9" w:rsidRDefault="00332FD0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Ingress Protection and Vandal Resistance</w:t>
      </w:r>
    </w:p>
    <w:p w14:paraId="3A790BF9" w14:textId="1CF748F3" w:rsidR="008D06DA" w:rsidRDefault="00332FD0" w:rsidP="008D06DA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IEC </w:t>
      </w:r>
      <w:r w:rsidRPr="00332FD0">
        <w:rPr>
          <w:rFonts w:ascii="Arial" w:hAnsi="Arial" w:cs="Arial"/>
        </w:rPr>
        <w:t>EN 62262</w:t>
      </w:r>
      <w:r>
        <w:rPr>
          <w:rFonts w:ascii="Arial" w:hAnsi="Arial" w:cs="Arial"/>
        </w:rPr>
        <w:t xml:space="preserve"> - </w:t>
      </w:r>
      <w:r w:rsidRPr="00332FD0">
        <w:rPr>
          <w:rFonts w:ascii="Arial" w:hAnsi="Arial" w:cs="Arial"/>
        </w:rPr>
        <w:t>Degrees of protection provided by enclosures for electrical equipment against external mechanical impacts</w:t>
      </w:r>
      <w:r>
        <w:rPr>
          <w:rFonts w:ascii="Arial" w:hAnsi="Arial" w:cs="Arial"/>
        </w:rPr>
        <w:t xml:space="preserve"> </w:t>
      </w:r>
      <w:r w:rsidR="003846AB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IK</w:t>
      </w:r>
      <w:r w:rsidR="001304F1">
        <w:rPr>
          <w:rFonts w:ascii="Arial" w:hAnsi="Arial" w:cs="Arial"/>
        </w:rPr>
        <w:t>08</w:t>
      </w:r>
      <w:r w:rsidR="008D06DA" w:rsidRPr="008D06DA">
        <w:rPr>
          <w:rFonts w:ascii="Arial" w:hAnsi="Arial" w:cs="Arial"/>
        </w:rPr>
        <w:t xml:space="preserve"> </w:t>
      </w:r>
    </w:p>
    <w:p w14:paraId="0026081E" w14:textId="50CD3549" w:rsidR="00332FD0" w:rsidRDefault="008D06DA" w:rsidP="008D06DA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IEC 60068-2-75</w:t>
      </w:r>
      <w:r>
        <w:rPr>
          <w:rFonts w:ascii="Arial" w:hAnsi="Arial" w:cs="Arial"/>
        </w:rPr>
        <w:t xml:space="preserve"> : IK08</w:t>
      </w:r>
    </w:p>
    <w:p w14:paraId="4E1224A4" w14:textId="77777777" w:rsidR="005A03C7" w:rsidRDefault="005A03C7" w:rsidP="005A03C7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Definitions</w:t>
      </w:r>
    </w:p>
    <w:p w14:paraId="291474D5" w14:textId="77777777" w:rsidR="005A03C7" w:rsidRPr="001B4FF7" w:rsidRDefault="005A03C7" w:rsidP="005A03C7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5A03C7">
        <w:rPr>
          <w:rFonts w:ascii="Arial" w:hAnsi="Arial" w:cs="Arial"/>
        </w:rPr>
        <w:t>GOV</w:t>
      </w:r>
      <w:r>
        <w:rPr>
          <w:rFonts w:ascii="Arial" w:hAnsi="Arial" w:cs="Arial"/>
        </w:rPr>
        <w:t xml:space="preserve"> </w:t>
      </w:r>
      <w:r w:rsidRPr="005A03C7">
        <w:rPr>
          <w:rFonts w:ascii="Arial" w:hAnsi="Arial" w:cs="Arial"/>
        </w:rPr>
        <w:t>(Group of Video object planes)</w:t>
      </w:r>
      <w:r>
        <w:rPr>
          <w:rFonts w:ascii="Arial" w:hAnsi="Arial" w:cs="Arial"/>
        </w:rPr>
        <w:t xml:space="preserve"> - A</w:t>
      </w:r>
      <w:r w:rsidRPr="005A03C7">
        <w:rPr>
          <w:rFonts w:ascii="Arial" w:hAnsi="Arial" w:cs="Arial"/>
        </w:rPr>
        <w:t xml:space="preserve"> set of video frames for H.264</w:t>
      </w:r>
      <w:r w:rsidR="001B4FF7" w:rsidRPr="004D0B57">
        <w:rPr>
          <w:rFonts w:ascii="Arial" w:eastAsia="맑은 고딕" w:hAnsi="Arial" w:cs="Arial" w:hint="eastAsia"/>
          <w:lang w:eastAsia="ko-KR"/>
        </w:rPr>
        <w:t xml:space="preserve"> and H.265</w:t>
      </w:r>
      <w:r w:rsidRPr="005A03C7">
        <w:rPr>
          <w:rFonts w:ascii="Arial" w:hAnsi="Arial" w:cs="Arial"/>
        </w:rPr>
        <w:t xml:space="preserve"> compression, indicating a collection of frames from the initial I-Frame (key frame) to the next I-Frame. GOV consists of 2 kinds of frames: I-Frame and P-Frame.</w:t>
      </w:r>
    </w:p>
    <w:p w14:paraId="10D2DBA9" w14:textId="77777777" w:rsidR="00133E1C" w:rsidRDefault="00133E1C" w:rsidP="005A03C7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4D0B57">
        <w:rPr>
          <w:rFonts w:ascii="Arial" w:eastAsia="맑은 고딕" w:hAnsi="Arial" w:cs="Arial" w:hint="eastAsia"/>
          <w:lang w:eastAsia="ko-KR"/>
        </w:rPr>
        <w:t xml:space="preserve">Dynamic GOV </w:t>
      </w:r>
      <w:r w:rsidRPr="004D0B57">
        <w:rPr>
          <w:rFonts w:ascii="Arial" w:eastAsia="맑은 고딕" w:hAnsi="Arial" w:cs="Arial"/>
          <w:lang w:eastAsia="ko-KR"/>
        </w:rPr>
        <w:t>–</w:t>
      </w:r>
      <w:r w:rsidRPr="004D0B57">
        <w:rPr>
          <w:rFonts w:ascii="Arial" w:eastAsia="맑은 고딕" w:hAnsi="Arial" w:cs="Arial" w:hint="eastAsia"/>
          <w:lang w:eastAsia="ko-KR"/>
        </w:rPr>
        <w:t xml:space="preserve"> Dynamic assignment of GOV </w:t>
      </w:r>
      <w:r w:rsidRPr="004D0B57">
        <w:rPr>
          <w:rFonts w:ascii="Arial" w:eastAsia="맑은 고딕" w:hAnsi="Arial" w:cs="Arial"/>
          <w:lang w:eastAsia="ko-KR"/>
        </w:rPr>
        <w:t>length</w:t>
      </w:r>
      <w:r w:rsidRPr="004D0B57">
        <w:rPr>
          <w:rFonts w:ascii="Arial" w:eastAsia="맑은 고딕" w:hAnsi="Arial" w:cs="Arial" w:hint="eastAsia"/>
          <w:lang w:eastAsia="ko-KR"/>
        </w:rPr>
        <w:t xml:space="preserve"> based on the complexity of the scene to efficiently manage bitrate of the video stream and reduce the storage required. </w:t>
      </w:r>
    </w:p>
    <w:p w14:paraId="0441926D" w14:textId="77777777" w:rsidR="009230E0" w:rsidRPr="00A96C8B" w:rsidRDefault="009230E0" w:rsidP="005A03C7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9230E0">
        <w:rPr>
          <w:rFonts w:ascii="Arial" w:hAnsi="Arial" w:cs="Arial"/>
        </w:rPr>
        <w:t xml:space="preserve">Multi-exposure wide </w:t>
      </w:r>
      <w:r w:rsidR="008F1CCF">
        <w:rPr>
          <w:rFonts w:ascii="Arial" w:hAnsi="Arial" w:cs="Arial"/>
        </w:rPr>
        <w:t>dynamic range - Operation which</w:t>
      </w:r>
      <w:r w:rsidRPr="009230E0">
        <w:rPr>
          <w:rFonts w:ascii="Arial" w:hAnsi="Arial" w:cs="Arial"/>
        </w:rPr>
        <w:t xml:space="preserve"> automatically adjusts shutter speed to provide a wide range between dark and light areas visible at the same time, preventing backlighting </w:t>
      </w:r>
      <w:r w:rsidRPr="00A96C8B">
        <w:rPr>
          <w:rFonts w:ascii="Arial" w:hAnsi="Arial" w:cs="Arial"/>
        </w:rPr>
        <w:t xml:space="preserve">issues. Long exposure is used for </w:t>
      </w:r>
      <w:r w:rsidR="006D6E46" w:rsidRPr="00A96C8B">
        <w:rPr>
          <w:rFonts w:ascii="Arial" w:hAnsi="Arial" w:cs="Arial"/>
        </w:rPr>
        <w:t>dark</w:t>
      </w:r>
      <w:r w:rsidRPr="00A96C8B">
        <w:rPr>
          <w:rFonts w:ascii="Arial" w:hAnsi="Arial" w:cs="Arial"/>
        </w:rPr>
        <w:t xml:space="preserve"> areas and a short exposure is used in </w:t>
      </w:r>
      <w:r w:rsidR="006D6E46" w:rsidRPr="00A96C8B">
        <w:rPr>
          <w:rFonts w:ascii="Arial" w:hAnsi="Arial" w:cs="Arial"/>
        </w:rPr>
        <w:t>light</w:t>
      </w:r>
      <w:r w:rsidRPr="00A96C8B">
        <w:rPr>
          <w:rFonts w:ascii="Arial" w:hAnsi="Arial" w:cs="Arial"/>
        </w:rPr>
        <w:t xml:space="preserve"> areas.</w:t>
      </w:r>
    </w:p>
    <w:p w14:paraId="629B23A1" w14:textId="77777777" w:rsidR="006D6E46" w:rsidRPr="00A96C8B" w:rsidRDefault="006D6E46" w:rsidP="006D6E46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A96C8B">
        <w:rPr>
          <w:rFonts w:ascii="Arial" w:hAnsi="Arial" w:cs="Arial"/>
        </w:rPr>
        <w:t>Dynamic fps – Dynamic assignment of fps (frames per seconds) based on the movement of object</w:t>
      </w:r>
      <w:r w:rsidR="00215533" w:rsidRPr="00A96C8B">
        <w:rPr>
          <w:rFonts w:ascii="Arial" w:hAnsi="Arial" w:cs="Arial"/>
        </w:rPr>
        <w:t>(s)</w:t>
      </w:r>
      <w:r w:rsidRPr="00A96C8B">
        <w:rPr>
          <w:rFonts w:ascii="Arial" w:hAnsi="Arial" w:cs="Arial"/>
        </w:rPr>
        <w:t xml:space="preserve"> in the scene to efficiently manage bitrate of the video stream and reduce the storage required.</w:t>
      </w:r>
    </w:p>
    <w:p w14:paraId="74B2D4FE" w14:textId="77777777" w:rsidR="006D6E46" w:rsidRPr="00A96C8B" w:rsidRDefault="006D6E46" w:rsidP="006D6E46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A96C8B">
        <w:rPr>
          <w:rFonts w:ascii="Arial" w:eastAsia="맑은 고딕" w:hAnsi="Arial" w:cs="Arial"/>
          <w:lang w:eastAsia="ko-KR"/>
        </w:rPr>
        <w:t>Smart Codec</w:t>
      </w:r>
      <w:r w:rsidRPr="00A96C8B">
        <w:rPr>
          <w:rFonts w:ascii="Arial" w:eastAsia="맑은 고딕" w:hAnsi="Arial" w:cs="Arial" w:hint="eastAsia"/>
          <w:lang w:eastAsia="ko-KR"/>
        </w:rPr>
        <w:t xml:space="preserve"> </w:t>
      </w:r>
      <w:r w:rsidRPr="00A96C8B">
        <w:rPr>
          <w:rFonts w:ascii="Arial" w:eastAsia="맑은 고딕" w:hAnsi="Arial" w:cs="Arial"/>
          <w:lang w:eastAsia="ko-KR"/>
        </w:rPr>
        <w:t>–</w:t>
      </w:r>
      <w:r w:rsidRPr="00A96C8B">
        <w:rPr>
          <w:rFonts w:ascii="Arial" w:eastAsia="맑은 고딕" w:hAnsi="Arial" w:cs="Arial" w:hint="eastAsia"/>
          <w:lang w:eastAsia="ko-KR"/>
        </w:rPr>
        <w:t xml:space="preserve"> Smart Codec that controls quantization parameter</w:t>
      </w:r>
      <w:r w:rsidRPr="00A96C8B">
        <w:rPr>
          <w:rFonts w:ascii="Arial" w:eastAsia="맑은 고딕" w:hAnsi="Arial" w:cs="Arial"/>
          <w:lang w:eastAsia="ko-KR"/>
        </w:rPr>
        <w:t xml:space="preserve"> and dynamic fps</w:t>
      </w:r>
      <w:r w:rsidRPr="00A96C8B">
        <w:rPr>
          <w:rFonts w:ascii="Arial" w:eastAsia="맑은 고딕" w:hAnsi="Arial" w:cs="Arial" w:hint="eastAsia"/>
          <w:lang w:eastAsia="ko-KR"/>
        </w:rPr>
        <w:t xml:space="preserve"> in H.265 and H.264 to </w:t>
      </w:r>
      <w:r w:rsidRPr="00A96C8B">
        <w:rPr>
          <w:rFonts w:ascii="Arial" w:eastAsia="맑은 고딕" w:hAnsi="Arial" w:cs="Arial"/>
          <w:lang w:eastAsia="ko-KR"/>
        </w:rPr>
        <w:t>efficiently</w:t>
      </w:r>
      <w:r w:rsidRPr="00A96C8B">
        <w:rPr>
          <w:rFonts w:ascii="Arial" w:eastAsia="맑은 고딕" w:hAnsi="Arial" w:cs="Arial" w:hint="eastAsia"/>
          <w:lang w:eastAsia="ko-KR"/>
        </w:rPr>
        <w:t xml:space="preserve"> manage bitrate of the video stream and reduce the storage required.</w:t>
      </w:r>
    </w:p>
    <w:p w14:paraId="0BA1F7A2" w14:textId="77777777" w:rsidR="004A4F41" w:rsidRPr="00A96C8B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  <w:b/>
          <w:i/>
        </w:rPr>
      </w:pPr>
      <w:r w:rsidRPr="00A96C8B">
        <w:rPr>
          <w:rFonts w:ascii="Arial" w:hAnsi="Arial"/>
          <w:b/>
        </w:rPr>
        <w:t>SUBMITTALS</w:t>
      </w:r>
    </w:p>
    <w:p w14:paraId="5FA5AFEE" w14:textId="77777777" w:rsidR="004A4F41" w:rsidRPr="00A96C8B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 w:rsidRPr="00A96C8B">
        <w:rPr>
          <w:rFonts w:ascii="Arial" w:hAnsi="Arial"/>
        </w:rPr>
        <w:t>Product Data</w:t>
      </w:r>
    </w:p>
    <w:p w14:paraId="725B327F" w14:textId="77777777" w:rsidR="004A4F41" w:rsidRPr="00CB28DB" w:rsidRDefault="004A4F4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CB28DB">
        <w:rPr>
          <w:rFonts w:ascii="Arial" w:hAnsi="Arial"/>
        </w:rPr>
        <w:t>Manufacturer’s printed or electronic data sheets</w:t>
      </w:r>
    </w:p>
    <w:p w14:paraId="2FAD27B3" w14:textId="77777777" w:rsidR="003F4D9B" w:rsidRDefault="004A4F4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 w:rsidRPr="00CB28DB">
        <w:rPr>
          <w:rFonts w:ascii="Arial" w:hAnsi="Arial"/>
        </w:rPr>
        <w:t>Manufacturer’s installation and operation manuals</w:t>
      </w:r>
    </w:p>
    <w:p w14:paraId="20D8D7B8" w14:textId="77777777" w:rsidR="00110D3D" w:rsidRDefault="00110D3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Warranty documentation</w:t>
      </w:r>
    </w:p>
    <w:p w14:paraId="39D87194" w14:textId="77777777" w:rsidR="004A4F41" w:rsidRPr="00C01CC1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</w:rPr>
      </w:pPr>
      <w:r w:rsidRPr="00C01CC1">
        <w:rPr>
          <w:rFonts w:ascii="Arial" w:hAnsi="Arial"/>
          <w:b/>
        </w:rPr>
        <w:t>QUALIFICATIONS</w:t>
      </w:r>
    </w:p>
    <w:p w14:paraId="3F8A1C66" w14:textId="77777777" w:rsidR="004A4F41" w:rsidRPr="00AB2634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 w:rsidRPr="00DD6CEA">
        <w:rPr>
          <w:rFonts w:ascii="Arial" w:hAnsi="Arial"/>
        </w:rPr>
        <w:t>Manufacturer</w:t>
      </w:r>
      <w:r w:rsidR="00142811" w:rsidRPr="0002146A">
        <w:rPr>
          <w:rFonts w:ascii="Arial" w:hAnsi="Arial"/>
        </w:rPr>
        <w:t xml:space="preserve"> </w:t>
      </w:r>
      <w:r w:rsidRPr="00DD6CEA">
        <w:rPr>
          <w:rFonts w:ascii="Arial" w:hAnsi="Arial"/>
        </w:rPr>
        <w:t xml:space="preserve">shall </w:t>
      </w:r>
      <w:r w:rsidR="00B173F2">
        <w:rPr>
          <w:rFonts w:ascii="Arial" w:hAnsi="Arial"/>
        </w:rPr>
        <w:t xml:space="preserve">have </w:t>
      </w:r>
      <w:r w:rsidRPr="00DD6CEA">
        <w:rPr>
          <w:rFonts w:ascii="Arial" w:hAnsi="Arial"/>
        </w:rPr>
        <w:t>a minimum o</w:t>
      </w:r>
      <w:r w:rsidRPr="009A6480">
        <w:rPr>
          <w:rFonts w:ascii="Arial" w:hAnsi="Arial"/>
        </w:rPr>
        <w:t xml:space="preserve">f </w:t>
      </w:r>
      <w:r w:rsidR="009479E5">
        <w:rPr>
          <w:rFonts w:ascii="Arial" w:hAnsi="Arial"/>
        </w:rPr>
        <w:t>five</w:t>
      </w:r>
      <w:r w:rsidRPr="009A6480">
        <w:rPr>
          <w:rFonts w:ascii="Arial" w:hAnsi="Arial"/>
        </w:rPr>
        <w:t xml:space="preserve"> y</w:t>
      </w:r>
      <w:r w:rsidRPr="00DD6CEA">
        <w:rPr>
          <w:rFonts w:ascii="Arial" w:hAnsi="Arial"/>
        </w:rPr>
        <w:t xml:space="preserve">ears’ experience </w:t>
      </w:r>
      <w:r w:rsidR="00C01CC1">
        <w:rPr>
          <w:rFonts w:ascii="Arial" w:hAnsi="Arial"/>
        </w:rPr>
        <w:t>in</w:t>
      </w:r>
      <w:r w:rsidRPr="00DD6CEA">
        <w:rPr>
          <w:rFonts w:ascii="Arial" w:hAnsi="Arial"/>
        </w:rPr>
        <w:t xml:space="preserve"> </w:t>
      </w:r>
      <w:r w:rsidR="009479E5">
        <w:rPr>
          <w:rFonts w:ascii="Arial" w:hAnsi="Arial"/>
        </w:rPr>
        <w:t>producing</w:t>
      </w:r>
      <w:r w:rsidR="00110D3D">
        <w:rPr>
          <w:rFonts w:ascii="Arial" w:hAnsi="Arial"/>
        </w:rPr>
        <w:t xml:space="preserve"> IP video equipment</w:t>
      </w:r>
      <w:r w:rsidRPr="00DD6CEA">
        <w:rPr>
          <w:rFonts w:ascii="Arial" w:hAnsi="Arial"/>
        </w:rPr>
        <w:t>.</w:t>
      </w:r>
    </w:p>
    <w:p w14:paraId="30704288" w14:textId="77777777" w:rsidR="006123CB" w:rsidRPr="005B592D" w:rsidRDefault="006123CB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Installers shall be trained and authorized by the Manufacturer to install, integrate, test, and commission the system.</w:t>
      </w:r>
    </w:p>
    <w:p w14:paraId="5DB52E33" w14:textId="77777777" w:rsidR="002964A1" w:rsidRPr="003E32B7" w:rsidRDefault="002964A1" w:rsidP="004F144D">
      <w:pPr>
        <w:numPr>
          <w:ilvl w:val="1"/>
          <w:numId w:val="19"/>
        </w:numPr>
        <w:spacing w:before="120" w:line="276" w:lineRule="auto"/>
        <w:outlineLvl w:val="1"/>
        <w:rPr>
          <w:rFonts w:eastAsia="Times New Roman" w:cs="Arial"/>
          <w:b/>
          <w:color w:val="000000"/>
          <w:szCs w:val="20"/>
        </w:rPr>
      </w:pPr>
      <w:r w:rsidRPr="003E32B7">
        <w:rPr>
          <w:rFonts w:eastAsia="Times New Roman" w:cs="Arial"/>
          <w:b/>
          <w:color w:val="000000"/>
          <w:szCs w:val="20"/>
        </w:rPr>
        <w:t>DELIVERY, STORAGE AND HANDLING</w:t>
      </w:r>
    </w:p>
    <w:p w14:paraId="0ABA4FB8" w14:textId="77777777" w:rsidR="005A03C7" w:rsidRDefault="002964A1" w:rsidP="005A03C7">
      <w:pPr>
        <w:numPr>
          <w:ilvl w:val="2"/>
          <w:numId w:val="19"/>
        </w:numPr>
        <w:spacing w:before="60" w:after="0" w:line="276" w:lineRule="auto"/>
        <w:outlineLvl w:val="1"/>
        <w:rPr>
          <w:rFonts w:eastAsia="Times New Roman" w:cs="Arial"/>
          <w:color w:val="000000"/>
          <w:szCs w:val="20"/>
        </w:rPr>
      </w:pPr>
      <w:r w:rsidRPr="003E32B7">
        <w:rPr>
          <w:rFonts w:eastAsia="Times New Roman" w:cs="Arial"/>
          <w:color w:val="000000"/>
          <w:szCs w:val="20"/>
        </w:rPr>
        <w:t xml:space="preserve">Deliver the </w:t>
      </w:r>
      <w:r>
        <w:rPr>
          <w:rFonts w:eastAsia="Times New Roman" w:cs="Arial"/>
          <w:color w:val="000000"/>
          <w:szCs w:val="20"/>
        </w:rPr>
        <w:t>camera</w:t>
      </w:r>
      <w:r w:rsidRPr="003E32B7">
        <w:rPr>
          <w:rFonts w:eastAsia="Times New Roman" w:cs="Arial"/>
          <w:color w:val="000000"/>
          <w:szCs w:val="20"/>
        </w:rPr>
        <w:t xml:space="preserve"> in the manufacturer’s original, unopened, undamaged container with identification labels intact.</w:t>
      </w:r>
    </w:p>
    <w:p w14:paraId="2890FC9E" w14:textId="77777777" w:rsidR="005A03C7" w:rsidRPr="005A03C7" w:rsidRDefault="002964A1" w:rsidP="005A03C7">
      <w:pPr>
        <w:numPr>
          <w:ilvl w:val="2"/>
          <w:numId w:val="19"/>
        </w:numPr>
        <w:spacing w:before="60" w:after="0" w:line="276" w:lineRule="auto"/>
        <w:outlineLvl w:val="1"/>
        <w:rPr>
          <w:rFonts w:eastAsia="Times New Roman" w:cs="Arial"/>
          <w:color w:val="000000"/>
          <w:szCs w:val="20"/>
        </w:rPr>
      </w:pPr>
      <w:r w:rsidRPr="005A03C7">
        <w:rPr>
          <w:rFonts w:eastAsia="Times New Roman" w:cs="Arial"/>
          <w:color w:val="000000"/>
          <w:szCs w:val="20"/>
        </w:rPr>
        <w:t xml:space="preserve">Store the camera in a temperature environment </w:t>
      </w:r>
      <w:r w:rsidR="007351E7" w:rsidRPr="00A91732">
        <w:rPr>
          <w:rFonts w:eastAsia="맑은 고딕" w:cs="Arial" w:hint="eastAsia"/>
          <w:color w:val="000000"/>
          <w:szCs w:val="20"/>
          <w:lang w:eastAsia="ko-KR"/>
        </w:rPr>
        <w:t>specified in section 2.04 Detailed Specification</w:t>
      </w:r>
      <w:r w:rsidRPr="005A03C7">
        <w:rPr>
          <w:rFonts w:eastAsia="Times New Roman" w:cs="Arial"/>
          <w:color w:val="000000"/>
          <w:szCs w:val="20"/>
        </w:rPr>
        <w:t>, protected from mechanical and environmental conditions as designated by the manufacturer.</w:t>
      </w:r>
    </w:p>
    <w:p w14:paraId="5D380AC5" w14:textId="77777777" w:rsidR="004A4F41" w:rsidRPr="009A6480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  <w:b/>
          <w:i/>
        </w:rPr>
      </w:pPr>
      <w:r w:rsidRPr="009A6480">
        <w:rPr>
          <w:rFonts w:ascii="Arial" w:hAnsi="Arial"/>
          <w:b/>
        </w:rPr>
        <w:t>WARRANTY</w:t>
      </w:r>
      <w:r w:rsidR="00F2566D">
        <w:rPr>
          <w:rFonts w:ascii="Arial" w:hAnsi="Arial"/>
          <w:b/>
        </w:rPr>
        <w:t>, LICENSING</w:t>
      </w:r>
      <w:r w:rsidR="009479E5">
        <w:rPr>
          <w:rFonts w:ascii="Arial" w:hAnsi="Arial"/>
          <w:b/>
        </w:rPr>
        <w:t xml:space="preserve"> AND SUPPORT</w:t>
      </w:r>
    </w:p>
    <w:p w14:paraId="4A020B72" w14:textId="77777777" w:rsidR="00964B31" w:rsidRPr="00F2566D" w:rsidRDefault="003060D3" w:rsidP="00F4501A">
      <w:pPr>
        <w:pStyle w:val="Default"/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B307F5">
        <w:rPr>
          <w:sz w:val="20"/>
        </w:rPr>
        <w:t xml:space="preserve">Manufacturer shall </w:t>
      </w:r>
      <w:r w:rsidRPr="003A0D5C">
        <w:rPr>
          <w:sz w:val="20"/>
        </w:rPr>
        <w:t xml:space="preserve">provide </w:t>
      </w:r>
      <w:r w:rsidR="006D6E46">
        <w:rPr>
          <w:sz w:val="20"/>
        </w:rPr>
        <w:t xml:space="preserve">at least </w:t>
      </w:r>
      <w:r w:rsidRPr="00332FD0">
        <w:rPr>
          <w:sz w:val="20"/>
        </w:rPr>
        <w:t xml:space="preserve">a limited </w:t>
      </w:r>
      <w:r w:rsidR="00332FD0" w:rsidRPr="00332FD0">
        <w:rPr>
          <w:sz w:val="20"/>
        </w:rPr>
        <w:t>3</w:t>
      </w:r>
      <w:r w:rsidR="003A0D5C" w:rsidRPr="00332FD0">
        <w:rPr>
          <w:sz w:val="20"/>
        </w:rPr>
        <w:t xml:space="preserve"> year</w:t>
      </w:r>
      <w:r w:rsidRPr="00332FD0">
        <w:rPr>
          <w:color w:val="FF0000"/>
          <w:sz w:val="20"/>
        </w:rPr>
        <w:t xml:space="preserve"> </w:t>
      </w:r>
      <w:r w:rsidRPr="00332FD0">
        <w:rPr>
          <w:sz w:val="20"/>
        </w:rPr>
        <w:t>warranty</w:t>
      </w:r>
      <w:r w:rsidR="002E2FE4" w:rsidRPr="00332FD0">
        <w:rPr>
          <w:sz w:val="20"/>
        </w:rPr>
        <w:t xml:space="preserve"> </w:t>
      </w:r>
      <w:r w:rsidRPr="00332FD0">
        <w:rPr>
          <w:sz w:val="20"/>
        </w:rPr>
        <w:t>for</w:t>
      </w:r>
      <w:r w:rsidRPr="00B307F5">
        <w:rPr>
          <w:sz w:val="20"/>
        </w:rPr>
        <w:t xml:space="preserve"> the </w:t>
      </w:r>
      <w:r w:rsidR="00543EC5">
        <w:rPr>
          <w:color w:val="auto"/>
          <w:sz w:val="20"/>
        </w:rPr>
        <w:t>product</w:t>
      </w:r>
      <w:r w:rsidRPr="00B307F5">
        <w:rPr>
          <w:sz w:val="20"/>
        </w:rPr>
        <w:t xml:space="preserve"> to be free of defect</w:t>
      </w:r>
      <w:r w:rsidR="00AA202E">
        <w:rPr>
          <w:sz w:val="20"/>
        </w:rPr>
        <w:t>s in material and workmanship</w:t>
      </w:r>
      <w:r w:rsidR="00964B31">
        <w:rPr>
          <w:sz w:val="20"/>
        </w:rPr>
        <w:t>.</w:t>
      </w:r>
    </w:p>
    <w:p w14:paraId="4B7DF320" w14:textId="77777777" w:rsidR="00F2566D" w:rsidRPr="00F2566D" w:rsidRDefault="00F2566D" w:rsidP="00F4501A">
      <w:pPr>
        <w:pStyle w:val="Default"/>
        <w:numPr>
          <w:ilvl w:val="2"/>
          <w:numId w:val="19"/>
        </w:numPr>
        <w:spacing w:before="60" w:after="0" w:line="276" w:lineRule="auto"/>
        <w:rPr>
          <w:rFonts w:cs="Arial"/>
          <w:sz w:val="20"/>
          <w:szCs w:val="20"/>
        </w:rPr>
      </w:pPr>
      <w:r w:rsidRPr="00F2566D">
        <w:rPr>
          <w:rFonts w:cs="Arial"/>
          <w:sz w:val="20"/>
          <w:szCs w:val="20"/>
        </w:rPr>
        <w:t>Manufacturer shall provide embedded camera video analytics free of license charges.</w:t>
      </w:r>
    </w:p>
    <w:p w14:paraId="39E4DCE1" w14:textId="77777777" w:rsidR="00F4501A" w:rsidRDefault="00F4501A" w:rsidP="00F4501A">
      <w:pPr>
        <w:spacing w:before="60" w:after="0" w:line="276" w:lineRule="auto"/>
        <w:jc w:val="center"/>
        <w:rPr>
          <w:rFonts w:cs="Arial"/>
        </w:rPr>
      </w:pPr>
    </w:p>
    <w:p w14:paraId="1BFA7DCE" w14:textId="77777777" w:rsidR="004A4F41" w:rsidRPr="003E10D4" w:rsidRDefault="004A4F41" w:rsidP="00F4501A">
      <w:pPr>
        <w:spacing w:before="60" w:after="0" w:line="276" w:lineRule="auto"/>
        <w:jc w:val="center"/>
        <w:rPr>
          <w:rFonts w:cs="Arial"/>
        </w:rPr>
      </w:pPr>
      <w:r w:rsidRPr="003E10D4">
        <w:rPr>
          <w:rFonts w:cs="Arial"/>
        </w:rPr>
        <w:t>END OF SECTION</w:t>
      </w:r>
    </w:p>
    <w:p w14:paraId="73B9080C" w14:textId="77777777" w:rsidR="004A4F41" w:rsidRPr="00446309" w:rsidRDefault="004A4F41" w:rsidP="005255D3">
      <w:pPr>
        <w:numPr>
          <w:ilvl w:val="0"/>
          <w:numId w:val="19"/>
        </w:numPr>
        <w:spacing w:before="240" w:after="240" w:line="276" w:lineRule="auto"/>
        <w:jc w:val="both"/>
        <w:rPr>
          <w:rFonts w:cs="Arial"/>
          <w:b/>
        </w:rPr>
      </w:pPr>
      <w:r>
        <w:br w:type="page"/>
      </w:r>
      <w:r w:rsidRPr="00446309">
        <w:rPr>
          <w:rFonts w:cs="Arial"/>
        </w:rPr>
        <w:lastRenderedPageBreak/>
        <w:t xml:space="preserve"> </w:t>
      </w:r>
      <w:r w:rsidRPr="00446309">
        <w:rPr>
          <w:rFonts w:cs="Arial"/>
          <w:b/>
        </w:rPr>
        <w:t>PRODUCTS</w:t>
      </w:r>
    </w:p>
    <w:p w14:paraId="1C76A7C0" w14:textId="77777777" w:rsidR="004A4F41" w:rsidRPr="00446309" w:rsidRDefault="00972A5C" w:rsidP="005255D3">
      <w:pPr>
        <w:numPr>
          <w:ilvl w:val="1"/>
          <w:numId w:val="19"/>
        </w:numPr>
        <w:spacing w:before="120" w:line="276" w:lineRule="auto"/>
        <w:rPr>
          <w:rFonts w:cs="Arial"/>
          <w:b/>
        </w:rPr>
      </w:pPr>
      <w:r w:rsidRPr="00446309">
        <w:rPr>
          <w:rFonts w:cs="Arial"/>
          <w:b/>
        </w:rPr>
        <w:t>EQUIPMENT</w:t>
      </w:r>
    </w:p>
    <w:p w14:paraId="0F0E401A" w14:textId="77777777" w:rsidR="00B8496D" w:rsidRPr="00F33133" w:rsidRDefault="004A4F41" w:rsidP="00B8496D">
      <w:pPr>
        <w:numPr>
          <w:ilvl w:val="2"/>
          <w:numId w:val="19"/>
        </w:numPr>
        <w:spacing w:before="60" w:after="0" w:line="276" w:lineRule="auto"/>
        <w:rPr>
          <w:rFonts w:eastAsia="Times New Roman" w:cs="Arial"/>
          <w:szCs w:val="22"/>
        </w:rPr>
      </w:pPr>
      <w:r w:rsidRPr="00446309">
        <w:rPr>
          <w:rFonts w:cs="Arial"/>
        </w:rPr>
        <w:t xml:space="preserve">Manufacturer: </w:t>
      </w:r>
      <w:r w:rsidR="009A10C3">
        <w:rPr>
          <w:rFonts w:cs="Arial"/>
        </w:rPr>
        <w:tab/>
      </w:r>
      <w:r w:rsidR="0000308B" w:rsidRPr="0013417A">
        <w:rPr>
          <w:rFonts w:eastAsia="맑은 고딕" w:cs="Arial" w:hint="eastAsia"/>
          <w:lang w:eastAsia="ko-KR"/>
        </w:rPr>
        <w:t xml:space="preserve">Hanwha Techwin </w:t>
      </w:r>
    </w:p>
    <w:p w14:paraId="30BDE6A2" w14:textId="6F87047A" w:rsidR="004A4F41" w:rsidRPr="00F80120" w:rsidRDefault="00DD6D7B" w:rsidP="00F4501A">
      <w:pPr>
        <w:spacing w:before="60" w:after="0" w:line="276" w:lineRule="auto"/>
        <w:ind w:left="2880"/>
        <w:rPr>
          <w:rFonts w:eastAsia="맑은 고딕" w:cs="Arial"/>
          <w:szCs w:val="22"/>
          <w:lang w:eastAsia="ko-KR"/>
        </w:rPr>
      </w:pPr>
      <w:hyperlink r:id="rId10" w:history="1">
        <w:r w:rsidR="007E0707" w:rsidRPr="008B7A0A">
          <w:rPr>
            <w:rStyle w:val="a5"/>
            <w:rFonts w:eastAsia="맑은 고딕" w:cs="Arial"/>
            <w:szCs w:val="22"/>
            <w:lang w:eastAsia="ko-KR"/>
          </w:rPr>
          <w:t>http://hanwha-security.com/</w:t>
        </w:r>
      </w:hyperlink>
    </w:p>
    <w:p w14:paraId="0045AFBE" w14:textId="251F8329" w:rsidR="004A4F41" w:rsidRDefault="00A5691E" w:rsidP="00F4501A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>
        <w:rPr>
          <w:rFonts w:cs="Arial"/>
        </w:rPr>
        <w:t>Model</w:t>
      </w:r>
      <w:r w:rsidR="00712573">
        <w:rPr>
          <w:rFonts w:cs="Arial"/>
        </w:rPr>
        <w:tab/>
      </w:r>
      <w:r w:rsidR="00712573">
        <w:rPr>
          <w:rFonts w:cs="Arial"/>
        </w:rPr>
        <w:tab/>
      </w:r>
      <w:r w:rsidR="006D6E46">
        <w:rPr>
          <w:rFonts w:eastAsia="맑은 고딕" w:cs="Arial"/>
          <w:lang w:eastAsia="ko-KR"/>
        </w:rPr>
        <w:t>X</w:t>
      </w:r>
      <w:r w:rsidR="00082540">
        <w:rPr>
          <w:rFonts w:cs="Arial"/>
        </w:rPr>
        <w:t>N</w:t>
      </w:r>
      <w:r w:rsidR="00B02C44">
        <w:rPr>
          <w:rFonts w:cs="Arial"/>
        </w:rPr>
        <w:t>D</w:t>
      </w:r>
      <w:r w:rsidR="00082540">
        <w:rPr>
          <w:rFonts w:cs="Arial"/>
        </w:rPr>
        <w:t>-</w:t>
      </w:r>
      <w:r w:rsidR="00BE5BF1">
        <w:rPr>
          <w:rFonts w:cs="Arial"/>
        </w:rPr>
        <w:t>6</w:t>
      </w:r>
      <w:r w:rsidR="00082540">
        <w:rPr>
          <w:rFonts w:cs="Arial"/>
        </w:rPr>
        <w:t>0</w:t>
      </w:r>
      <w:r w:rsidR="006D6E46">
        <w:rPr>
          <w:rFonts w:eastAsia="맑은 고딕" w:cs="Arial"/>
          <w:lang w:eastAsia="ko-KR"/>
        </w:rPr>
        <w:t>8</w:t>
      </w:r>
      <w:r w:rsidR="00524AD3">
        <w:rPr>
          <w:rFonts w:eastAsia="맑은 고딕" w:cs="Arial" w:hint="eastAsia"/>
          <w:lang w:eastAsia="ko-KR"/>
        </w:rPr>
        <w:t>0</w:t>
      </w:r>
      <w:r w:rsidR="00082540">
        <w:rPr>
          <w:rFonts w:cs="Arial"/>
        </w:rPr>
        <w:t>R</w:t>
      </w:r>
      <w:r w:rsidR="00B02C44">
        <w:rPr>
          <w:rFonts w:cs="Arial"/>
        </w:rPr>
        <w:t>V</w:t>
      </w:r>
    </w:p>
    <w:p w14:paraId="0C73CC2A" w14:textId="77777777" w:rsidR="004A4F41" w:rsidRPr="00446309" w:rsidRDefault="004A4F41" w:rsidP="00F4501A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446309">
        <w:rPr>
          <w:rFonts w:cs="Arial"/>
        </w:rPr>
        <w:t xml:space="preserve">Alternates: </w:t>
      </w:r>
      <w:r w:rsidR="00D42A9B">
        <w:rPr>
          <w:rFonts w:cs="Arial"/>
        </w:rPr>
        <w:tab/>
      </w:r>
      <w:r w:rsidR="00D42A9B">
        <w:rPr>
          <w:rFonts w:cs="Arial"/>
        </w:rPr>
        <w:tab/>
      </w:r>
      <w:r w:rsidRPr="00446309">
        <w:rPr>
          <w:rFonts w:cs="Arial"/>
        </w:rPr>
        <w:t>None</w:t>
      </w:r>
    </w:p>
    <w:p w14:paraId="516C2D51" w14:textId="77777777" w:rsidR="004A4F41" w:rsidRPr="00446309" w:rsidRDefault="00DA7533" w:rsidP="005255D3">
      <w:pPr>
        <w:numPr>
          <w:ilvl w:val="1"/>
          <w:numId w:val="19"/>
        </w:numPr>
        <w:spacing w:before="120" w:line="276" w:lineRule="auto"/>
        <w:jc w:val="both"/>
        <w:rPr>
          <w:rFonts w:cs="Arial"/>
          <w:b/>
        </w:rPr>
      </w:pPr>
      <w:r>
        <w:rPr>
          <w:rFonts w:cs="Arial"/>
          <w:b/>
        </w:rPr>
        <w:t xml:space="preserve">GENERAL </w:t>
      </w:r>
      <w:r w:rsidR="004A4F41" w:rsidRPr="00446309">
        <w:rPr>
          <w:rFonts w:cs="Arial"/>
          <w:b/>
        </w:rPr>
        <w:t>DESCRIPTION</w:t>
      </w:r>
    </w:p>
    <w:p w14:paraId="3E135E46" w14:textId="77777777" w:rsidR="00EB15A2" w:rsidRPr="00EB15A2" w:rsidRDefault="00EB15A2" w:rsidP="00EB15A2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Video Compression and Transmission – The camera shall have the following properties relating to the video signals it produces.</w:t>
      </w:r>
    </w:p>
    <w:p w14:paraId="08147687" w14:textId="77777777" w:rsidR="00EB15A2" w:rsidRDefault="00524AD3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4D0B57">
        <w:rPr>
          <w:rFonts w:eastAsia="맑은 고딕" w:cs="Arial" w:hint="eastAsia"/>
          <w:color w:val="auto"/>
          <w:sz w:val="20"/>
          <w:lang w:eastAsia="ko-KR"/>
        </w:rPr>
        <w:t xml:space="preserve">H.265, </w:t>
      </w:r>
      <w:r w:rsidR="00EB15A2">
        <w:rPr>
          <w:rFonts w:cs="Arial"/>
          <w:color w:val="auto"/>
          <w:sz w:val="20"/>
        </w:rPr>
        <w:t>H.264 and MJPEG compression, each derived from a dedicated encoder and capable of being streamed independently and simultaneously</w:t>
      </w:r>
    </w:p>
    <w:p w14:paraId="1413DD61" w14:textId="022946D1" w:rsidR="006D6E46" w:rsidRPr="00A96C8B" w:rsidRDefault="006D6E46" w:rsidP="006D6E46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E04C38">
        <w:rPr>
          <w:rFonts w:eastAsia="맑은 고딕" w:cs="Arial" w:hint="eastAsia"/>
          <w:color w:val="auto"/>
          <w:sz w:val="20"/>
          <w:lang w:eastAsia="ko-KR"/>
        </w:rPr>
        <w:t xml:space="preserve">H.265 and </w:t>
      </w:r>
      <w:r w:rsidRPr="00E04C38">
        <w:rPr>
          <w:rFonts w:cs="Arial"/>
          <w:color w:val="auto"/>
          <w:sz w:val="20"/>
        </w:rPr>
        <w:t xml:space="preserve">H.264 – frame </w:t>
      </w:r>
      <w:r w:rsidRPr="00A96C8B">
        <w:rPr>
          <w:rFonts w:cs="Arial"/>
          <w:color w:val="auto"/>
          <w:sz w:val="20"/>
        </w:rPr>
        <w:t xml:space="preserve">rates to maximum </w:t>
      </w:r>
      <w:r w:rsidR="00F1216F" w:rsidRPr="00A96C8B">
        <w:rPr>
          <w:rFonts w:eastAsia="맑은 고딕" w:cs="Arial"/>
          <w:color w:val="auto"/>
          <w:sz w:val="20"/>
          <w:lang w:eastAsia="ko-KR"/>
        </w:rPr>
        <w:t>6</w:t>
      </w:r>
      <w:r w:rsidRPr="00A96C8B">
        <w:rPr>
          <w:rFonts w:eastAsia="맑은 고딕" w:cs="Arial" w:hint="eastAsia"/>
          <w:color w:val="auto"/>
          <w:sz w:val="20"/>
          <w:lang w:eastAsia="ko-KR"/>
        </w:rPr>
        <w:t>0</w:t>
      </w:r>
      <w:r w:rsidRPr="00A96C8B">
        <w:rPr>
          <w:color w:val="auto"/>
          <w:sz w:val="20"/>
        </w:rPr>
        <w:t xml:space="preserve"> fps</w:t>
      </w:r>
      <w:r w:rsidRPr="00A96C8B">
        <w:rPr>
          <w:rFonts w:cs="Arial"/>
          <w:color w:val="auto"/>
          <w:sz w:val="20"/>
        </w:rPr>
        <w:t xml:space="preserve"> at all resolution</w:t>
      </w:r>
    </w:p>
    <w:p w14:paraId="59209EE4" w14:textId="048E72E2" w:rsidR="00EB15A2" w:rsidRPr="00A96C8B" w:rsidRDefault="006D6E46" w:rsidP="006D6E46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A96C8B">
        <w:rPr>
          <w:rFonts w:cs="Arial"/>
          <w:color w:val="auto"/>
          <w:sz w:val="20"/>
        </w:rPr>
        <w:t xml:space="preserve">MJPEG – frame rates to maximum </w:t>
      </w:r>
      <w:r w:rsidRPr="00A96C8B">
        <w:rPr>
          <w:rFonts w:eastAsia="맑은 고딕" w:cs="Arial"/>
          <w:color w:val="auto"/>
          <w:sz w:val="20"/>
          <w:lang w:eastAsia="ko-KR"/>
        </w:rPr>
        <w:t>30</w:t>
      </w:r>
      <w:r w:rsidRPr="00A96C8B">
        <w:rPr>
          <w:rFonts w:cs="Arial"/>
          <w:color w:val="auto"/>
          <w:sz w:val="20"/>
        </w:rPr>
        <w:t xml:space="preserve"> fps</w:t>
      </w:r>
      <w:r w:rsidR="00BE5BF1" w:rsidRPr="00A96C8B">
        <w:rPr>
          <w:rFonts w:cs="Arial"/>
          <w:color w:val="auto"/>
          <w:sz w:val="20"/>
        </w:rPr>
        <w:t xml:space="preserve"> at all resolution</w:t>
      </w:r>
      <w:r w:rsidR="003B1365" w:rsidRPr="00A96C8B">
        <w:rPr>
          <w:rFonts w:cs="Arial"/>
          <w:color w:val="auto"/>
          <w:sz w:val="20"/>
        </w:rPr>
        <w:t xml:space="preserve"> </w:t>
      </w:r>
    </w:p>
    <w:p w14:paraId="537C63B3" w14:textId="77777777" w:rsidR="00490B77" w:rsidRPr="00490B77" w:rsidRDefault="00490B77" w:rsidP="00490B77">
      <w:pPr>
        <w:pStyle w:val="StyleDefaultComplex10pt"/>
        <w:pBdr>
          <w:bottom w:val="single" w:sz="4" w:space="1" w:color="auto"/>
        </w:pBdr>
        <w:spacing w:after="0" w:line="276" w:lineRule="auto"/>
        <w:ind w:left="1080"/>
        <w:jc w:val="both"/>
        <w:rPr>
          <w:rFonts w:cs="Arial"/>
          <w:b/>
          <w:color w:val="7030A0"/>
          <w:sz w:val="20"/>
        </w:rPr>
      </w:pPr>
    </w:p>
    <w:p w14:paraId="66099FD1" w14:textId="77777777" w:rsidR="00490B77" w:rsidRPr="00490B77" w:rsidRDefault="00490B77" w:rsidP="00490B77">
      <w:pPr>
        <w:pStyle w:val="StyleDefaultComplex10pt"/>
        <w:spacing w:before="60" w:after="0" w:line="276" w:lineRule="auto"/>
        <w:ind w:left="1080"/>
        <w:jc w:val="both"/>
        <w:rPr>
          <w:rFonts w:cs="Arial"/>
          <w:b/>
          <w:color w:val="7030A0"/>
          <w:sz w:val="20"/>
        </w:rPr>
      </w:pPr>
      <w:r w:rsidRPr="00490B77">
        <w:rPr>
          <w:rFonts w:cs="Arial"/>
          <w:b/>
          <w:color w:val="7030A0"/>
          <w:sz w:val="20"/>
        </w:rPr>
        <w:t>Maximum frame rates are available at selected resolutions:</w:t>
      </w:r>
    </w:p>
    <w:p w14:paraId="1A45144E" w14:textId="4B94D0B1" w:rsidR="00490B77" w:rsidRPr="007C443D" w:rsidRDefault="00524AD3" w:rsidP="00490B77">
      <w:pPr>
        <w:pStyle w:val="StyleDefaultComplex10pt"/>
        <w:spacing w:before="60" w:after="0" w:line="276" w:lineRule="auto"/>
        <w:ind w:left="1080"/>
        <w:jc w:val="both"/>
        <w:rPr>
          <w:rFonts w:eastAsia="맑은 고딕" w:cs="Arial"/>
          <w:b/>
          <w:color w:val="7030A0"/>
          <w:sz w:val="20"/>
          <w:lang w:eastAsia="ko-KR"/>
        </w:rPr>
      </w:pPr>
      <w:r w:rsidRPr="004D0B57">
        <w:rPr>
          <w:rFonts w:eastAsia="맑은 고딕" w:cs="Arial" w:hint="eastAsia"/>
          <w:b/>
          <w:color w:val="7030A0"/>
          <w:sz w:val="20"/>
          <w:lang w:eastAsia="ko-KR"/>
        </w:rPr>
        <w:t xml:space="preserve">H.265 and </w:t>
      </w:r>
      <w:r w:rsidR="00490B77" w:rsidRPr="00490B77">
        <w:rPr>
          <w:rFonts w:cs="Arial"/>
          <w:b/>
          <w:color w:val="7030A0"/>
          <w:sz w:val="20"/>
        </w:rPr>
        <w:t xml:space="preserve">H.264: </w:t>
      </w:r>
      <w:r w:rsidR="00F1216F">
        <w:rPr>
          <w:rFonts w:eastAsia="맑은 고딕" w:cs="Arial"/>
          <w:b/>
          <w:color w:val="7030A0"/>
          <w:sz w:val="20"/>
          <w:lang w:eastAsia="ko-KR"/>
        </w:rPr>
        <w:t>6</w:t>
      </w:r>
      <w:r w:rsidR="00FA7720" w:rsidRPr="001C3C9D">
        <w:rPr>
          <w:rFonts w:eastAsia="맑은 고딕" w:cs="Arial" w:hint="eastAsia"/>
          <w:b/>
          <w:color w:val="7030A0"/>
          <w:sz w:val="20"/>
          <w:lang w:eastAsia="ko-KR"/>
        </w:rPr>
        <w:t>0</w:t>
      </w:r>
      <w:r w:rsidR="00490B77" w:rsidRPr="00490B77">
        <w:rPr>
          <w:rFonts w:cs="Arial"/>
          <w:b/>
          <w:color w:val="7030A0"/>
          <w:sz w:val="20"/>
        </w:rPr>
        <w:t xml:space="preserve"> fps is available at all resolutions</w:t>
      </w:r>
      <w:r w:rsidR="00532B39" w:rsidRPr="007C443D">
        <w:rPr>
          <w:rFonts w:eastAsia="맑은 고딕" w:cs="Arial" w:hint="eastAsia"/>
          <w:b/>
          <w:color w:val="7030A0"/>
          <w:sz w:val="20"/>
          <w:lang w:eastAsia="ko-KR"/>
        </w:rPr>
        <w:t>.</w:t>
      </w:r>
    </w:p>
    <w:p w14:paraId="6728C615" w14:textId="6497D440" w:rsidR="00490B77" w:rsidRPr="00490B77" w:rsidRDefault="00490B77" w:rsidP="00490B77">
      <w:pPr>
        <w:pStyle w:val="StyleDefaultComplex10pt"/>
        <w:spacing w:before="60" w:after="0" w:line="276" w:lineRule="auto"/>
        <w:ind w:left="1080"/>
        <w:jc w:val="both"/>
        <w:rPr>
          <w:rFonts w:cs="Arial"/>
          <w:b/>
          <w:color w:val="7030A0"/>
          <w:sz w:val="20"/>
        </w:rPr>
      </w:pPr>
      <w:r w:rsidRPr="00490B77">
        <w:rPr>
          <w:rFonts w:cs="Arial"/>
          <w:b/>
          <w:color w:val="7030A0"/>
          <w:sz w:val="20"/>
        </w:rPr>
        <w:t xml:space="preserve">MJPEG: </w:t>
      </w:r>
      <w:r w:rsidR="006D6E46">
        <w:rPr>
          <w:rFonts w:eastAsia="맑은 고딕" w:cs="Arial"/>
          <w:b/>
          <w:color w:val="7030A0"/>
          <w:sz w:val="20"/>
          <w:lang w:eastAsia="ko-KR"/>
        </w:rPr>
        <w:t>30</w:t>
      </w:r>
      <w:r w:rsidRPr="00490B77">
        <w:rPr>
          <w:rFonts w:cs="Arial"/>
          <w:b/>
          <w:color w:val="7030A0"/>
          <w:sz w:val="20"/>
        </w:rPr>
        <w:t xml:space="preserve"> fps </w:t>
      </w:r>
      <w:r w:rsidR="006D6E46">
        <w:rPr>
          <w:rFonts w:cs="Arial"/>
          <w:b/>
          <w:color w:val="7030A0"/>
          <w:sz w:val="20"/>
        </w:rPr>
        <w:t xml:space="preserve">is </w:t>
      </w:r>
      <w:r w:rsidR="006D6E46" w:rsidRPr="00A96C8B">
        <w:rPr>
          <w:rFonts w:cs="Arial"/>
          <w:b/>
          <w:color w:val="7030A0"/>
          <w:sz w:val="20"/>
        </w:rPr>
        <w:t>available</w:t>
      </w:r>
      <w:r w:rsidR="00B268A4" w:rsidRPr="00A96C8B">
        <w:rPr>
          <w:rFonts w:cs="Arial"/>
          <w:b/>
          <w:color w:val="7030A0"/>
          <w:sz w:val="20"/>
        </w:rPr>
        <w:t xml:space="preserve"> </w:t>
      </w:r>
      <w:r w:rsidR="00BE5BF1" w:rsidRPr="00A96C8B">
        <w:rPr>
          <w:rFonts w:cs="Arial"/>
          <w:b/>
          <w:color w:val="7030A0"/>
          <w:sz w:val="20"/>
        </w:rPr>
        <w:t>at all resolution</w:t>
      </w:r>
    </w:p>
    <w:p w14:paraId="2243F3FD" w14:textId="77777777" w:rsidR="00490B77" w:rsidRDefault="00490B77" w:rsidP="00490B77">
      <w:pPr>
        <w:pStyle w:val="StyleDefaultComplex10pt"/>
        <w:pBdr>
          <w:top w:val="single" w:sz="4" w:space="1" w:color="auto"/>
        </w:pBdr>
        <w:spacing w:before="60" w:after="0" w:line="276" w:lineRule="auto"/>
        <w:ind w:left="1080"/>
        <w:jc w:val="both"/>
        <w:rPr>
          <w:rFonts w:cs="Arial"/>
          <w:color w:val="auto"/>
          <w:sz w:val="20"/>
        </w:rPr>
      </w:pPr>
    </w:p>
    <w:p w14:paraId="23F3FB04" w14:textId="77777777" w:rsidR="001253A2" w:rsidRPr="008C5F99" w:rsidRDefault="005E00E9" w:rsidP="00EB15A2">
      <w:pPr>
        <w:pStyle w:val="StyleDefaultComplex10pt"/>
        <w:numPr>
          <w:ilvl w:val="3"/>
          <w:numId w:val="19"/>
        </w:numPr>
        <w:spacing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bCs/>
          <w:color w:val="auto"/>
          <w:sz w:val="20"/>
        </w:rPr>
        <w:t xml:space="preserve">The </w:t>
      </w:r>
      <w:r w:rsidR="00EB15A2" w:rsidRPr="008C5F99">
        <w:rPr>
          <w:rFonts w:cs="Arial"/>
          <w:bCs/>
          <w:color w:val="auto"/>
          <w:sz w:val="20"/>
        </w:rPr>
        <w:t xml:space="preserve">camera shall be able to </w:t>
      </w:r>
      <w:r w:rsidR="00490B77" w:rsidRPr="008C5F99">
        <w:rPr>
          <w:rFonts w:cs="Arial"/>
          <w:bCs/>
          <w:color w:val="auto"/>
          <w:sz w:val="20"/>
        </w:rPr>
        <w:t>configure</w:t>
      </w:r>
      <w:r w:rsidR="00EB15A2" w:rsidRPr="008C5F99">
        <w:rPr>
          <w:rFonts w:cs="Arial"/>
          <w:bCs/>
          <w:color w:val="auto"/>
          <w:sz w:val="20"/>
        </w:rPr>
        <w:t xml:space="preserve"> up to 10 independent video stream</w:t>
      </w:r>
      <w:r w:rsidRPr="008C5F99">
        <w:rPr>
          <w:rFonts w:cs="Arial"/>
          <w:bCs/>
          <w:color w:val="auto"/>
          <w:sz w:val="20"/>
        </w:rPr>
        <w:t xml:space="preserve"> profile</w:t>
      </w:r>
      <w:r w:rsidR="00EB15A2" w:rsidRPr="008C5F99">
        <w:rPr>
          <w:rFonts w:cs="Arial"/>
          <w:bCs/>
          <w:color w:val="auto"/>
          <w:sz w:val="20"/>
        </w:rPr>
        <w:t xml:space="preserve">s with differing </w:t>
      </w:r>
      <w:r w:rsidRPr="008C5F99">
        <w:rPr>
          <w:rFonts w:cs="Arial"/>
          <w:bCs/>
          <w:color w:val="auto"/>
          <w:sz w:val="20"/>
        </w:rPr>
        <w:t>encoding</w:t>
      </w:r>
      <w:r w:rsidR="001253A2" w:rsidRPr="008C5F99">
        <w:rPr>
          <w:rFonts w:cs="Arial"/>
          <w:bCs/>
          <w:color w:val="auto"/>
          <w:sz w:val="20"/>
        </w:rPr>
        <w:t xml:space="preserve">, </w:t>
      </w:r>
      <w:r w:rsidR="00EB15A2" w:rsidRPr="008C5F99">
        <w:rPr>
          <w:rFonts w:cs="Arial"/>
          <w:bCs/>
          <w:color w:val="auto"/>
          <w:sz w:val="20"/>
        </w:rPr>
        <w:t>quality</w:t>
      </w:r>
      <w:r w:rsidRPr="008C5F99">
        <w:rPr>
          <w:rFonts w:cs="Arial"/>
          <w:bCs/>
          <w:color w:val="auto"/>
          <w:sz w:val="20"/>
        </w:rPr>
        <w:t xml:space="preserve">, frame rate, </w:t>
      </w:r>
      <w:r w:rsidR="00EB15A2" w:rsidRPr="008C5F99">
        <w:rPr>
          <w:rFonts w:cs="Arial"/>
          <w:bCs/>
          <w:color w:val="auto"/>
          <w:sz w:val="20"/>
        </w:rPr>
        <w:t>resolution</w:t>
      </w:r>
      <w:r w:rsidRPr="008C5F99">
        <w:rPr>
          <w:rFonts w:cs="Arial"/>
          <w:bCs/>
          <w:color w:val="auto"/>
          <w:sz w:val="20"/>
        </w:rPr>
        <w:t>, and bit rate settings</w:t>
      </w:r>
      <w:r w:rsidR="001253A2" w:rsidRPr="008C5F99">
        <w:rPr>
          <w:rFonts w:cs="Arial"/>
          <w:bCs/>
          <w:color w:val="auto"/>
          <w:sz w:val="20"/>
        </w:rPr>
        <w:t>.</w:t>
      </w:r>
      <w:r w:rsidR="00EB15A2" w:rsidRPr="008C5F99">
        <w:rPr>
          <w:rFonts w:cs="Arial"/>
          <w:bCs/>
          <w:color w:val="auto"/>
          <w:sz w:val="20"/>
        </w:rPr>
        <w:t xml:space="preserve"> </w:t>
      </w:r>
    </w:p>
    <w:p w14:paraId="61F19494" w14:textId="67D9E8FF" w:rsidR="006D6E46" w:rsidRPr="00E04C38" w:rsidRDefault="006D6E46" w:rsidP="006D6E4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E04C38">
        <w:rPr>
          <w:rFonts w:cs="Arial"/>
          <w:color w:val="auto"/>
          <w:sz w:val="20"/>
        </w:rPr>
        <w:t>The camera shall be able to configure various resolution selections</w:t>
      </w:r>
    </w:p>
    <w:p w14:paraId="0BDDE097" w14:textId="19DC4B0E" w:rsidR="00A6097E" w:rsidRPr="00823ED9" w:rsidRDefault="00A6097E" w:rsidP="00A6097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23ED9">
        <w:rPr>
          <w:rFonts w:cs="Arial"/>
          <w:sz w:val="20"/>
        </w:rPr>
        <w:t>16:9 aspect ratio : 1920 x 1080, 1280 x 720, 800 x 4</w:t>
      </w:r>
      <w:r w:rsidR="00124286">
        <w:rPr>
          <w:rFonts w:cs="Arial"/>
          <w:sz w:val="20"/>
        </w:rPr>
        <w:t>48</w:t>
      </w:r>
      <w:r w:rsidRPr="00823ED9">
        <w:rPr>
          <w:rFonts w:cs="Arial"/>
          <w:sz w:val="20"/>
        </w:rPr>
        <w:t>, 640 x 360</w:t>
      </w:r>
    </w:p>
    <w:p w14:paraId="72F3A9F5" w14:textId="4D8AD258" w:rsidR="00A6097E" w:rsidRPr="00BE5BF1" w:rsidRDefault="00A6097E" w:rsidP="00BE5BF1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BE5BF1">
        <w:rPr>
          <w:rFonts w:cs="Arial"/>
          <w:sz w:val="20"/>
        </w:rPr>
        <w:t xml:space="preserve">4:3 aspect ratio : 1280 x 960, 1024 x 768, 800 x 600, 640 x 480, 320 x 240, </w:t>
      </w:r>
    </w:p>
    <w:p w14:paraId="08CC0668" w14:textId="77777777" w:rsidR="00A6097E" w:rsidRPr="00823ED9" w:rsidRDefault="00A6097E" w:rsidP="00A6097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23ED9">
        <w:rPr>
          <w:rFonts w:cs="Arial"/>
          <w:sz w:val="20"/>
        </w:rPr>
        <w:t>5:4 aspect ratio : 1280 x 1024, 720 x 576,</w:t>
      </w:r>
    </w:p>
    <w:p w14:paraId="161E7490" w14:textId="77777777" w:rsidR="006D6E46" w:rsidRPr="00A6097E" w:rsidRDefault="00A6097E" w:rsidP="00A6097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23ED9">
        <w:rPr>
          <w:rFonts w:cs="Arial"/>
          <w:sz w:val="20"/>
        </w:rPr>
        <w:t>3:2 aspect ratio : 720 x 480,</w:t>
      </w:r>
    </w:p>
    <w:p w14:paraId="296A754E" w14:textId="77777777" w:rsidR="00EB15A2" w:rsidRDefault="006D6E46" w:rsidP="007351E7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E04C38">
        <w:rPr>
          <w:rFonts w:cs="Arial"/>
          <w:color w:val="auto"/>
          <w:sz w:val="20"/>
        </w:rPr>
        <w:t>The camera shall be able to stream at least 10 independent video stream type using unicast proto</w:t>
      </w:r>
      <w:r>
        <w:rPr>
          <w:rFonts w:cs="Arial"/>
          <w:color w:val="auto"/>
          <w:sz w:val="20"/>
        </w:rPr>
        <w:t>col</w:t>
      </w:r>
    </w:p>
    <w:p w14:paraId="742305A1" w14:textId="2DCC6583" w:rsidR="006D6E46" w:rsidRPr="00E04C38" w:rsidRDefault="006D6E46" w:rsidP="006D6E4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E04C38">
        <w:rPr>
          <w:rFonts w:cs="Arial"/>
          <w:color w:val="auto"/>
          <w:sz w:val="20"/>
        </w:rPr>
        <w:t>The camera shall support multicast and unicast video streaming</w:t>
      </w:r>
    </w:p>
    <w:p w14:paraId="7E9BD896" w14:textId="7A951F0B" w:rsidR="006D6E46" w:rsidRPr="00E04C38" w:rsidRDefault="006D6E46" w:rsidP="006D6E4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The camera shall be able to</w:t>
      </w:r>
      <w:r w:rsidRPr="0044130F">
        <w:rPr>
          <w:rFonts w:eastAsia="맑은 고딕" w:cs="Arial" w:hint="eastAsia"/>
          <w:color w:val="auto"/>
          <w:sz w:val="20"/>
          <w:lang w:eastAsia="ko-KR"/>
        </w:rPr>
        <w:t xml:space="preserve"> </w:t>
      </w:r>
      <w:r w:rsidRPr="00E04C38">
        <w:rPr>
          <w:rFonts w:cs="Arial"/>
          <w:color w:val="auto"/>
          <w:sz w:val="20"/>
        </w:rPr>
        <w:t>configure Dynamic DNS (DDNS)</w:t>
      </w:r>
      <w:r w:rsidRPr="00E04C38">
        <w:rPr>
          <w:rFonts w:eastAsia="맑은 고딕" w:cs="Arial" w:hint="eastAsia"/>
          <w:color w:val="auto"/>
          <w:sz w:val="20"/>
          <w:lang w:eastAsia="ko-KR"/>
        </w:rPr>
        <w:t>.</w:t>
      </w:r>
    </w:p>
    <w:p w14:paraId="3BD0F04C" w14:textId="45D4D066" w:rsidR="006D6E46" w:rsidRPr="00E04C38" w:rsidRDefault="006D6E46" w:rsidP="006D6E4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E04C38">
        <w:rPr>
          <w:rFonts w:eastAsia="맑은 고딕" w:cs="Arial"/>
          <w:color w:val="auto"/>
          <w:sz w:val="20"/>
          <w:lang w:eastAsia="ko-KR"/>
        </w:rPr>
        <w:t>Smart Codec</w:t>
      </w:r>
      <w:r>
        <w:rPr>
          <w:rFonts w:eastAsia="맑은 고딕" w:cs="Arial" w:hint="eastAsia"/>
          <w:color w:val="auto"/>
          <w:sz w:val="20"/>
          <w:lang w:eastAsia="ko-KR"/>
        </w:rPr>
        <w:t xml:space="preserve">, </w:t>
      </w:r>
      <w:r w:rsidRPr="00E04C38">
        <w:rPr>
          <w:rFonts w:eastAsia="맑은 고딕" w:cs="Arial" w:hint="eastAsia"/>
          <w:color w:val="auto"/>
          <w:sz w:val="20"/>
          <w:lang w:eastAsia="ko-KR"/>
        </w:rPr>
        <w:t>Dynamic GOV</w:t>
      </w:r>
      <w:r>
        <w:rPr>
          <w:rFonts w:eastAsia="맑은 고딕" w:cs="Arial" w:hint="eastAsia"/>
          <w:color w:val="auto"/>
          <w:sz w:val="20"/>
          <w:lang w:eastAsia="ko-KR"/>
        </w:rPr>
        <w:t>, and Dynamic fps</w:t>
      </w:r>
      <w:r w:rsidRPr="00E04C38">
        <w:rPr>
          <w:rFonts w:eastAsia="맑은 고딕" w:cs="Arial" w:hint="eastAsia"/>
          <w:color w:val="auto"/>
          <w:sz w:val="20"/>
          <w:lang w:eastAsia="ko-KR"/>
        </w:rPr>
        <w:t xml:space="preserve"> to efficiently manage bitrate of the video stream. </w:t>
      </w:r>
    </w:p>
    <w:p w14:paraId="599F6C8C" w14:textId="77777777" w:rsidR="00EB15A2" w:rsidRPr="00EB15A2" w:rsidRDefault="007351E7" w:rsidP="00F4501A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 xml:space="preserve">Camera – The </w:t>
      </w:r>
      <w:r w:rsidR="00EB15A2">
        <w:rPr>
          <w:rFonts w:cs="Arial"/>
          <w:bCs/>
          <w:color w:val="auto"/>
          <w:sz w:val="20"/>
        </w:rPr>
        <w:t>camera device shall have the following physical and performance properties:</w:t>
      </w:r>
    </w:p>
    <w:p w14:paraId="54142800" w14:textId="77777777" w:rsidR="00BA514C" w:rsidRPr="00EB15A2" w:rsidRDefault="00524AD3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eastAsia="맑은 고딕" w:cs="Arial" w:hint="eastAsia"/>
          <w:bCs/>
          <w:color w:val="auto"/>
          <w:sz w:val="20"/>
          <w:lang w:eastAsia="ko-KR"/>
        </w:rPr>
        <w:t>IK</w:t>
      </w:r>
      <w:r w:rsidR="001304F1">
        <w:rPr>
          <w:rFonts w:eastAsia="맑은 고딕" w:cs="Arial"/>
          <w:bCs/>
          <w:color w:val="auto"/>
          <w:sz w:val="20"/>
          <w:lang w:eastAsia="ko-KR"/>
        </w:rPr>
        <w:t>08</w:t>
      </w:r>
      <w:r>
        <w:rPr>
          <w:rFonts w:eastAsia="맑은 고딕" w:cs="Arial" w:hint="eastAsia"/>
          <w:bCs/>
          <w:color w:val="auto"/>
          <w:sz w:val="20"/>
          <w:lang w:eastAsia="ko-KR"/>
        </w:rPr>
        <w:t xml:space="preserve"> rated for protection against impacts. </w:t>
      </w:r>
    </w:p>
    <w:p w14:paraId="244F6C7B" w14:textId="77777777" w:rsidR="00EB15A2" w:rsidRDefault="00490B77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True d</w:t>
      </w:r>
      <w:r w:rsidR="00EB15A2">
        <w:rPr>
          <w:rFonts w:cs="Arial"/>
          <w:color w:val="auto"/>
          <w:sz w:val="20"/>
        </w:rPr>
        <w:t>ay/night operation</w:t>
      </w:r>
      <w:r>
        <w:rPr>
          <w:rFonts w:cs="Arial"/>
          <w:color w:val="auto"/>
          <w:sz w:val="20"/>
        </w:rPr>
        <w:t xml:space="preserve"> with removable IR cut filter</w:t>
      </w:r>
    </w:p>
    <w:p w14:paraId="1601746A" w14:textId="08730E68" w:rsidR="00EB15A2" w:rsidRPr="008C5F99" w:rsidRDefault="00120D6A" w:rsidP="00EB15A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L</w:t>
      </w:r>
      <w:r w:rsidR="00A160EE">
        <w:rPr>
          <w:rFonts w:cs="Arial"/>
          <w:color w:val="auto"/>
          <w:sz w:val="20"/>
        </w:rPr>
        <w:t xml:space="preserve">ow light level operation to </w:t>
      </w:r>
      <w:r w:rsidR="00A160EE" w:rsidRPr="001C3C9D">
        <w:rPr>
          <w:rFonts w:eastAsia="맑은 고딕" w:cs="Arial" w:hint="eastAsia"/>
          <w:color w:val="auto"/>
          <w:sz w:val="20"/>
          <w:lang w:eastAsia="ko-KR"/>
        </w:rPr>
        <w:t>0</w:t>
      </w:r>
      <w:r w:rsidR="00A160EE">
        <w:rPr>
          <w:rFonts w:cs="Arial"/>
          <w:color w:val="auto"/>
          <w:sz w:val="20"/>
        </w:rPr>
        <w:t>.</w:t>
      </w:r>
      <w:r w:rsidR="00B621AB">
        <w:rPr>
          <w:rFonts w:cs="Arial"/>
          <w:color w:val="auto"/>
          <w:sz w:val="20"/>
        </w:rPr>
        <w:t>015</w:t>
      </w:r>
      <w:r w:rsidR="00EB15A2" w:rsidRPr="008C5F99">
        <w:rPr>
          <w:rFonts w:cs="Arial"/>
          <w:color w:val="auto"/>
          <w:sz w:val="20"/>
        </w:rPr>
        <w:t xml:space="preserve"> lux </w:t>
      </w:r>
      <w:r w:rsidR="006D6E46">
        <w:rPr>
          <w:rFonts w:cs="Arial"/>
          <w:color w:val="auto"/>
          <w:sz w:val="20"/>
        </w:rPr>
        <w:t>at F1.</w:t>
      </w:r>
      <w:r w:rsidR="00BD7E4F">
        <w:rPr>
          <w:rFonts w:cs="Arial"/>
          <w:color w:val="auto"/>
          <w:sz w:val="20"/>
        </w:rPr>
        <w:t>4</w:t>
      </w:r>
      <w:r w:rsidR="00124286">
        <w:rPr>
          <w:rFonts w:cs="Arial"/>
          <w:color w:val="auto"/>
          <w:sz w:val="20"/>
        </w:rPr>
        <w:t xml:space="preserve"> in </w:t>
      </w:r>
      <w:r w:rsidR="00EB15A2" w:rsidRPr="008C5F99">
        <w:rPr>
          <w:rFonts w:cs="Arial"/>
          <w:color w:val="auto"/>
          <w:sz w:val="20"/>
        </w:rPr>
        <w:t>color</w:t>
      </w:r>
      <w:r w:rsidR="00124286">
        <w:rPr>
          <w:rFonts w:cs="Arial"/>
          <w:color w:val="auto"/>
          <w:sz w:val="20"/>
        </w:rPr>
        <w:t xml:space="preserve"> mode</w:t>
      </w:r>
      <w:r w:rsidR="00EB15A2" w:rsidRPr="008C5F99">
        <w:rPr>
          <w:rFonts w:cs="Arial"/>
          <w:color w:val="auto"/>
          <w:sz w:val="20"/>
        </w:rPr>
        <w:t xml:space="preserve"> and 0 lux </w:t>
      </w:r>
      <w:r w:rsidR="006D6E46">
        <w:rPr>
          <w:rFonts w:cs="Arial"/>
          <w:color w:val="auto"/>
          <w:sz w:val="20"/>
        </w:rPr>
        <w:t>in black and white mode with IR LED on.</w:t>
      </w:r>
    </w:p>
    <w:p w14:paraId="50DBD628" w14:textId="104BA602" w:rsidR="006D6E46" w:rsidRPr="008C5F99" w:rsidRDefault="006D6E46" w:rsidP="006D6E4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 xml:space="preserve">The camera shall support digital noise reduction using both </w:t>
      </w:r>
      <w:r w:rsidRPr="008C5F99">
        <w:rPr>
          <w:rFonts w:cs="Arial"/>
          <w:color w:val="auto"/>
          <w:sz w:val="20"/>
        </w:rPr>
        <w:t>2D and 3D noise reduction</w:t>
      </w:r>
      <w:r>
        <w:rPr>
          <w:rFonts w:cs="Arial"/>
          <w:color w:val="auto"/>
          <w:sz w:val="20"/>
        </w:rPr>
        <w:t xml:space="preserve"> technology</w:t>
      </w:r>
      <w:r w:rsidR="00B621AB">
        <w:rPr>
          <w:rFonts w:cs="Arial"/>
          <w:color w:val="auto"/>
          <w:sz w:val="20"/>
        </w:rPr>
        <w:t>.</w:t>
      </w:r>
    </w:p>
    <w:p w14:paraId="1CB39998" w14:textId="1B20D854" w:rsidR="00EB15A2" w:rsidRPr="008C5F99" w:rsidRDefault="00EB15A2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bCs/>
          <w:color w:val="auto"/>
          <w:sz w:val="20"/>
        </w:rPr>
        <w:t>Integral IR illumination, prov</w:t>
      </w:r>
      <w:r w:rsidR="00D3620C">
        <w:rPr>
          <w:rFonts w:cs="Arial"/>
          <w:bCs/>
          <w:color w:val="auto"/>
          <w:sz w:val="20"/>
        </w:rPr>
        <w:t xml:space="preserve">iding effective visibility of </w:t>
      </w:r>
      <w:r w:rsidR="00BE5BF1">
        <w:rPr>
          <w:rFonts w:eastAsia="맑은 고딕" w:cs="Arial"/>
          <w:bCs/>
          <w:color w:val="auto"/>
          <w:sz w:val="20"/>
          <w:lang w:eastAsia="ko-KR"/>
        </w:rPr>
        <w:t>30</w:t>
      </w:r>
      <w:r w:rsidRPr="008C5F99">
        <w:rPr>
          <w:rFonts w:cs="Arial"/>
          <w:bCs/>
          <w:color w:val="auto"/>
          <w:sz w:val="20"/>
        </w:rPr>
        <w:t>m</w:t>
      </w:r>
      <w:r w:rsidR="00B268A4">
        <w:rPr>
          <w:rFonts w:cs="Arial"/>
          <w:bCs/>
          <w:color w:val="auto"/>
          <w:sz w:val="20"/>
        </w:rPr>
        <w:t>(</w:t>
      </w:r>
      <w:r w:rsidR="00BE5BF1">
        <w:rPr>
          <w:rFonts w:cs="Arial"/>
          <w:bCs/>
          <w:color w:val="auto"/>
          <w:sz w:val="20"/>
        </w:rPr>
        <w:t>98.4</w:t>
      </w:r>
      <w:r w:rsidR="006D6E46">
        <w:rPr>
          <w:rFonts w:cs="Arial"/>
          <w:bCs/>
          <w:color w:val="auto"/>
          <w:sz w:val="20"/>
        </w:rPr>
        <w:t xml:space="preserve">ft) </w:t>
      </w:r>
      <w:r w:rsidRPr="008C5F99">
        <w:rPr>
          <w:rFonts w:cs="Arial"/>
          <w:bCs/>
          <w:color w:val="auto"/>
          <w:sz w:val="20"/>
        </w:rPr>
        <w:t>at 0 Lux when activated in Black &amp; White mode.</w:t>
      </w:r>
    </w:p>
    <w:p w14:paraId="311826A0" w14:textId="77777777" w:rsidR="00EB15A2" w:rsidRDefault="006D6E46" w:rsidP="00D3620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/>
          <w:color w:val="auto"/>
          <w:sz w:val="20"/>
          <w:lang w:eastAsia="ko-KR"/>
        </w:rPr>
        <w:t>Configurable a</w:t>
      </w:r>
      <w:r w:rsidR="008A5761" w:rsidRPr="008C5F99">
        <w:rPr>
          <w:rFonts w:cs="Arial"/>
          <w:color w:val="auto"/>
          <w:sz w:val="20"/>
        </w:rPr>
        <w:t xml:space="preserve"> privacy masking regions</w:t>
      </w:r>
      <w:r w:rsidR="001253A2" w:rsidRPr="008C5F99">
        <w:rPr>
          <w:rFonts w:cs="Arial"/>
          <w:color w:val="auto"/>
          <w:sz w:val="20"/>
        </w:rPr>
        <w:t xml:space="preserve"> utilizing a 4 point polygon</w:t>
      </w:r>
    </w:p>
    <w:p w14:paraId="4A0E1D9C" w14:textId="1A92C6BC" w:rsidR="004779F5" w:rsidRPr="00D3620C" w:rsidRDefault="004779F5" w:rsidP="00D3620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125470">
        <w:rPr>
          <w:rFonts w:eastAsia="맑은 고딕" w:cs="Arial" w:hint="eastAsia"/>
          <w:color w:val="auto"/>
          <w:sz w:val="20"/>
          <w:lang w:eastAsia="ko-KR"/>
        </w:rPr>
        <w:lastRenderedPageBreak/>
        <w:t>The camera shall provide video display on smart phone (iPhone, Android) to adjust viewing angle</w:t>
      </w:r>
      <w:r w:rsidRPr="00125470">
        <w:rPr>
          <w:rFonts w:eastAsia="맑은 고딕" w:cs="Arial"/>
          <w:color w:val="auto"/>
          <w:sz w:val="20"/>
          <w:lang w:eastAsia="ko-KR"/>
        </w:rPr>
        <w:t>, rotation</w:t>
      </w:r>
      <w:r w:rsidRPr="00125470">
        <w:rPr>
          <w:rFonts w:eastAsia="맑은 고딕" w:cs="Arial" w:hint="eastAsia"/>
          <w:color w:val="auto"/>
          <w:sz w:val="20"/>
          <w:lang w:eastAsia="ko-KR"/>
        </w:rPr>
        <w:t xml:space="preserve"> and focus</w:t>
      </w:r>
      <w:r w:rsidRPr="00125470">
        <w:rPr>
          <w:rFonts w:eastAsia="맑은 고딕" w:cs="Arial"/>
          <w:color w:val="auto"/>
          <w:sz w:val="20"/>
          <w:lang w:eastAsia="ko-KR"/>
        </w:rPr>
        <w:t>.</w:t>
      </w:r>
    </w:p>
    <w:p w14:paraId="068E89C4" w14:textId="77777777" w:rsidR="00EB15A2" w:rsidRPr="008C5F99" w:rsidRDefault="00EB15A2" w:rsidP="00EB15A2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Intelligence and Analytics – The camera shall have a suite of integral intelligent operations and analytic functions to include:</w:t>
      </w:r>
    </w:p>
    <w:p w14:paraId="2547DC2D" w14:textId="7F64DE06" w:rsidR="00EB15A2" w:rsidRPr="008C5F99" w:rsidRDefault="00EB15A2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 xml:space="preserve">Motion detection with </w:t>
      </w:r>
      <w:r w:rsidR="006D6E46">
        <w:rPr>
          <w:rFonts w:cs="Arial"/>
          <w:color w:val="auto"/>
          <w:sz w:val="20"/>
        </w:rPr>
        <w:t xml:space="preserve">eight </w:t>
      </w:r>
      <w:r w:rsidRPr="008C5F99">
        <w:rPr>
          <w:rFonts w:cs="Arial"/>
          <w:color w:val="auto"/>
          <w:sz w:val="20"/>
        </w:rPr>
        <w:t>definable detection areas</w:t>
      </w:r>
      <w:r w:rsidR="006D6E46">
        <w:rPr>
          <w:rFonts w:cs="Arial"/>
          <w:color w:val="auto"/>
          <w:sz w:val="20"/>
        </w:rPr>
        <w:t xml:space="preserve"> with </w:t>
      </w:r>
      <w:r w:rsidR="00735700">
        <w:rPr>
          <w:rFonts w:cs="Arial"/>
          <w:color w:val="auto"/>
          <w:sz w:val="20"/>
        </w:rPr>
        <w:t>8</w:t>
      </w:r>
      <w:r w:rsidR="006D6E46">
        <w:rPr>
          <w:rFonts w:cs="Arial"/>
          <w:color w:val="auto"/>
          <w:sz w:val="20"/>
        </w:rPr>
        <w:t xml:space="preserve"> point polygonal zones</w:t>
      </w:r>
      <w:r w:rsidRPr="008C5F99">
        <w:rPr>
          <w:rFonts w:cs="Arial"/>
          <w:color w:val="auto"/>
          <w:sz w:val="20"/>
        </w:rPr>
        <w:t>, minimum / maximum object size.</w:t>
      </w:r>
    </w:p>
    <w:p w14:paraId="50D6781F" w14:textId="77777777" w:rsidR="00EB15A2" w:rsidRPr="008C5F99" w:rsidRDefault="007D5A75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Detection of</w:t>
      </w:r>
      <w:r w:rsidR="00EB15A2" w:rsidRPr="008C5F99">
        <w:rPr>
          <w:rFonts w:cs="Arial"/>
          <w:color w:val="auto"/>
          <w:sz w:val="20"/>
        </w:rPr>
        <w:t xml:space="preserve"> logical events of specified conditions from the camera’s video input</w:t>
      </w:r>
    </w:p>
    <w:p w14:paraId="4ECB2BEE" w14:textId="77777777" w:rsidR="001F6F61" w:rsidRPr="00E11FDD" w:rsidRDefault="001253A2" w:rsidP="001F6F61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camera tamper (scene change)</w:t>
      </w:r>
    </w:p>
    <w:p w14:paraId="63612E2A" w14:textId="77777777" w:rsidR="007351E7" w:rsidRPr="007351E7" w:rsidRDefault="00E11FDD" w:rsidP="007351E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4D0B57">
        <w:rPr>
          <w:rFonts w:eastAsia="맑은 고딕" w:cs="Arial" w:hint="eastAsia"/>
          <w:color w:val="auto"/>
          <w:sz w:val="20"/>
          <w:lang w:eastAsia="ko-KR"/>
        </w:rPr>
        <w:t>defocus detection</w:t>
      </w:r>
    </w:p>
    <w:p w14:paraId="2234DFE5" w14:textId="77777777" w:rsidR="006D6E46" w:rsidRPr="00774CD0" w:rsidRDefault="006D6E46" w:rsidP="006D6E46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/>
          <w:color w:val="auto"/>
          <w:sz w:val="20"/>
          <w:lang w:eastAsia="ko-KR"/>
        </w:rPr>
        <w:t>fog detection</w:t>
      </w:r>
    </w:p>
    <w:p w14:paraId="617E177A" w14:textId="77777777" w:rsidR="006D6E46" w:rsidRPr="00507C87" w:rsidRDefault="006D6E46" w:rsidP="006D6E46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motion detection with metadata</w:t>
      </w:r>
    </w:p>
    <w:p w14:paraId="3D578181" w14:textId="77777777" w:rsidR="006D6E46" w:rsidRPr="007C5316" w:rsidRDefault="006D6E46" w:rsidP="006D6E46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/>
          <w:color w:val="auto"/>
          <w:sz w:val="20"/>
          <w:lang w:eastAsia="ko-KR"/>
        </w:rPr>
        <w:t>face detection</w:t>
      </w:r>
    </w:p>
    <w:p w14:paraId="61101810" w14:textId="77777777" w:rsidR="006D6E46" w:rsidRPr="00507C87" w:rsidRDefault="006D6E46" w:rsidP="006D6E46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/>
          <w:color w:val="auto"/>
          <w:sz w:val="20"/>
          <w:lang w:eastAsia="ko-KR"/>
        </w:rPr>
        <w:t>virtual area based event (intrusion, enter/exit, appear/disappear, loitering)</w:t>
      </w:r>
    </w:p>
    <w:p w14:paraId="417814B9" w14:textId="77777777" w:rsidR="006D6E46" w:rsidRPr="006D6E46" w:rsidRDefault="006D6E46" w:rsidP="006D6E46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/>
          <w:color w:val="auto"/>
          <w:sz w:val="20"/>
          <w:lang w:eastAsia="ko-KR"/>
        </w:rPr>
        <w:t>virtual line based event (directional detection, crossing)</w:t>
      </w:r>
    </w:p>
    <w:p w14:paraId="36BFE12A" w14:textId="77777777" w:rsidR="006D6E46" w:rsidRPr="00726F45" w:rsidRDefault="006D6E46" w:rsidP="006D6E4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/>
          <w:color w:val="auto"/>
          <w:sz w:val="20"/>
          <w:lang w:eastAsia="ko-KR"/>
        </w:rPr>
        <w:t>Detection of logical events of specified conditions from the camera’s audio input</w:t>
      </w:r>
    </w:p>
    <w:p w14:paraId="7A2DC792" w14:textId="77777777" w:rsidR="006D6E46" w:rsidRPr="006D6E46" w:rsidRDefault="006D6E46" w:rsidP="006D6E46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/>
          <w:color w:val="auto"/>
          <w:sz w:val="20"/>
          <w:lang w:eastAsia="ko-KR"/>
        </w:rPr>
        <w:t xml:space="preserve">sound classification (scream, gunshot, </w:t>
      </w:r>
      <w:r>
        <w:rPr>
          <w:rFonts w:eastAsia="맑은 고딕" w:cs="Arial" w:hint="eastAsia"/>
          <w:color w:val="auto"/>
          <w:sz w:val="20"/>
          <w:lang w:eastAsia="ko-KR"/>
        </w:rPr>
        <w:t>explosion, crashing glass</w:t>
      </w:r>
      <w:r>
        <w:rPr>
          <w:rFonts w:eastAsia="맑은 고딕" w:cs="Arial"/>
          <w:color w:val="auto"/>
          <w:sz w:val="20"/>
          <w:lang w:eastAsia="ko-KR"/>
        </w:rPr>
        <w:t>)</w:t>
      </w:r>
    </w:p>
    <w:p w14:paraId="494E1889" w14:textId="77777777" w:rsidR="00D42A9B" w:rsidRPr="008C5F99" w:rsidRDefault="00EB15A2" w:rsidP="00EB15A2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bCs/>
          <w:color w:val="auto"/>
          <w:sz w:val="20"/>
        </w:rPr>
        <w:t xml:space="preserve">Interoperability – </w:t>
      </w:r>
      <w:r w:rsidR="00D42A9B" w:rsidRPr="008C5F99">
        <w:rPr>
          <w:rFonts w:cs="Arial"/>
          <w:bCs/>
          <w:color w:val="auto"/>
          <w:sz w:val="20"/>
        </w:rPr>
        <w:t>The camera shall be ONVIF Profile</w:t>
      </w:r>
      <w:r w:rsidR="006448E1" w:rsidRPr="008C5F99">
        <w:rPr>
          <w:rFonts w:cs="Arial"/>
          <w:bCs/>
          <w:color w:val="auto"/>
          <w:sz w:val="20"/>
        </w:rPr>
        <w:t xml:space="preserve"> </w:t>
      </w:r>
      <w:r w:rsidR="00710F45" w:rsidRPr="008C5F99">
        <w:rPr>
          <w:rFonts w:cs="Arial"/>
          <w:bCs/>
          <w:color w:val="auto"/>
          <w:sz w:val="20"/>
        </w:rPr>
        <w:t xml:space="preserve">S and G </w:t>
      </w:r>
      <w:r w:rsidR="006448E1" w:rsidRPr="008C5F99">
        <w:rPr>
          <w:rFonts w:cs="Arial"/>
          <w:bCs/>
          <w:color w:val="auto"/>
          <w:sz w:val="20"/>
        </w:rPr>
        <w:t>compliant</w:t>
      </w:r>
      <w:r w:rsidR="00D42A9B" w:rsidRPr="008C5F99">
        <w:rPr>
          <w:rFonts w:cs="Arial"/>
          <w:bCs/>
          <w:color w:val="auto"/>
          <w:sz w:val="20"/>
        </w:rPr>
        <w:t>.</w:t>
      </w:r>
    </w:p>
    <w:p w14:paraId="54101A35" w14:textId="77777777" w:rsidR="00FA6238" w:rsidRPr="008C5F99" w:rsidRDefault="00FA6238" w:rsidP="00F4501A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color w:val="auto"/>
          <w:sz w:val="20"/>
        </w:rPr>
        <w:t xml:space="preserve">The </w:t>
      </w:r>
      <w:r w:rsidR="00DA7533" w:rsidRPr="008C5F99">
        <w:rPr>
          <w:rFonts w:cs="Arial"/>
          <w:color w:val="auto"/>
          <w:sz w:val="20"/>
        </w:rPr>
        <w:t xml:space="preserve">camera shall possess the following </w:t>
      </w:r>
      <w:r w:rsidR="006448E1" w:rsidRPr="008C5F99">
        <w:rPr>
          <w:rFonts w:cs="Arial"/>
          <w:color w:val="auto"/>
          <w:sz w:val="20"/>
        </w:rPr>
        <w:t xml:space="preserve">further </w:t>
      </w:r>
      <w:r w:rsidR="00DA7533" w:rsidRPr="008C5F99">
        <w:rPr>
          <w:rFonts w:cs="Arial"/>
          <w:color w:val="auto"/>
          <w:sz w:val="20"/>
        </w:rPr>
        <w:t>characteristics</w:t>
      </w:r>
      <w:r w:rsidR="00E63956" w:rsidRPr="008C5F99">
        <w:rPr>
          <w:rFonts w:cs="Arial"/>
          <w:color w:val="auto"/>
          <w:sz w:val="20"/>
        </w:rPr>
        <w:t>:</w:t>
      </w:r>
    </w:p>
    <w:p w14:paraId="08CA4650" w14:textId="77777777" w:rsidR="006448E1" w:rsidRPr="008C5F99" w:rsidRDefault="00EB15A2" w:rsidP="00F4501A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B</w:t>
      </w:r>
      <w:r w:rsidR="006448E1" w:rsidRPr="008C5F99">
        <w:rPr>
          <w:rFonts w:cs="Arial"/>
          <w:color w:val="auto"/>
          <w:sz w:val="20"/>
        </w:rPr>
        <w:t>uilt-in web server</w:t>
      </w:r>
      <w:r w:rsidR="006E6D8B" w:rsidRPr="008C5F99">
        <w:rPr>
          <w:rFonts w:cs="Arial"/>
          <w:color w:val="auto"/>
          <w:sz w:val="20"/>
        </w:rPr>
        <w:t>, accessed via standard browsers including Internet Explorer, Firefox, Chrome &amp; Safari</w:t>
      </w:r>
    </w:p>
    <w:p w14:paraId="52F8237C" w14:textId="412C631C" w:rsidR="006448E1" w:rsidRDefault="006D6E46" w:rsidP="00F4501A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 xml:space="preserve">Dual edge recording slot like </w:t>
      </w:r>
      <w:r w:rsidRPr="008C5F99">
        <w:rPr>
          <w:rFonts w:cs="Arial"/>
          <w:color w:val="auto"/>
          <w:sz w:val="20"/>
        </w:rPr>
        <w:t>Micro SD/SD</w:t>
      </w:r>
      <w:r>
        <w:rPr>
          <w:rFonts w:cs="Arial"/>
          <w:color w:val="auto"/>
          <w:sz w:val="20"/>
        </w:rPr>
        <w:t>HC</w:t>
      </w:r>
      <w:r w:rsidRPr="009C15F4">
        <w:rPr>
          <w:rFonts w:eastAsia="맑은 고딕" w:cs="Arial" w:hint="eastAsia"/>
          <w:color w:val="auto"/>
          <w:sz w:val="20"/>
          <w:lang w:eastAsia="ko-KR"/>
        </w:rPr>
        <w:t>/SDXC</w:t>
      </w:r>
      <w:r w:rsidRPr="008C5F99">
        <w:rPr>
          <w:rFonts w:cs="Arial"/>
          <w:color w:val="auto"/>
          <w:sz w:val="20"/>
        </w:rPr>
        <w:t xml:space="preserve"> memory card </w:t>
      </w:r>
      <w:r>
        <w:rPr>
          <w:rFonts w:cs="Arial"/>
          <w:color w:val="auto"/>
          <w:sz w:val="20"/>
        </w:rPr>
        <w:t>with configurable pre-alarm and post-alarm recording intervals</w:t>
      </w:r>
      <w:r w:rsidRPr="008C5F99">
        <w:rPr>
          <w:rFonts w:cs="Arial"/>
          <w:color w:val="auto"/>
          <w:sz w:val="20"/>
        </w:rPr>
        <w:t xml:space="preserve"> </w:t>
      </w:r>
    </w:p>
    <w:p w14:paraId="14761D46" w14:textId="5EE2EE7B" w:rsidR="006D6E46" w:rsidRPr="006D6E46" w:rsidRDefault="006D6E46" w:rsidP="006D6E4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NAS</w:t>
      </w:r>
      <w:r>
        <w:rPr>
          <w:rFonts w:cs="Arial"/>
          <w:color w:val="auto"/>
          <w:sz w:val="20"/>
        </w:rPr>
        <w:t xml:space="preserve"> recording option with configurable pre-alarm and post-alarm recording intervals</w:t>
      </w:r>
    </w:p>
    <w:p w14:paraId="124DB603" w14:textId="77777777" w:rsidR="005A03C7" w:rsidRDefault="006D6E46" w:rsidP="00F4501A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/>
          <w:color w:val="auto"/>
          <w:sz w:val="20"/>
          <w:lang w:eastAsia="ko-KR"/>
        </w:rPr>
        <w:t>b</w:t>
      </w:r>
      <w:r w:rsidR="001F6F61" w:rsidRPr="001C3C9D">
        <w:rPr>
          <w:rFonts w:eastAsia="맑은 고딕" w:cs="Arial" w:hint="eastAsia"/>
          <w:color w:val="auto"/>
          <w:sz w:val="20"/>
          <w:lang w:eastAsia="ko-KR"/>
        </w:rPr>
        <w:t>i</w:t>
      </w:r>
      <w:r w:rsidR="006A4EF2">
        <w:rPr>
          <w:rFonts w:cs="Arial"/>
          <w:color w:val="auto"/>
          <w:sz w:val="20"/>
        </w:rPr>
        <w:t>-directional audio</w:t>
      </w:r>
    </w:p>
    <w:p w14:paraId="4A4C51AD" w14:textId="77777777" w:rsidR="0000716D" w:rsidRDefault="00EB15A2" w:rsidP="00F4501A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A</w:t>
      </w:r>
      <w:r w:rsidR="005A03C7">
        <w:rPr>
          <w:rFonts w:cs="Arial"/>
          <w:color w:val="auto"/>
          <w:sz w:val="20"/>
        </w:rPr>
        <w:t>larm</w:t>
      </w:r>
      <w:r w:rsidR="008A5761">
        <w:rPr>
          <w:rFonts w:cs="Arial"/>
          <w:color w:val="auto"/>
          <w:sz w:val="20"/>
        </w:rPr>
        <w:t>s and notifications</w:t>
      </w:r>
    </w:p>
    <w:p w14:paraId="6CE649B7" w14:textId="77777777" w:rsidR="008A5761" w:rsidRDefault="008A5761" w:rsidP="00EB15A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alarm notification triggers:</w:t>
      </w:r>
    </w:p>
    <w:p w14:paraId="59A6D296" w14:textId="77777777" w:rsidR="007D5A75" w:rsidRDefault="008E7F24" w:rsidP="008A5761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1C3C9D">
        <w:rPr>
          <w:rFonts w:eastAsia="맑은 고딕" w:cs="Arial" w:hint="eastAsia"/>
          <w:color w:val="auto"/>
          <w:sz w:val="20"/>
          <w:lang w:eastAsia="ko-KR"/>
        </w:rPr>
        <w:t>motion detection</w:t>
      </w:r>
    </w:p>
    <w:p w14:paraId="11C7A806" w14:textId="2CF536C9" w:rsidR="007D5A75" w:rsidRPr="00E11FDD" w:rsidRDefault="008E7F24" w:rsidP="006F3EE0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1C3C9D">
        <w:rPr>
          <w:rFonts w:eastAsia="맑은 고딕" w:cs="Arial" w:hint="eastAsia"/>
          <w:color w:val="auto"/>
          <w:sz w:val="20"/>
          <w:lang w:eastAsia="ko-KR"/>
        </w:rPr>
        <w:t>tampering detection</w:t>
      </w:r>
    </w:p>
    <w:p w14:paraId="3385A541" w14:textId="77777777" w:rsidR="00E11FDD" w:rsidRPr="00E11FDD" w:rsidRDefault="00E11FDD" w:rsidP="008A5761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alarm input</w:t>
      </w:r>
    </w:p>
    <w:p w14:paraId="2921757F" w14:textId="77777777" w:rsidR="00E11FDD" w:rsidRPr="006D6E46" w:rsidRDefault="00E11FDD" w:rsidP="008A5761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defocus detection</w:t>
      </w:r>
    </w:p>
    <w:p w14:paraId="03A55C89" w14:textId="77777777" w:rsidR="006D6E46" w:rsidRPr="00CA696F" w:rsidRDefault="006D6E46" w:rsidP="006D6E4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f</w:t>
      </w:r>
      <w:r>
        <w:rPr>
          <w:rFonts w:eastAsia="맑은 고딕" w:cs="Arial"/>
          <w:color w:val="auto"/>
          <w:sz w:val="20"/>
          <w:lang w:eastAsia="ko-KR"/>
        </w:rPr>
        <w:t>og detection</w:t>
      </w:r>
    </w:p>
    <w:p w14:paraId="79DBAD9C" w14:textId="77777777" w:rsidR="006D6E46" w:rsidRPr="00CA696F" w:rsidRDefault="006D6E46" w:rsidP="006D6E4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9780C">
        <w:rPr>
          <w:rFonts w:eastAsia="맑은 고딕" w:cs="Arial" w:hint="eastAsia"/>
          <w:color w:val="auto"/>
          <w:sz w:val="20"/>
          <w:lang w:eastAsia="ko-KR"/>
        </w:rPr>
        <w:t>face detection</w:t>
      </w:r>
    </w:p>
    <w:p w14:paraId="7BA04290" w14:textId="77777777" w:rsidR="006D6E46" w:rsidRPr="00CE2F07" w:rsidRDefault="006D6E46" w:rsidP="006D6E4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9780C">
        <w:rPr>
          <w:rFonts w:eastAsia="맑은 고딕" w:cs="Arial"/>
          <w:color w:val="auto"/>
          <w:sz w:val="20"/>
          <w:lang w:eastAsia="ko-KR"/>
        </w:rPr>
        <w:t>audio detection</w:t>
      </w:r>
    </w:p>
    <w:p w14:paraId="4E26891F" w14:textId="77777777" w:rsidR="00CE2F07" w:rsidRPr="00CE2F07" w:rsidRDefault="00CE2F07" w:rsidP="00042BE7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CE2F07">
        <w:rPr>
          <w:rFonts w:eastAsia="맑은 고딕" w:cs="Arial"/>
          <w:color w:val="auto"/>
          <w:sz w:val="20"/>
          <w:lang w:eastAsia="ko-KR"/>
        </w:rPr>
        <w:t xml:space="preserve"> video &amp; audio analytics</w:t>
      </w:r>
    </w:p>
    <w:p w14:paraId="37673903" w14:textId="77777777" w:rsidR="006D6E46" w:rsidRPr="006D6E46" w:rsidRDefault="006D6E46" w:rsidP="005A63C9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6D6E46">
        <w:rPr>
          <w:rFonts w:eastAsia="맑은 고딕" w:cs="Arial"/>
          <w:color w:val="auto"/>
          <w:sz w:val="20"/>
          <w:lang w:eastAsia="ko-KR"/>
        </w:rPr>
        <w:t xml:space="preserve"> network disconnection</w:t>
      </w:r>
    </w:p>
    <w:p w14:paraId="0E02FE43" w14:textId="77777777" w:rsidR="00C53C26" w:rsidRDefault="00C53C26" w:rsidP="00C53C26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available notification means upon trigger:</w:t>
      </w:r>
    </w:p>
    <w:p w14:paraId="23E0FF79" w14:textId="77777777" w:rsidR="00C53C26" w:rsidRPr="00C53C26" w:rsidRDefault="00C53C26" w:rsidP="00C53C2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C53C26">
        <w:rPr>
          <w:rFonts w:cs="Arial"/>
          <w:color w:val="auto"/>
          <w:sz w:val="20"/>
        </w:rPr>
        <w:t xml:space="preserve">file upload via </w:t>
      </w:r>
      <w:r>
        <w:rPr>
          <w:rFonts w:cs="Arial"/>
          <w:color w:val="auto"/>
          <w:sz w:val="20"/>
        </w:rPr>
        <w:t>FTP</w:t>
      </w:r>
      <w:r w:rsidRPr="00C53C26">
        <w:rPr>
          <w:rFonts w:cs="Arial"/>
          <w:color w:val="auto"/>
          <w:sz w:val="20"/>
        </w:rPr>
        <w:t xml:space="preserve"> and e-mail</w:t>
      </w:r>
    </w:p>
    <w:p w14:paraId="09B5821A" w14:textId="77777777" w:rsidR="00C53C26" w:rsidRPr="00C53C26" w:rsidRDefault="00C53C26" w:rsidP="00C53C2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C53C26">
        <w:rPr>
          <w:rFonts w:cs="Arial"/>
          <w:color w:val="auto"/>
          <w:sz w:val="20"/>
        </w:rPr>
        <w:t>notification via e-mail</w:t>
      </w:r>
    </w:p>
    <w:p w14:paraId="134CDB51" w14:textId="77777777" w:rsidR="006D6E46" w:rsidRPr="00E11FDD" w:rsidRDefault="006D6E46" w:rsidP="006D6E4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 xml:space="preserve">record to </w:t>
      </w:r>
      <w:r w:rsidRPr="00C53C26">
        <w:rPr>
          <w:rFonts w:cs="Arial"/>
          <w:color w:val="auto"/>
          <w:sz w:val="20"/>
        </w:rPr>
        <w:t>local storage (</w:t>
      </w:r>
      <w:r>
        <w:rPr>
          <w:rFonts w:cs="Arial"/>
          <w:color w:val="auto"/>
          <w:sz w:val="20"/>
        </w:rPr>
        <w:t>SD card</w:t>
      </w:r>
      <w:r w:rsidRPr="00C53C26">
        <w:rPr>
          <w:rFonts w:cs="Arial"/>
          <w:color w:val="auto"/>
          <w:sz w:val="20"/>
        </w:rPr>
        <w:t>)</w:t>
      </w:r>
      <w:r>
        <w:rPr>
          <w:rFonts w:cs="Arial"/>
          <w:color w:val="auto"/>
          <w:sz w:val="20"/>
        </w:rPr>
        <w:t xml:space="preserve"> </w:t>
      </w:r>
      <w:r>
        <w:rPr>
          <w:rFonts w:cs="Arial" w:hint="eastAsia"/>
          <w:color w:val="auto"/>
          <w:sz w:val="20"/>
        </w:rPr>
        <w:t>or</w:t>
      </w:r>
      <w:r w:rsidRPr="0089780C">
        <w:rPr>
          <w:rFonts w:eastAsia="맑은 고딕" w:cs="Arial" w:hint="eastAsia"/>
          <w:color w:val="auto"/>
          <w:sz w:val="20"/>
          <w:lang w:eastAsia="ko-KR"/>
        </w:rPr>
        <w:t xml:space="preserve"> </w:t>
      </w:r>
      <w:r w:rsidRPr="0089780C">
        <w:rPr>
          <w:rFonts w:eastAsia="맑은 고딕" w:cs="Arial"/>
          <w:color w:val="auto"/>
          <w:sz w:val="20"/>
          <w:lang w:eastAsia="ko-KR"/>
        </w:rPr>
        <w:t>NAS storage</w:t>
      </w:r>
    </w:p>
    <w:p w14:paraId="06866AED" w14:textId="77777777" w:rsidR="006D6E46" w:rsidRPr="00CA696F" w:rsidRDefault="006D6E46" w:rsidP="006D6E4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9C15F4">
        <w:rPr>
          <w:rFonts w:eastAsia="맑은 고딕" w:cs="Arial" w:hint="eastAsia"/>
          <w:color w:val="auto"/>
          <w:sz w:val="20"/>
          <w:lang w:eastAsia="ko-KR"/>
        </w:rPr>
        <w:t>external output</w:t>
      </w:r>
    </w:p>
    <w:p w14:paraId="6DC0B7EC" w14:textId="77777777" w:rsidR="00E11FDD" w:rsidRPr="006D6E46" w:rsidRDefault="006D6E46" w:rsidP="006D6E4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/>
          <w:color w:val="auto"/>
          <w:sz w:val="20"/>
          <w:lang w:eastAsia="ko-KR"/>
        </w:rPr>
        <w:t>move to DPTZ preset</w:t>
      </w:r>
    </w:p>
    <w:p w14:paraId="155CD0EC" w14:textId="77777777" w:rsidR="00133E1C" w:rsidRPr="00C53C26" w:rsidRDefault="00133E1C" w:rsidP="00133E1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4D0B57">
        <w:rPr>
          <w:rFonts w:eastAsia="맑은 고딕" w:cs="Arial" w:hint="eastAsia"/>
          <w:color w:val="auto"/>
          <w:sz w:val="20"/>
          <w:lang w:eastAsia="ko-KR"/>
        </w:rPr>
        <w:t xml:space="preserve">Pixel Counter </w:t>
      </w:r>
      <w:r w:rsidRPr="004D0B57">
        <w:rPr>
          <w:rFonts w:eastAsia="맑은 고딕" w:cs="Arial"/>
          <w:color w:val="auto"/>
          <w:sz w:val="20"/>
          <w:lang w:eastAsia="ko-KR"/>
        </w:rPr>
        <w:t>available</w:t>
      </w:r>
      <w:r w:rsidR="00CE2F07">
        <w:rPr>
          <w:rFonts w:eastAsia="맑은 고딕" w:cs="Arial" w:hint="eastAsia"/>
          <w:color w:val="auto"/>
          <w:sz w:val="20"/>
          <w:lang w:eastAsia="ko-KR"/>
        </w:rPr>
        <w:t xml:space="preserve"> in the web</w:t>
      </w:r>
      <w:r w:rsidRPr="004D0B57">
        <w:rPr>
          <w:rFonts w:eastAsia="맑은 고딕" w:cs="Arial" w:hint="eastAsia"/>
          <w:color w:val="auto"/>
          <w:sz w:val="20"/>
          <w:lang w:eastAsia="ko-KR"/>
        </w:rPr>
        <w:t xml:space="preserve"> viewer. </w:t>
      </w:r>
    </w:p>
    <w:p w14:paraId="24C7AEB3" w14:textId="484773D7" w:rsidR="00BB1F97" w:rsidRDefault="006D6E46" w:rsidP="00C53C2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lastRenderedPageBreak/>
        <w:t>P</w:t>
      </w:r>
      <w:r w:rsidR="006F3EE0">
        <w:rPr>
          <w:rFonts w:cs="Arial"/>
          <w:color w:val="auto"/>
          <w:sz w:val="20"/>
        </w:rPr>
        <w:t>o</w:t>
      </w:r>
      <w:r>
        <w:rPr>
          <w:rFonts w:cs="Arial"/>
          <w:color w:val="auto"/>
          <w:sz w:val="20"/>
        </w:rPr>
        <w:t xml:space="preserve">E capable </w:t>
      </w:r>
    </w:p>
    <w:p w14:paraId="1B85CF03" w14:textId="77777777" w:rsidR="006E6D8B" w:rsidRPr="0017600F" w:rsidRDefault="006E6D8B" w:rsidP="006E6D8B">
      <w:pPr>
        <w:pStyle w:val="StyleDefaultComplex10pt"/>
        <w:numPr>
          <w:ilvl w:val="1"/>
          <w:numId w:val="19"/>
        </w:numPr>
        <w:spacing w:before="120" w:after="120" w:line="276" w:lineRule="auto"/>
        <w:jc w:val="both"/>
        <w:rPr>
          <w:rFonts w:cs="Arial"/>
          <w:b/>
          <w:sz w:val="20"/>
        </w:rPr>
      </w:pPr>
      <w:r w:rsidRPr="0017600F">
        <w:rPr>
          <w:rFonts w:cs="Arial"/>
          <w:b/>
          <w:bCs/>
          <w:color w:val="auto"/>
          <w:sz w:val="20"/>
        </w:rPr>
        <w:t>CAMERA SOFTWARE</w:t>
      </w:r>
    </w:p>
    <w:p w14:paraId="77637297" w14:textId="77777777" w:rsidR="006E6D8B" w:rsidRDefault="006E6D8B" w:rsidP="006E6D8B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A10114">
        <w:rPr>
          <w:rFonts w:cs="Arial"/>
          <w:sz w:val="20"/>
        </w:rPr>
        <w:t xml:space="preserve">The </w:t>
      </w:r>
      <w:r w:rsidRPr="00A10114">
        <w:rPr>
          <w:rFonts w:cs="Arial"/>
          <w:bCs/>
          <w:color w:val="auto"/>
          <w:sz w:val="20"/>
        </w:rPr>
        <w:t xml:space="preserve">camera shall </w:t>
      </w:r>
      <w:r>
        <w:rPr>
          <w:rFonts w:cs="Arial"/>
          <w:bCs/>
          <w:color w:val="auto"/>
          <w:sz w:val="20"/>
        </w:rPr>
        <w:t xml:space="preserve">have a built in web server which </w:t>
      </w:r>
      <w:r w:rsidRPr="00A10114">
        <w:rPr>
          <w:rFonts w:cs="Arial"/>
          <w:bCs/>
          <w:color w:val="auto"/>
          <w:sz w:val="20"/>
        </w:rPr>
        <w:t>support</w:t>
      </w:r>
      <w:r>
        <w:rPr>
          <w:rFonts w:cs="Arial"/>
          <w:bCs/>
          <w:color w:val="auto"/>
          <w:sz w:val="20"/>
        </w:rPr>
        <w:t>s</w:t>
      </w:r>
      <w:r w:rsidRPr="00A10114">
        <w:rPr>
          <w:rFonts w:cs="Arial"/>
          <w:bCs/>
          <w:color w:val="auto"/>
          <w:sz w:val="20"/>
        </w:rPr>
        <w:t xml:space="preserve"> browser-based configuration </w:t>
      </w:r>
      <w:r>
        <w:rPr>
          <w:rFonts w:cs="Arial"/>
          <w:bCs/>
          <w:color w:val="auto"/>
          <w:sz w:val="20"/>
        </w:rPr>
        <w:t xml:space="preserve">using Internet Explorer, Google Chrome, Mozilla Firefox, </w:t>
      </w:r>
      <w:r w:rsidR="005D03D6">
        <w:rPr>
          <w:rFonts w:cs="Arial"/>
          <w:bCs/>
          <w:color w:val="auto"/>
          <w:sz w:val="20"/>
        </w:rPr>
        <w:t xml:space="preserve">and </w:t>
      </w:r>
      <w:r>
        <w:rPr>
          <w:rFonts w:cs="Arial"/>
          <w:bCs/>
          <w:color w:val="auto"/>
          <w:sz w:val="20"/>
        </w:rPr>
        <w:t>Apple Safari</w:t>
      </w:r>
      <w:r w:rsidR="003B1365">
        <w:rPr>
          <w:rFonts w:cs="Arial"/>
          <w:bCs/>
          <w:color w:val="auto"/>
          <w:sz w:val="20"/>
        </w:rPr>
        <w:t xml:space="preserve"> </w:t>
      </w:r>
      <w:r w:rsidR="005D03D6">
        <w:rPr>
          <w:rFonts w:cs="Arial"/>
          <w:bCs/>
          <w:color w:val="auto"/>
          <w:sz w:val="20"/>
        </w:rPr>
        <w:t xml:space="preserve">from </w:t>
      </w:r>
      <w:r w:rsidR="005D03D6" w:rsidRPr="008C5F99">
        <w:rPr>
          <w:rFonts w:cs="Arial"/>
          <w:bCs/>
          <w:color w:val="auto"/>
          <w:sz w:val="20"/>
        </w:rPr>
        <w:t>a PC</w:t>
      </w:r>
      <w:r w:rsidR="001253A2" w:rsidRPr="008C5F99">
        <w:rPr>
          <w:rFonts w:cs="Arial"/>
          <w:bCs/>
          <w:color w:val="auto"/>
          <w:sz w:val="20"/>
        </w:rPr>
        <w:t xml:space="preserve"> or Mac</w:t>
      </w:r>
      <w:r w:rsidR="005D03D6" w:rsidRPr="008C5F99">
        <w:rPr>
          <w:rFonts w:cs="Arial"/>
          <w:bCs/>
          <w:color w:val="auto"/>
          <w:sz w:val="20"/>
        </w:rPr>
        <w:t>.</w:t>
      </w:r>
      <w:r w:rsidR="005D03D6">
        <w:rPr>
          <w:rFonts w:cs="Arial"/>
          <w:bCs/>
          <w:color w:val="auto"/>
          <w:sz w:val="20"/>
        </w:rPr>
        <w:t xml:space="preserve"> </w:t>
      </w:r>
    </w:p>
    <w:p w14:paraId="3D2FF627" w14:textId="77777777" w:rsidR="005D03D6" w:rsidRDefault="005D03D6" w:rsidP="006E6D8B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The web viewer shall</w:t>
      </w:r>
      <w:r w:rsidR="00341C65">
        <w:rPr>
          <w:rFonts w:cs="Arial"/>
          <w:bCs/>
          <w:color w:val="auto"/>
          <w:sz w:val="20"/>
        </w:rPr>
        <w:t xml:space="preserve"> provide a monitoring screen which</w:t>
      </w:r>
      <w:r>
        <w:rPr>
          <w:rFonts w:cs="Arial"/>
          <w:bCs/>
          <w:color w:val="auto"/>
          <w:sz w:val="20"/>
        </w:rPr>
        <w:t xml:space="preserve"> display</w:t>
      </w:r>
      <w:r w:rsidR="00341C65">
        <w:rPr>
          <w:rFonts w:cs="Arial"/>
          <w:bCs/>
          <w:color w:val="auto"/>
          <w:sz w:val="20"/>
        </w:rPr>
        <w:t>s</w:t>
      </w:r>
      <w:r>
        <w:rPr>
          <w:rFonts w:cs="Arial"/>
          <w:bCs/>
          <w:color w:val="auto"/>
          <w:sz w:val="20"/>
        </w:rPr>
        <w:t xml:space="preserve"> live camera video and simultaneously provide</w:t>
      </w:r>
      <w:r w:rsidR="00341C65">
        <w:rPr>
          <w:rFonts w:cs="Arial"/>
          <w:bCs/>
          <w:color w:val="auto"/>
          <w:sz w:val="20"/>
        </w:rPr>
        <w:t>s</w:t>
      </w:r>
      <w:r>
        <w:rPr>
          <w:rFonts w:cs="Arial"/>
          <w:bCs/>
          <w:color w:val="auto"/>
          <w:sz w:val="20"/>
        </w:rPr>
        <w:t xml:space="preserve"> </w:t>
      </w:r>
      <w:r w:rsidRPr="007D5A75">
        <w:rPr>
          <w:rFonts w:cs="Arial"/>
          <w:bCs/>
          <w:color w:val="auto"/>
          <w:sz w:val="20"/>
        </w:rPr>
        <w:t>same-screen access</w:t>
      </w:r>
      <w:r>
        <w:rPr>
          <w:rFonts w:cs="Arial"/>
          <w:bCs/>
          <w:color w:val="auto"/>
          <w:sz w:val="20"/>
        </w:rPr>
        <w:t xml:space="preserve"> to the following functions:</w:t>
      </w:r>
    </w:p>
    <w:p w14:paraId="74031433" w14:textId="77777777" w:rsidR="005D03D6" w:rsidRDefault="005D03D6" w:rsidP="005D03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Live view window size</w:t>
      </w:r>
    </w:p>
    <w:p w14:paraId="352AE728" w14:textId="77777777" w:rsidR="005D03D6" w:rsidRDefault="00341C65" w:rsidP="005D03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Resolution setting</w:t>
      </w:r>
    </w:p>
    <w:p w14:paraId="49F2C279" w14:textId="77777777" w:rsidR="00341C65" w:rsidRDefault="00341C65" w:rsidP="005D03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Image</w:t>
      </w:r>
      <w:r w:rsidR="004421CB">
        <w:rPr>
          <w:rFonts w:cs="Arial"/>
          <w:bCs/>
          <w:color w:val="auto"/>
          <w:sz w:val="20"/>
        </w:rPr>
        <w:t xml:space="preserve"> (snapshot)</w:t>
      </w:r>
      <w:r>
        <w:rPr>
          <w:rFonts w:cs="Arial"/>
          <w:bCs/>
          <w:color w:val="auto"/>
          <w:sz w:val="20"/>
        </w:rPr>
        <w:t xml:space="preserve"> capture</w:t>
      </w:r>
    </w:p>
    <w:p w14:paraId="011B66BD" w14:textId="77777777" w:rsidR="00341C65" w:rsidRDefault="00341C65" w:rsidP="005D03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Manual recording to SD or NAS</w:t>
      </w:r>
    </w:p>
    <w:p w14:paraId="13411EC7" w14:textId="77777777" w:rsidR="00341C65" w:rsidRDefault="00341C65" w:rsidP="005D03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Aud</w:t>
      </w:r>
      <w:r w:rsidR="00343198">
        <w:rPr>
          <w:rFonts w:cs="Arial"/>
          <w:bCs/>
          <w:color w:val="auto"/>
          <w:sz w:val="20"/>
        </w:rPr>
        <w:t>io</w:t>
      </w:r>
      <w:r w:rsidR="00093C2B" w:rsidRPr="00AB6BC7">
        <w:rPr>
          <w:rFonts w:eastAsia="맑은 고딕" w:cs="Arial" w:hint="eastAsia"/>
          <w:bCs/>
          <w:color w:val="auto"/>
          <w:sz w:val="20"/>
          <w:lang w:eastAsia="ko-KR"/>
        </w:rPr>
        <w:t>/microphone</w:t>
      </w:r>
      <w:r>
        <w:rPr>
          <w:rFonts w:cs="Arial"/>
          <w:bCs/>
          <w:color w:val="auto"/>
          <w:sz w:val="20"/>
        </w:rPr>
        <w:t xml:space="preserve"> control</w:t>
      </w:r>
    </w:p>
    <w:p w14:paraId="44468206" w14:textId="362ACB30" w:rsidR="003B1365" w:rsidRDefault="003B1365" w:rsidP="003B1365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Access recorded data playback and camera configuration menus</w:t>
      </w:r>
    </w:p>
    <w:p w14:paraId="5FF6FB54" w14:textId="77777777" w:rsidR="004421CB" w:rsidRPr="003B1365" w:rsidRDefault="003B1365" w:rsidP="005A63C9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3B1365">
        <w:rPr>
          <w:rFonts w:cs="Arial"/>
          <w:bCs/>
          <w:color w:val="auto"/>
          <w:sz w:val="20"/>
        </w:rPr>
        <w:t>Digital PTZ</w:t>
      </w:r>
    </w:p>
    <w:p w14:paraId="2114B144" w14:textId="77777777" w:rsidR="00341C65" w:rsidRDefault="00341C65" w:rsidP="006E6D8B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The web viewer shall provide a playback screen which provides access to the following functions:</w:t>
      </w:r>
    </w:p>
    <w:p w14:paraId="31E138D3" w14:textId="22C1CB1A" w:rsidR="003B1365" w:rsidRDefault="003B1365" w:rsidP="003B1365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Recorded data search using date and time range</w:t>
      </w:r>
    </w:p>
    <w:p w14:paraId="284DB631" w14:textId="7F99760A" w:rsidR="003B1365" w:rsidRDefault="003B1365" w:rsidP="003B1365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Recorded data search using event type</w:t>
      </w:r>
    </w:p>
    <w:p w14:paraId="485350D7" w14:textId="1ACA1938" w:rsidR="00BE5488" w:rsidRDefault="003B1365" w:rsidP="003B1365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Play a recorded video by event triggering</w:t>
      </w:r>
    </w:p>
    <w:p w14:paraId="3F51162E" w14:textId="77777777" w:rsidR="00BE5488" w:rsidRDefault="00BE5488" w:rsidP="00341C65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Set resolution</w:t>
      </w:r>
    </w:p>
    <w:p w14:paraId="24CCC6E4" w14:textId="77777777" w:rsidR="00BE5488" w:rsidRDefault="00BE5488" w:rsidP="00341C65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Play audio if present</w:t>
      </w:r>
    </w:p>
    <w:p w14:paraId="5EF6ED0C" w14:textId="77777777" w:rsidR="00BE5488" w:rsidRPr="00341C65" w:rsidRDefault="00BE5488" w:rsidP="00341C65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Generate a backup copy of saved video data</w:t>
      </w:r>
    </w:p>
    <w:p w14:paraId="41F0C57E" w14:textId="77777777" w:rsidR="00BE5488" w:rsidRDefault="00BE5488" w:rsidP="00BE5488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The web viewer shall provide a setup screen which provides access to the following configuration settings</w:t>
      </w:r>
      <w:r w:rsidR="00DC6130">
        <w:rPr>
          <w:rFonts w:cs="Arial"/>
          <w:bCs/>
          <w:color w:val="auto"/>
          <w:sz w:val="20"/>
        </w:rPr>
        <w:t xml:space="preserve"> and functions</w:t>
      </w:r>
      <w:r>
        <w:rPr>
          <w:rFonts w:cs="Arial"/>
          <w:bCs/>
          <w:color w:val="auto"/>
          <w:sz w:val="20"/>
        </w:rPr>
        <w:t xml:space="preserve"> in the camera:</w:t>
      </w:r>
    </w:p>
    <w:p w14:paraId="4CD54E56" w14:textId="77777777" w:rsidR="00BE5488" w:rsidRDefault="001377E6" w:rsidP="00BE548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Digital v</w:t>
      </w:r>
      <w:r w:rsidR="00BE5488">
        <w:rPr>
          <w:rFonts w:cs="Arial"/>
          <w:bCs/>
          <w:color w:val="auto"/>
          <w:sz w:val="20"/>
        </w:rPr>
        <w:t>ideo profile to include compression type, maximum or target bit rate, frame rate, multicast parameters, crop encoding area</w:t>
      </w:r>
    </w:p>
    <w:p w14:paraId="2E2B11BC" w14:textId="77777777" w:rsidR="00BE5488" w:rsidRDefault="000C4BFE" w:rsidP="00BE548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User prof</w:t>
      </w:r>
      <w:r w:rsidR="001377E6">
        <w:rPr>
          <w:rFonts w:cs="Arial"/>
          <w:bCs/>
          <w:color w:val="auto"/>
          <w:sz w:val="20"/>
        </w:rPr>
        <w:t>ile to include password, access level, authentication</w:t>
      </w:r>
    </w:p>
    <w:p w14:paraId="455420A1" w14:textId="77777777" w:rsidR="001377E6" w:rsidRDefault="001377E6" w:rsidP="00BE548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Date and time</w:t>
      </w:r>
    </w:p>
    <w:p w14:paraId="47749754" w14:textId="77777777" w:rsidR="001377E6" w:rsidRDefault="001377E6" w:rsidP="00BE548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Network settings and IP version</w:t>
      </w:r>
    </w:p>
    <w:p w14:paraId="5EDE5F5C" w14:textId="77777777" w:rsidR="00A441B7" w:rsidRDefault="00A441B7" w:rsidP="00A441B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DDNS</w:t>
      </w:r>
    </w:p>
    <w:p w14:paraId="13FD3134" w14:textId="77777777" w:rsidR="00A441B7" w:rsidRDefault="00A441B7" w:rsidP="00A441B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SSL, including certificate management</w:t>
      </w:r>
    </w:p>
    <w:p w14:paraId="73555721" w14:textId="77777777" w:rsidR="00A441B7" w:rsidRDefault="00A441B7" w:rsidP="00A441B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802.1x authentication</w:t>
      </w:r>
    </w:p>
    <w:p w14:paraId="2BFC7285" w14:textId="77777777" w:rsidR="00A441B7" w:rsidRDefault="00A441B7" w:rsidP="00A441B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Quality of Service settings</w:t>
      </w:r>
    </w:p>
    <w:p w14:paraId="0EC21097" w14:textId="77777777" w:rsidR="00A441B7" w:rsidRDefault="00A441B7" w:rsidP="00A441B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SNMP to include version selection and settings</w:t>
      </w:r>
    </w:p>
    <w:p w14:paraId="46033424" w14:textId="77777777" w:rsidR="00A441B7" w:rsidRDefault="00A441B7" w:rsidP="00A441B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Auto configuration</w:t>
      </w:r>
    </w:p>
    <w:p w14:paraId="03F42744" w14:textId="77777777" w:rsidR="001377E6" w:rsidRDefault="001377E6" w:rsidP="00BE548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Video setup t</w:t>
      </w:r>
      <w:r w:rsidR="008E7F24">
        <w:rPr>
          <w:rFonts w:cs="Arial"/>
          <w:bCs/>
          <w:color w:val="auto"/>
          <w:sz w:val="20"/>
        </w:rPr>
        <w:t>o include flip</w:t>
      </w:r>
      <w:r w:rsidR="008E7F24" w:rsidRPr="001C3C9D">
        <w:rPr>
          <w:rFonts w:eastAsia="맑은 고딕" w:cs="Arial" w:hint="eastAsia"/>
          <w:bCs/>
          <w:color w:val="auto"/>
          <w:sz w:val="20"/>
          <w:lang w:eastAsia="ko-KR"/>
        </w:rPr>
        <w:t xml:space="preserve"> and mirror</w:t>
      </w:r>
      <w:r>
        <w:rPr>
          <w:rFonts w:cs="Arial"/>
          <w:bCs/>
          <w:color w:val="auto"/>
          <w:sz w:val="20"/>
        </w:rPr>
        <w:t xml:space="preserve"> mode, </w:t>
      </w:r>
      <w:r w:rsidR="008E7F24" w:rsidRPr="001C3C9D">
        <w:rPr>
          <w:rFonts w:eastAsia="맑은 고딕" w:cs="Arial" w:hint="eastAsia"/>
          <w:bCs/>
          <w:color w:val="auto"/>
          <w:sz w:val="20"/>
          <w:lang w:eastAsia="ko-KR"/>
        </w:rPr>
        <w:t>hallway view mode</w:t>
      </w:r>
      <w:r>
        <w:rPr>
          <w:rFonts w:cs="Arial"/>
          <w:bCs/>
          <w:color w:val="auto"/>
          <w:sz w:val="20"/>
        </w:rPr>
        <w:t>, video type</w:t>
      </w:r>
      <w:r w:rsidR="00467B32" w:rsidRPr="001C3C9D">
        <w:rPr>
          <w:rFonts w:eastAsia="맑은 고딕" w:cs="Arial" w:hint="eastAsia"/>
          <w:bCs/>
          <w:color w:val="auto"/>
          <w:sz w:val="20"/>
          <w:lang w:eastAsia="ko-KR"/>
        </w:rPr>
        <w:t>,</w:t>
      </w:r>
      <w:r w:rsidR="008E7F24" w:rsidRPr="001C3C9D">
        <w:rPr>
          <w:rFonts w:eastAsia="맑은 고딕" w:cs="Arial" w:hint="eastAsia"/>
          <w:bCs/>
          <w:color w:val="auto"/>
          <w:sz w:val="20"/>
          <w:lang w:eastAsia="ko-KR"/>
        </w:rPr>
        <w:t xml:space="preserve"> </w:t>
      </w:r>
      <w:r>
        <w:rPr>
          <w:rFonts w:cs="Arial"/>
          <w:bCs/>
          <w:color w:val="auto"/>
          <w:sz w:val="20"/>
        </w:rPr>
        <w:t xml:space="preserve">privacy zone </w:t>
      </w:r>
    </w:p>
    <w:p w14:paraId="48931B8B" w14:textId="77777777" w:rsidR="001377E6" w:rsidRDefault="001377E6" w:rsidP="00BE548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Audio setup to include source, audio codec type, gain, and bit rate</w:t>
      </w:r>
    </w:p>
    <w:p w14:paraId="4E94740B" w14:textId="77777777" w:rsidR="001377E6" w:rsidRPr="008C5F99" w:rsidRDefault="001377E6" w:rsidP="00BE548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 xml:space="preserve">Camera settings to </w:t>
      </w:r>
      <w:r w:rsidRPr="008C5F99">
        <w:rPr>
          <w:rFonts w:cs="Arial"/>
          <w:bCs/>
          <w:color w:val="auto"/>
          <w:sz w:val="20"/>
        </w:rPr>
        <w:t xml:space="preserve">include </w:t>
      </w:r>
      <w:r w:rsidR="001253A2" w:rsidRPr="008C5F99">
        <w:rPr>
          <w:rFonts w:cs="Arial"/>
          <w:bCs/>
          <w:color w:val="auto"/>
          <w:sz w:val="20"/>
        </w:rPr>
        <w:t>image</w:t>
      </w:r>
      <w:r w:rsidRPr="008C5F99">
        <w:rPr>
          <w:rFonts w:cs="Arial"/>
          <w:bCs/>
          <w:color w:val="auto"/>
          <w:sz w:val="20"/>
        </w:rPr>
        <w:t xml:space="preserve"> preset, sensor</w:t>
      </w:r>
      <w:r w:rsidR="00A441B7" w:rsidRPr="008C5F99">
        <w:rPr>
          <w:rFonts w:cs="Arial"/>
          <w:bCs/>
          <w:color w:val="auto"/>
          <w:sz w:val="20"/>
        </w:rPr>
        <w:t xml:space="preserve"> frame capture</w:t>
      </w:r>
      <w:r w:rsidRPr="008C5F99">
        <w:rPr>
          <w:rFonts w:cs="Arial"/>
          <w:bCs/>
          <w:color w:val="auto"/>
          <w:sz w:val="20"/>
        </w:rPr>
        <w:t xml:space="preserve">, dynamic range, white balance, </w:t>
      </w:r>
      <w:r w:rsidR="00A441B7" w:rsidRPr="008C5F99">
        <w:rPr>
          <w:rFonts w:cs="Arial"/>
          <w:bCs/>
          <w:color w:val="auto"/>
          <w:sz w:val="20"/>
        </w:rPr>
        <w:t xml:space="preserve">back light, exposure, day/night operation, </w:t>
      </w:r>
      <w:r w:rsidRPr="008C5F99">
        <w:rPr>
          <w:rFonts w:cs="Arial"/>
          <w:bCs/>
          <w:color w:val="auto"/>
          <w:sz w:val="20"/>
        </w:rPr>
        <w:t>on-screen display, IR illumination</w:t>
      </w:r>
      <w:r w:rsidR="00A441B7" w:rsidRPr="008C5F99">
        <w:rPr>
          <w:rFonts w:cs="Arial"/>
          <w:bCs/>
          <w:color w:val="auto"/>
          <w:sz w:val="20"/>
        </w:rPr>
        <w:t>, sh</w:t>
      </w:r>
      <w:r w:rsidR="00467B32">
        <w:rPr>
          <w:rFonts w:cs="Arial"/>
          <w:bCs/>
          <w:color w:val="auto"/>
          <w:sz w:val="20"/>
        </w:rPr>
        <w:t>arpness, contrast, color leve</w:t>
      </w:r>
      <w:r w:rsidR="00467B32" w:rsidRPr="001C3C9D">
        <w:rPr>
          <w:rFonts w:eastAsia="맑은 고딕" w:cs="Arial" w:hint="eastAsia"/>
          <w:bCs/>
          <w:color w:val="auto"/>
          <w:sz w:val="20"/>
          <w:lang w:eastAsia="ko-KR"/>
        </w:rPr>
        <w:t>l, lens distortion c</w:t>
      </w:r>
      <w:r w:rsidR="0024542B">
        <w:rPr>
          <w:rFonts w:eastAsia="맑은 고딕" w:cs="Arial" w:hint="eastAsia"/>
          <w:bCs/>
          <w:color w:val="auto"/>
          <w:sz w:val="20"/>
          <w:lang w:eastAsia="ko-KR"/>
        </w:rPr>
        <w:t>orrection</w:t>
      </w:r>
      <w:r w:rsidR="00467B32" w:rsidRPr="001C3C9D">
        <w:rPr>
          <w:rFonts w:eastAsia="맑은 고딕" w:cs="Arial" w:hint="eastAsia"/>
          <w:bCs/>
          <w:color w:val="auto"/>
          <w:sz w:val="20"/>
          <w:lang w:eastAsia="ko-KR"/>
        </w:rPr>
        <w:t>.</w:t>
      </w:r>
    </w:p>
    <w:p w14:paraId="3034ADF4" w14:textId="77777777" w:rsidR="00A441B7" w:rsidRDefault="00A441B7" w:rsidP="00BE548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8C5F99">
        <w:rPr>
          <w:rFonts w:cs="Arial"/>
          <w:bCs/>
          <w:color w:val="auto"/>
          <w:sz w:val="20"/>
        </w:rPr>
        <w:t xml:space="preserve">Event </w:t>
      </w:r>
      <w:r w:rsidR="001253A2" w:rsidRPr="008C5F99">
        <w:rPr>
          <w:rFonts w:cs="Arial"/>
          <w:bCs/>
          <w:color w:val="auto"/>
          <w:sz w:val="20"/>
        </w:rPr>
        <w:t xml:space="preserve">detection </w:t>
      </w:r>
      <w:r w:rsidRPr="008C5F99">
        <w:rPr>
          <w:rFonts w:cs="Arial"/>
          <w:bCs/>
          <w:color w:val="auto"/>
          <w:sz w:val="20"/>
        </w:rPr>
        <w:t xml:space="preserve">setup to include notification parameters, recording rules, </w:t>
      </w:r>
      <w:r w:rsidR="00DC6130" w:rsidRPr="008C5F99">
        <w:rPr>
          <w:rFonts w:cs="Arial"/>
          <w:bCs/>
          <w:color w:val="auto"/>
          <w:sz w:val="20"/>
        </w:rPr>
        <w:t>time schedule, tamper protection</w:t>
      </w:r>
      <w:r w:rsidR="00DC6130">
        <w:rPr>
          <w:rFonts w:cs="Arial"/>
          <w:bCs/>
          <w:color w:val="auto"/>
          <w:sz w:val="20"/>
        </w:rPr>
        <w:t>, motion detection, event triggers</w:t>
      </w:r>
    </w:p>
    <w:p w14:paraId="700228F4" w14:textId="77777777" w:rsidR="00DC6130" w:rsidRDefault="00DC6130" w:rsidP="00BE548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System function to include reboot, upgrade, check system and event logs, application (SDK) management</w:t>
      </w:r>
    </w:p>
    <w:p w14:paraId="1DEA0524" w14:textId="77777777" w:rsidR="00DC6130" w:rsidRDefault="00DC6130" w:rsidP="00BE548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lastRenderedPageBreak/>
        <w:t>View profile information</w:t>
      </w:r>
    </w:p>
    <w:p w14:paraId="35D3EA27" w14:textId="77777777" w:rsidR="004421CB" w:rsidRDefault="004421CB" w:rsidP="004421CB">
      <w:pPr>
        <w:pStyle w:val="StyleDefaultComplex10pt"/>
        <w:spacing w:before="60" w:after="0" w:line="276" w:lineRule="auto"/>
        <w:ind w:left="1080"/>
        <w:jc w:val="both"/>
        <w:rPr>
          <w:rFonts w:cs="Arial"/>
          <w:bCs/>
          <w:color w:val="auto"/>
          <w:sz w:val="20"/>
        </w:rPr>
      </w:pPr>
    </w:p>
    <w:p w14:paraId="1DCABD3A" w14:textId="18B64826" w:rsidR="006E6D8B" w:rsidRPr="00225CFA" w:rsidRDefault="005C15C3" w:rsidP="006E6D8B">
      <w:pPr>
        <w:pStyle w:val="StyleDefaultComplex10pt"/>
        <w:numPr>
          <w:ilvl w:val="2"/>
          <w:numId w:val="19"/>
        </w:numPr>
        <w:spacing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C</w:t>
      </w:r>
      <w:r w:rsidR="006E6D8B">
        <w:rPr>
          <w:rFonts w:cs="Arial"/>
          <w:bCs/>
          <w:color w:val="auto"/>
          <w:sz w:val="20"/>
        </w:rPr>
        <w:t>lient requirements</w:t>
      </w:r>
    </w:p>
    <w:p w14:paraId="05CA127F" w14:textId="77777777" w:rsidR="000E5434" w:rsidRPr="007351E7" w:rsidRDefault="000E5434" w:rsidP="007351E7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Acceptable </w:t>
      </w:r>
      <w:r w:rsidR="00C22AFF">
        <w:rPr>
          <w:rFonts w:cs="Arial"/>
          <w:sz w:val="20"/>
        </w:rPr>
        <w:t>Operating System</w:t>
      </w:r>
      <w:r>
        <w:rPr>
          <w:rFonts w:cs="Arial"/>
          <w:sz w:val="20"/>
        </w:rPr>
        <w:t>s:</w:t>
      </w:r>
      <w:r>
        <w:rPr>
          <w:rFonts w:cs="Arial"/>
          <w:sz w:val="20"/>
        </w:rPr>
        <w:tab/>
      </w:r>
      <w:r w:rsidRPr="000E5434">
        <w:rPr>
          <w:rFonts w:cs="Arial"/>
          <w:sz w:val="20"/>
        </w:rPr>
        <w:t>Windows</w:t>
      </w:r>
      <w:r w:rsidR="006807BD" w:rsidRPr="002C66E3">
        <w:rPr>
          <w:rFonts w:eastAsia="맑은 고딕" w:cs="Arial" w:hint="eastAsia"/>
          <w:sz w:val="20"/>
          <w:lang w:eastAsia="ko-KR"/>
        </w:rPr>
        <w:t xml:space="preserve"> </w:t>
      </w:r>
      <w:r w:rsidRPr="000E5434">
        <w:rPr>
          <w:rFonts w:cs="Arial"/>
          <w:sz w:val="20"/>
        </w:rPr>
        <w:t>7 / 8</w:t>
      </w:r>
      <w:r w:rsidR="007351E7" w:rsidRPr="00A91732">
        <w:rPr>
          <w:rFonts w:eastAsia="맑은 고딕" w:cs="Arial" w:hint="eastAsia"/>
          <w:sz w:val="20"/>
          <w:lang w:eastAsia="ko-KR"/>
        </w:rPr>
        <w:t>.1</w:t>
      </w:r>
      <w:r w:rsidRPr="000E5434">
        <w:rPr>
          <w:rFonts w:cs="Arial"/>
          <w:sz w:val="20"/>
        </w:rPr>
        <w:t xml:space="preserve"> / </w:t>
      </w:r>
      <w:r w:rsidR="006807BD" w:rsidRPr="002C66E3">
        <w:rPr>
          <w:rFonts w:eastAsia="맑은 고딕" w:cs="Arial" w:hint="eastAsia"/>
          <w:sz w:val="20"/>
          <w:lang w:eastAsia="ko-KR"/>
        </w:rPr>
        <w:t>10</w:t>
      </w:r>
      <w:r w:rsidRPr="000E5434">
        <w:rPr>
          <w:rFonts w:cs="Arial"/>
          <w:sz w:val="20"/>
        </w:rPr>
        <w:t>, MAC OS X 10.</w:t>
      </w:r>
      <w:r w:rsidR="00D86B88">
        <w:rPr>
          <w:rFonts w:eastAsia="맑은 고딕" w:cs="Arial" w:hint="eastAsia"/>
          <w:sz w:val="20"/>
          <w:lang w:eastAsia="ko-KR"/>
        </w:rPr>
        <w:t>10, 10.11, 10.12</w:t>
      </w:r>
    </w:p>
    <w:p w14:paraId="34343CFF" w14:textId="77777777" w:rsidR="00816783" w:rsidRPr="00816783" w:rsidRDefault="000E5434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Acceptable browsers:</w:t>
      </w:r>
      <w:r>
        <w:rPr>
          <w:rFonts w:cs="Arial"/>
          <w:sz w:val="20"/>
        </w:rPr>
        <w:tab/>
      </w:r>
      <w:r w:rsidRPr="000E5434">
        <w:rPr>
          <w:rFonts w:cs="Arial"/>
          <w:sz w:val="20"/>
        </w:rPr>
        <w:t>Microsoft Internet Explorer</w:t>
      </w:r>
      <w:r w:rsidR="00816783" w:rsidRPr="002C66E3">
        <w:rPr>
          <w:rFonts w:eastAsia="맑은 고딕" w:cs="Arial" w:hint="eastAsia"/>
          <w:sz w:val="20"/>
          <w:lang w:eastAsia="ko-KR"/>
        </w:rPr>
        <w:t xml:space="preserve"> and Edge</w:t>
      </w:r>
      <w:r>
        <w:rPr>
          <w:rFonts w:cs="Arial"/>
          <w:sz w:val="20"/>
        </w:rPr>
        <w:t xml:space="preserve">, </w:t>
      </w:r>
      <w:r w:rsidRPr="000E5434">
        <w:rPr>
          <w:rFonts w:cs="Arial"/>
          <w:sz w:val="20"/>
        </w:rPr>
        <w:t>Mozilla Firefox</w:t>
      </w:r>
      <w:r>
        <w:rPr>
          <w:rFonts w:cs="Arial"/>
          <w:sz w:val="20"/>
        </w:rPr>
        <w:t xml:space="preserve">, Google Chrome, </w:t>
      </w:r>
    </w:p>
    <w:p w14:paraId="5314D894" w14:textId="77777777" w:rsidR="00816783" w:rsidRPr="002C66E3" w:rsidRDefault="000E5434" w:rsidP="00816783">
      <w:pPr>
        <w:pStyle w:val="StyleDefaultComplex10pt"/>
        <w:spacing w:before="60" w:after="0" w:line="276" w:lineRule="auto"/>
        <w:ind w:left="2880" w:firstLine="720"/>
        <w:jc w:val="both"/>
        <w:rPr>
          <w:rFonts w:eastAsia="맑은 고딕" w:cs="Arial"/>
          <w:sz w:val="20"/>
          <w:lang w:eastAsia="ko-KR"/>
        </w:rPr>
      </w:pPr>
      <w:r>
        <w:rPr>
          <w:rFonts w:cs="Arial"/>
          <w:sz w:val="20"/>
        </w:rPr>
        <w:t>Apple Safari</w:t>
      </w:r>
      <w:r>
        <w:rPr>
          <w:rFonts w:cs="Arial"/>
          <w:sz w:val="20"/>
        </w:rPr>
        <w:tab/>
      </w:r>
    </w:p>
    <w:p w14:paraId="61C58CB7" w14:textId="77777777" w:rsidR="006E6D8B" w:rsidRDefault="006E6D8B" w:rsidP="00DC6130">
      <w:pPr>
        <w:numPr>
          <w:ilvl w:val="1"/>
          <w:numId w:val="19"/>
        </w:numPr>
        <w:spacing w:before="120" w:line="276" w:lineRule="auto"/>
        <w:jc w:val="both"/>
        <w:rPr>
          <w:rFonts w:cs="Arial"/>
          <w:b/>
        </w:rPr>
      </w:pPr>
      <w:r>
        <w:rPr>
          <w:rFonts w:cs="Arial"/>
          <w:b/>
        </w:rPr>
        <w:t>DETAILED SPECIFICATIONS</w:t>
      </w:r>
    </w:p>
    <w:p w14:paraId="72B43858" w14:textId="77777777" w:rsidR="006123CB" w:rsidRPr="00EB15A2" w:rsidRDefault="006E6D8B" w:rsidP="006E6D8B">
      <w:pPr>
        <w:numPr>
          <w:ilvl w:val="2"/>
          <w:numId w:val="19"/>
        </w:numPr>
        <w:spacing w:before="120" w:line="276" w:lineRule="auto"/>
        <w:jc w:val="both"/>
        <w:rPr>
          <w:rFonts w:cs="Arial"/>
        </w:rPr>
      </w:pPr>
      <w:r w:rsidRPr="00EB15A2">
        <w:rPr>
          <w:rFonts w:cs="Arial"/>
        </w:rPr>
        <w:t>Video</w:t>
      </w:r>
    </w:p>
    <w:p w14:paraId="06E28F71" w14:textId="77777777" w:rsidR="00C15550" w:rsidRPr="00C15550" w:rsidRDefault="00FA5D5E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Imager</w:t>
      </w:r>
    </w:p>
    <w:p w14:paraId="21288D9E" w14:textId="79E0BAE0" w:rsidR="00BE5BF1" w:rsidRDefault="00351271" w:rsidP="00BE5BF1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Sensor</w:t>
      </w:r>
      <w:r w:rsidR="00FA5D5E">
        <w:rPr>
          <w:rFonts w:cs="Arial"/>
          <w:sz w:val="20"/>
        </w:rPr>
        <w:t>:</w:t>
      </w:r>
      <w:r w:rsidR="00BC65A9">
        <w:rPr>
          <w:rFonts w:cs="Arial"/>
          <w:sz w:val="20"/>
        </w:rPr>
        <w:tab/>
      </w:r>
      <w:r w:rsidR="00D11D28">
        <w:rPr>
          <w:rFonts w:cs="Arial"/>
          <w:sz w:val="20"/>
        </w:rPr>
        <w:tab/>
      </w:r>
      <w:r w:rsidR="00D11D28">
        <w:rPr>
          <w:rFonts w:cs="Arial"/>
          <w:sz w:val="20"/>
        </w:rPr>
        <w:tab/>
      </w:r>
      <w:r w:rsidR="00BE5BF1">
        <w:rPr>
          <w:rFonts w:cs="Arial"/>
          <w:sz w:val="20"/>
        </w:rPr>
        <w:t>1/2.</w:t>
      </w:r>
      <w:r w:rsidR="00BE5BF1">
        <w:rPr>
          <w:rFonts w:eastAsia="맑은 고딕" w:cs="Arial"/>
          <w:sz w:val="20"/>
          <w:lang w:eastAsia="ko-KR"/>
        </w:rPr>
        <w:t>8</w:t>
      </w:r>
      <w:r w:rsidR="00BE5BF1" w:rsidRPr="00E45B23">
        <w:rPr>
          <w:rFonts w:cs="Arial"/>
          <w:sz w:val="20"/>
        </w:rPr>
        <w:t xml:space="preserve">" </w:t>
      </w:r>
      <w:r w:rsidR="00BE5BF1">
        <w:rPr>
          <w:rFonts w:cs="Arial"/>
          <w:sz w:val="20"/>
        </w:rPr>
        <w:t>2.16MP CMOS</w:t>
      </w:r>
    </w:p>
    <w:p w14:paraId="39BC12D1" w14:textId="1D1623A5" w:rsidR="00A6097E" w:rsidRPr="008C5F99" w:rsidRDefault="00BE5BF1" w:rsidP="00BE5BF1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pixels per sensor:</w:t>
      </w:r>
      <w:r>
        <w:rPr>
          <w:rFonts w:cs="Arial"/>
          <w:sz w:val="20"/>
        </w:rPr>
        <w:tab/>
      </w:r>
      <w:r>
        <w:rPr>
          <w:rFonts w:eastAsia="맑은 고딕" w:cs="Arial"/>
          <w:sz w:val="20"/>
          <w:lang w:eastAsia="ko-KR"/>
        </w:rPr>
        <w:t>1945</w:t>
      </w:r>
      <w:r w:rsidRPr="008C5F99">
        <w:rPr>
          <w:rFonts w:cs="Arial"/>
          <w:sz w:val="20"/>
        </w:rPr>
        <w:t xml:space="preserve"> (H) x </w:t>
      </w:r>
      <w:r>
        <w:rPr>
          <w:rFonts w:cs="Arial"/>
          <w:sz w:val="20"/>
        </w:rPr>
        <w:t>1109</w:t>
      </w:r>
      <w:r w:rsidRPr="008C5F99">
        <w:rPr>
          <w:rFonts w:cs="Arial"/>
          <w:sz w:val="20"/>
        </w:rPr>
        <w:t>(V) total; 19</w:t>
      </w:r>
      <w:r>
        <w:rPr>
          <w:rFonts w:eastAsia="맑은 고딕" w:cs="Arial"/>
          <w:sz w:val="20"/>
          <w:lang w:eastAsia="ko-KR"/>
        </w:rPr>
        <w:t>45</w:t>
      </w:r>
      <w:r w:rsidRPr="008C5F99">
        <w:rPr>
          <w:rFonts w:cs="Arial"/>
          <w:sz w:val="20"/>
        </w:rPr>
        <w:t xml:space="preserve"> (H) x 1</w:t>
      </w:r>
      <w:r>
        <w:rPr>
          <w:rFonts w:cs="Arial"/>
          <w:sz w:val="20"/>
        </w:rPr>
        <w:t>097</w:t>
      </w:r>
      <w:r w:rsidR="00611507">
        <w:rPr>
          <w:rFonts w:cs="Arial"/>
          <w:sz w:val="20"/>
        </w:rPr>
        <w:t xml:space="preserve"> (V) effective</w:t>
      </w:r>
    </w:p>
    <w:p w14:paraId="7F2AA820" w14:textId="77777777" w:rsidR="00A6097E" w:rsidRPr="008C5F99" w:rsidRDefault="00A6097E" w:rsidP="00A6097E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scanning</w:t>
      </w:r>
      <w:r w:rsidRPr="008C5F99">
        <w:rPr>
          <w:rFonts w:cs="Arial"/>
          <w:sz w:val="20"/>
        </w:rPr>
        <w:tab/>
        <w:t>:</w:t>
      </w:r>
      <w:r w:rsidRPr="008C5F99">
        <w:rPr>
          <w:rFonts w:cs="Arial"/>
          <w:sz w:val="20"/>
        </w:rPr>
        <w:tab/>
        <w:t>progressive</w:t>
      </w:r>
    </w:p>
    <w:p w14:paraId="2280C96A" w14:textId="77777777" w:rsidR="00A6097E" w:rsidRPr="008C5F99" w:rsidRDefault="00A6097E" w:rsidP="00A6097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Minimum illumination</w:t>
      </w:r>
    </w:p>
    <w:p w14:paraId="41BBAFAA" w14:textId="77A25C33" w:rsidR="00A6097E" w:rsidRPr="008C5F99" w:rsidRDefault="00A6097E" w:rsidP="00A6097E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 xml:space="preserve">Color mode: </w:t>
      </w:r>
      <w:r w:rsidRPr="008C5F99">
        <w:rPr>
          <w:rFonts w:cs="Arial"/>
          <w:color w:val="auto"/>
          <w:sz w:val="20"/>
        </w:rPr>
        <w:tab/>
      </w:r>
      <w:r w:rsidRPr="008C5F99">
        <w:rPr>
          <w:rFonts w:cs="Arial"/>
          <w:color w:val="auto"/>
          <w:sz w:val="20"/>
        </w:rPr>
        <w:tab/>
      </w:r>
      <w:r w:rsidR="00BE5BF1" w:rsidRPr="00611507">
        <w:rPr>
          <w:sz w:val="20"/>
        </w:rPr>
        <w:t>0.</w:t>
      </w:r>
      <w:r w:rsidR="00BE5BF1" w:rsidRPr="0004452D">
        <w:rPr>
          <w:rFonts w:eastAsia="맑은 고딕" w:cs="Arial" w:hint="eastAsia"/>
          <w:sz w:val="20"/>
          <w:lang w:eastAsia="ko-KR"/>
        </w:rPr>
        <w:t>0</w:t>
      </w:r>
      <w:r w:rsidR="00BE5BF1" w:rsidRPr="0004452D">
        <w:rPr>
          <w:rFonts w:eastAsia="맑은 고딕" w:cs="Arial"/>
          <w:sz w:val="20"/>
          <w:lang w:eastAsia="ko-KR"/>
        </w:rPr>
        <w:t>15</w:t>
      </w:r>
      <w:r w:rsidR="00BE5BF1" w:rsidRPr="0004452D">
        <w:rPr>
          <w:rFonts w:cs="Arial"/>
          <w:sz w:val="20"/>
        </w:rPr>
        <w:t>Lux</w:t>
      </w:r>
      <w:r w:rsidR="00BE5BF1" w:rsidRPr="0004452D">
        <w:rPr>
          <w:rFonts w:eastAsia="맑은 고딕" w:cs="Arial" w:hint="eastAsia"/>
          <w:sz w:val="20"/>
          <w:lang w:eastAsia="ko-KR"/>
        </w:rPr>
        <w:t xml:space="preserve"> (</w:t>
      </w:r>
      <w:r w:rsidR="00BE5BF1" w:rsidRPr="0004452D">
        <w:rPr>
          <w:rFonts w:eastAsia="맑은 고딕" w:cs="Arial"/>
          <w:sz w:val="20"/>
          <w:lang w:eastAsia="ko-KR"/>
        </w:rPr>
        <w:t xml:space="preserve">F1.4, </w:t>
      </w:r>
      <w:r w:rsidR="00BE5BF1" w:rsidRPr="00611507">
        <w:rPr>
          <w:sz w:val="20"/>
        </w:rPr>
        <w:t>30IRE</w:t>
      </w:r>
      <w:r w:rsidRPr="0004452D">
        <w:rPr>
          <w:rFonts w:eastAsia="맑은 고딕" w:cs="Arial" w:hint="eastAsia"/>
          <w:sz w:val="20"/>
          <w:lang w:eastAsia="ko-KR"/>
        </w:rPr>
        <w:t>)</w:t>
      </w:r>
    </w:p>
    <w:p w14:paraId="584EE386" w14:textId="77777777" w:rsidR="00A6097E" w:rsidRPr="008C5F99" w:rsidRDefault="00A6097E" w:rsidP="00A6097E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b/>
          <w:color w:val="7030A0"/>
          <w:sz w:val="20"/>
        </w:rPr>
      </w:pPr>
      <w:r w:rsidRPr="008C5F99">
        <w:rPr>
          <w:rFonts w:cs="Arial"/>
          <w:sz w:val="20"/>
        </w:rPr>
        <w:t>Black &amp; white mode:</w:t>
      </w:r>
      <w:r w:rsidRPr="008C5F99">
        <w:rPr>
          <w:rFonts w:cs="Arial"/>
          <w:b/>
          <w:sz w:val="20"/>
        </w:rPr>
        <w:t xml:space="preserve"> </w:t>
      </w:r>
      <w:r w:rsidRPr="008C5F99">
        <w:rPr>
          <w:rFonts w:cs="Arial"/>
          <w:b/>
          <w:sz w:val="20"/>
        </w:rPr>
        <w:tab/>
      </w:r>
      <w:r w:rsidRPr="008C5F99">
        <w:rPr>
          <w:rFonts w:cs="Arial"/>
          <w:color w:val="auto"/>
          <w:sz w:val="20"/>
        </w:rPr>
        <w:t>0</w:t>
      </w:r>
      <w:r>
        <w:rPr>
          <w:rFonts w:cs="Arial"/>
          <w:color w:val="auto"/>
          <w:sz w:val="20"/>
        </w:rPr>
        <w:t xml:space="preserve"> </w:t>
      </w:r>
      <w:r w:rsidRPr="008C5F99">
        <w:rPr>
          <w:rFonts w:cs="Arial"/>
          <w:color w:val="auto"/>
          <w:sz w:val="20"/>
        </w:rPr>
        <w:t>Lux (</w:t>
      </w:r>
      <w:r w:rsidRPr="001C3C9D">
        <w:rPr>
          <w:rFonts w:eastAsia="맑은 고딕" w:cs="Arial" w:hint="eastAsia"/>
          <w:color w:val="auto"/>
          <w:sz w:val="20"/>
          <w:lang w:eastAsia="ko-KR"/>
        </w:rPr>
        <w:t>IR LED on</w:t>
      </w:r>
      <w:r w:rsidRPr="008C5F99">
        <w:rPr>
          <w:rFonts w:cs="Arial"/>
          <w:color w:val="auto"/>
          <w:sz w:val="20"/>
        </w:rPr>
        <w:t>)</w:t>
      </w:r>
    </w:p>
    <w:p w14:paraId="657B728E" w14:textId="77777777" w:rsidR="004B46B8" w:rsidRPr="008C5F99" w:rsidRDefault="00F10BBB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The following features with c</w:t>
      </w:r>
      <w:r w:rsidR="00FA5D5E" w:rsidRPr="008C5F99">
        <w:rPr>
          <w:rFonts w:cs="Arial"/>
          <w:sz w:val="20"/>
        </w:rPr>
        <w:t>ontrol</w:t>
      </w:r>
      <w:r w:rsidR="004B46B8" w:rsidRPr="008C5F99">
        <w:rPr>
          <w:rFonts w:cs="Arial"/>
          <w:sz w:val="20"/>
        </w:rPr>
        <w:t xml:space="preserve"> </w:t>
      </w:r>
      <w:r w:rsidRPr="008C5F99">
        <w:rPr>
          <w:rFonts w:cs="Arial"/>
          <w:sz w:val="20"/>
        </w:rPr>
        <w:t>s</w:t>
      </w:r>
      <w:r w:rsidR="004B46B8" w:rsidRPr="008C5F99">
        <w:rPr>
          <w:rFonts w:cs="Arial"/>
          <w:sz w:val="20"/>
        </w:rPr>
        <w:t>ettings shall be available:</w:t>
      </w:r>
    </w:p>
    <w:p w14:paraId="4BE69A7C" w14:textId="77777777" w:rsidR="001D53C3" w:rsidRPr="001D53C3" w:rsidRDefault="001D53C3" w:rsidP="001D53C3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eastAsia="맑은 고딕" w:cs="Arial"/>
          <w:sz w:val="20"/>
          <w:lang w:eastAsia="ko-KR"/>
        </w:rPr>
      </w:pPr>
      <w:r w:rsidRPr="004D0B57">
        <w:rPr>
          <w:rFonts w:eastAsia="맑은 고딕" w:cs="Arial" w:hint="eastAsia"/>
          <w:sz w:val="20"/>
          <w:lang w:eastAsia="ko-KR"/>
        </w:rPr>
        <w:t xml:space="preserve">Camera Title </w:t>
      </w:r>
      <w:r w:rsidRPr="004D0B57">
        <w:rPr>
          <w:rFonts w:eastAsia="맑은 고딕" w:cs="Arial" w:hint="eastAsia"/>
          <w:sz w:val="20"/>
          <w:lang w:eastAsia="ko-KR"/>
        </w:rPr>
        <w:tab/>
      </w:r>
      <w:r w:rsidRPr="004D0B57">
        <w:rPr>
          <w:rFonts w:eastAsia="맑은 고딕" w:cs="Arial" w:hint="eastAsia"/>
          <w:sz w:val="20"/>
          <w:lang w:eastAsia="ko-KR"/>
        </w:rPr>
        <w:tab/>
      </w:r>
      <w:r w:rsidRPr="001D53C3">
        <w:rPr>
          <w:rFonts w:eastAsia="맑은 고딕" w:cs="Arial"/>
          <w:sz w:val="20"/>
          <w:lang w:eastAsia="ko-KR"/>
        </w:rPr>
        <w:t>Off / On (Displayed up to</w:t>
      </w:r>
      <w:r w:rsidR="00215533">
        <w:rPr>
          <w:rFonts w:eastAsia="맑은 고딕" w:cs="Arial"/>
          <w:sz w:val="20"/>
          <w:lang w:eastAsia="ko-KR"/>
        </w:rPr>
        <w:t xml:space="preserve"> </w:t>
      </w:r>
      <w:r w:rsidR="003B1365">
        <w:rPr>
          <w:rFonts w:eastAsia="맑은 고딕" w:cs="Arial"/>
          <w:sz w:val="20"/>
          <w:lang w:eastAsia="ko-KR"/>
        </w:rPr>
        <w:t>85</w:t>
      </w:r>
      <w:r w:rsidRPr="001D53C3">
        <w:rPr>
          <w:rFonts w:eastAsia="맑은 고딕" w:cs="Arial"/>
          <w:sz w:val="20"/>
          <w:lang w:eastAsia="ko-KR"/>
        </w:rPr>
        <w:t xml:space="preserve"> characters per line)</w:t>
      </w:r>
    </w:p>
    <w:p w14:paraId="68C16C46" w14:textId="77777777" w:rsidR="007351E7" w:rsidRPr="007351E7" w:rsidRDefault="007351E7" w:rsidP="007351E7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eastAsia="맑은 고딕" w:cs="Arial"/>
          <w:sz w:val="20"/>
          <w:lang w:eastAsia="ko-KR"/>
        </w:rPr>
      </w:pPr>
      <w:r>
        <w:rPr>
          <w:rFonts w:eastAsia="맑은 고딕" w:cs="Arial"/>
          <w:sz w:val="20"/>
          <w:lang w:eastAsia="ko-KR"/>
        </w:rPr>
        <w:t>W/W</w:t>
      </w:r>
      <w:r w:rsidRPr="007351E7">
        <w:rPr>
          <w:rFonts w:eastAsia="맑은 고딕" w:cs="Arial"/>
          <w:sz w:val="20"/>
          <w:lang w:eastAsia="ko-KR"/>
        </w:rPr>
        <w:t xml:space="preserve">: 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 w:rsidRPr="007351E7">
        <w:rPr>
          <w:rFonts w:eastAsia="맑은 고딕" w:cs="Arial"/>
          <w:sz w:val="20"/>
          <w:lang w:eastAsia="ko-KR"/>
        </w:rPr>
        <w:t>English / Numeric / Special characters</w:t>
      </w:r>
    </w:p>
    <w:p w14:paraId="5F63A27A" w14:textId="77777777" w:rsidR="007351E7" w:rsidRPr="007351E7" w:rsidRDefault="007351E7" w:rsidP="007351E7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eastAsia="맑은 고딕" w:cs="Arial"/>
          <w:sz w:val="20"/>
          <w:lang w:eastAsia="ko-KR"/>
        </w:rPr>
      </w:pPr>
      <w:r>
        <w:rPr>
          <w:rFonts w:eastAsia="맑은 고딕" w:cs="Arial"/>
          <w:sz w:val="20"/>
          <w:lang w:eastAsia="ko-KR"/>
        </w:rPr>
        <w:t>China</w:t>
      </w:r>
      <w:r w:rsidRPr="007351E7">
        <w:rPr>
          <w:rFonts w:eastAsia="맑은 고딕" w:cs="Arial"/>
          <w:sz w:val="20"/>
          <w:lang w:eastAsia="ko-KR"/>
        </w:rPr>
        <w:t xml:space="preserve">: 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 w:rsidRPr="007351E7">
        <w:rPr>
          <w:rFonts w:eastAsia="맑은 고딕" w:cs="Arial"/>
          <w:sz w:val="20"/>
          <w:lang w:eastAsia="ko-KR"/>
        </w:rPr>
        <w:t>English / Numeric / Special / Chinese characters</w:t>
      </w:r>
    </w:p>
    <w:p w14:paraId="0C5D157D" w14:textId="77777777" w:rsidR="007351E7" w:rsidRPr="007351E7" w:rsidRDefault="007351E7" w:rsidP="007351E7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eastAsia="맑은 고딕" w:cs="Arial"/>
          <w:sz w:val="20"/>
          <w:lang w:eastAsia="ko-KR"/>
        </w:rPr>
      </w:pPr>
      <w:r>
        <w:rPr>
          <w:rFonts w:eastAsia="맑은 고딕" w:cs="Arial"/>
          <w:sz w:val="20"/>
          <w:lang w:eastAsia="ko-KR"/>
        </w:rPr>
        <w:t>Common</w:t>
      </w:r>
      <w:r w:rsidRPr="007351E7">
        <w:rPr>
          <w:rFonts w:eastAsia="맑은 고딕" w:cs="Arial"/>
          <w:sz w:val="20"/>
          <w:lang w:eastAsia="ko-KR"/>
        </w:rPr>
        <w:t xml:space="preserve">: 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 w:rsidRPr="007351E7">
        <w:rPr>
          <w:rFonts w:eastAsia="맑은 고딕" w:cs="Arial"/>
          <w:sz w:val="20"/>
          <w:lang w:eastAsia="ko-KR"/>
        </w:rPr>
        <w:t>M</w:t>
      </w:r>
      <w:r>
        <w:rPr>
          <w:rFonts w:eastAsia="맑은 고딕" w:cs="Arial"/>
          <w:sz w:val="20"/>
          <w:lang w:eastAsia="ko-KR"/>
        </w:rPr>
        <w:t>ulti-line (Max. 5), Color (Grey/Green/Red/Blue/Black/</w:t>
      </w:r>
      <w:r w:rsidRPr="007351E7">
        <w:rPr>
          <w:rFonts w:eastAsia="맑은 고딕" w:cs="Arial"/>
          <w:sz w:val="20"/>
          <w:lang w:eastAsia="ko-KR"/>
        </w:rPr>
        <w:t>White),</w:t>
      </w:r>
    </w:p>
    <w:p w14:paraId="6A0E16DA" w14:textId="77777777" w:rsidR="003757FA" w:rsidRPr="003757FA" w:rsidRDefault="007351E7" w:rsidP="003757FA">
      <w:pPr>
        <w:pStyle w:val="StyleDefaultComplex10pt"/>
        <w:spacing w:before="60" w:after="0" w:line="276" w:lineRule="auto"/>
        <w:ind w:left="3600" w:firstLine="720"/>
        <w:jc w:val="both"/>
        <w:rPr>
          <w:rFonts w:cs="Arial"/>
          <w:sz w:val="20"/>
        </w:rPr>
      </w:pPr>
      <w:r w:rsidRPr="007351E7">
        <w:rPr>
          <w:rFonts w:eastAsia="맑은 고딕" w:cs="Arial"/>
          <w:sz w:val="20"/>
          <w:lang w:eastAsia="ko-KR"/>
        </w:rPr>
        <w:t>Transparency, Auto scale by resolution</w:t>
      </w:r>
    </w:p>
    <w:p w14:paraId="398F9D1C" w14:textId="77777777" w:rsidR="001D53C3" w:rsidRPr="001D53C3" w:rsidRDefault="001D53C3" w:rsidP="007351E7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1D53C3">
        <w:rPr>
          <w:rFonts w:cs="Arial"/>
          <w:sz w:val="20"/>
        </w:rPr>
        <w:t>Day/night setting:</w:t>
      </w:r>
      <w:r w:rsidRPr="001D53C3">
        <w:rPr>
          <w:rFonts w:cs="Arial"/>
          <w:sz w:val="20"/>
        </w:rPr>
        <w:tab/>
      </w:r>
      <w:r w:rsidRPr="001D53C3">
        <w:rPr>
          <w:rFonts w:cs="Arial"/>
          <w:sz w:val="20"/>
        </w:rPr>
        <w:tab/>
      </w:r>
      <w:r w:rsidRPr="001D53C3">
        <w:rPr>
          <w:rFonts w:cs="Arial"/>
          <w:sz w:val="20"/>
        </w:rPr>
        <w:tab/>
      </w:r>
      <w:r w:rsidRPr="001D53C3">
        <w:rPr>
          <w:rFonts w:eastAsia="맑은 고딕" w:cs="Arial" w:hint="eastAsia"/>
          <w:sz w:val="20"/>
          <w:lang w:eastAsia="ko-KR"/>
        </w:rPr>
        <w:t>True Day &amp; Night</w:t>
      </w:r>
    </w:p>
    <w:p w14:paraId="558B14EF" w14:textId="77777777" w:rsidR="001D53C3" w:rsidRPr="001D53C3" w:rsidRDefault="001D53C3" w:rsidP="001D53C3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1D53C3">
        <w:rPr>
          <w:rFonts w:cs="Arial"/>
          <w:sz w:val="20"/>
        </w:rPr>
        <w:t>Backl</w:t>
      </w:r>
      <w:r>
        <w:rPr>
          <w:rFonts w:cs="Arial"/>
          <w:sz w:val="20"/>
        </w:rPr>
        <w:t>ight compensation (BLC):</w:t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Pr="004D0B57">
        <w:rPr>
          <w:rFonts w:eastAsia="맑은 고딕" w:cs="Arial" w:hint="eastAsia"/>
          <w:sz w:val="20"/>
          <w:lang w:eastAsia="ko-KR"/>
        </w:rPr>
        <w:t>Off /</w:t>
      </w:r>
      <w:r w:rsidR="003757FA">
        <w:rPr>
          <w:rFonts w:eastAsia="맑은 고딕" w:cs="Arial" w:hint="eastAsia"/>
          <w:sz w:val="20"/>
          <w:lang w:eastAsia="ko-KR"/>
        </w:rPr>
        <w:t xml:space="preserve"> BLC /</w:t>
      </w:r>
      <w:r w:rsidR="003B1365">
        <w:rPr>
          <w:rFonts w:eastAsia="맑은 고딕" w:cs="Arial"/>
          <w:sz w:val="20"/>
          <w:lang w:eastAsia="ko-KR"/>
        </w:rPr>
        <w:t xml:space="preserve"> HLC /</w:t>
      </w:r>
      <w:r w:rsidR="003757FA">
        <w:rPr>
          <w:rFonts w:eastAsia="맑은 고딕" w:cs="Arial" w:hint="eastAsia"/>
          <w:sz w:val="20"/>
          <w:lang w:eastAsia="ko-KR"/>
        </w:rPr>
        <w:t xml:space="preserve"> WDR</w:t>
      </w:r>
    </w:p>
    <w:p w14:paraId="53AF05E4" w14:textId="2144EE04" w:rsidR="00A24F86" w:rsidRPr="001D53C3" w:rsidRDefault="001D53C3" w:rsidP="001D53C3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4D0B57">
        <w:rPr>
          <w:rFonts w:eastAsia="맑은 고딕" w:cs="Arial" w:hint="eastAsia"/>
          <w:sz w:val="20"/>
          <w:lang w:eastAsia="ko-KR"/>
        </w:rPr>
        <w:t>WDR</w:t>
      </w:r>
      <w:r w:rsidRPr="004D0B57">
        <w:rPr>
          <w:rFonts w:eastAsia="맑은 고딕" w:cs="Arial" w:hint="eastAsia"/>
          <w:sz w:val="20"/>
          <w:lang w:eastAsia="ko-KR"/>
        </w:rPr>
        <w:tab/>
      </w:r>
      <w:r w:rsidRPr="004D0B57">
        <w:rPr>
          <w:rFonts w:eastAsia="맑은 고딕" w:cs="Arial" w:hint="eastAsia"/>
          <w:sz w:val="20"/>
          <w:lang w:eastAsia="ko-KR"/>
        </w:rPr>
        <w:tab/>
      </w:r>
      <w:r w:rsidRPr="004D0B57">
        <w:rPr>
          <w:rFonts w:eastAsia="맑은 고딕" w:cs="Arial" w:hint="eastAsia"/>
          <w:sz w:val="20"/>
          <w:lang w:eastAsia="ko-KR"/>
        </w:rPr>
        <w:tab/>
      </w:r>
      <w:r w:rsidRPr="004D0B57">
        <w:rPr>
          <w:rFonts w:eastAsia="맑은 고딕" w:cs="Arial" w:hint="eastAsia"/>
          <w:sz w:val="20"/>
          <w:lang w:eastAsia="ko-KR"/>
        </w:rPr>
        <w:tab/>
      </w:r>
      <w:r w:rsidRPr="004D0B57">
        <w:rPr>
          <w:rFonts w:eastAsia="맑은 고딕" w:cs="Arial" w:hint="eastAsia"/>
          <w:sz w:val="20"/>
          <w:lang w:eastAsia="ko-KR"/>
        </w:rPr>
        <w:tab/>
        <w:t>1</w:t>
      </w:r>
      <w:r w:rsidR="00BE5BF1">
        <w:rPr>
          <w:rFonts w:eastAsia="맑은 고딕" w:cs="Arial"/>
          <w:sz w:val="20"/>
          <w:lang w:eastAsia="ko-KR"/>
        </w:rPr>
        <w:t>5</w:t>
      </w:r>
      <w:r w:rsidRPr="004D0B57">
        <w:rPr>
          <w:rFonts w:eastAsia="맑은 고딕" w:cs="Arial" w:hint="eastAsia"/>
          <w:sz w:val="20"/>
          <w:lang w:eastAsia="ko-KR"/>
        </w:rPr>
        <w:t>0dB</w:t>
      </w:r>
    </w:p>
    <w:p w14:paraId="7C81D956" w14:textId="43A57C0B" w:rsidR="00C53C26" w:rsidRPr="001D53C3" w:rsidRDefault="00C53C26" w:rsidP="00C53C2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Di</w:t>
      </w:r>
      <w:r w:rsidR="003757FA">
        <w:rPr>
          <w:rFonts w:cs="Arial"/>
          <w:sz w:val="20"/>
        </w:rPr>
        <w:t>gital Noise Reduction (DNR):</w:t>
      </w:r>
      <w:r w:rsidR="003757FA">
        <w:rPr>
          <w:rFonts w:cs="Arial"/>
          <w:sz w:val="20"/>
        </w:rPr>
        <w:tab/>
      </w:r>
      <w:r w:rsidR="003757FA" w:rsidRPr="00A91732">
        <w:rPr>
          <w:rFonts w:eastAsia="맑은 고딕" w:cs="Arial" w:hint="eastAsia"/>
          <w:sz w:val="20"/>
          <w:lang w:eastAsia="ko-KR"/>
        </w:rPr>
        <w:tab/>
        <w:t>Off</w:t>
      </w:r>
      <w:r w:rsidR="007448C7">
        <w:rPr>
          <w:rFonts w:eastAsia="맑은 고딕" w:cs="Arial"/>
          <w:sz w:val="20"/>
          <w:lang w:eastAsia="ko-KR"/>
        </w:rPr>
        <w:t xml:space="preserve"> </w:t>
      </w:r>
      <w:r w:rsidR="003757FA">
        <w:rPr>
          <w:rFonts w:cs="Arial"/>
          <w:sz w:val="20"/>
        </w:rPr>
        <w:t>/</w:t>
      </w:r>
      <w:r w:rsidR="007448C7">
        <w:rPr>
          <w:rFonts w:cs="Arial"/>
          <w:sz w:val="20"/>
        </w:rPr>
        <w:t xml:space="preserve"> </w:t>
      </w:r>
      <w:r w:rsidR="003757FA">
        <w:rPr>
          <w:rFonts w:cs="Arial"/>
          <w:sz w:val="20"/>
        </w:rPr>
        <w:t>O</w:t>
      </w:r>
      <w:r w:rsidR="003757FA" w:rsidRPr="00A91732">
        <w:rPr>
          <w:rFonts w:eastAsia="맑은 고딕" w:cs="Arial" w:hint="eastAsia"/>
          <w:sz w:val="20"/>
          <w:lang w:eastAsia="ko-KR"/>
        </w:rPr>
        <w:t>n (Samsung Super Noise Reduction</w:t>
      </w:r>
      <w:r w:rsidR="003B1365">
        <w:rPr>
          <w:rFonts w:eastAsia="맑은 고딕" w:cs="Arial"/>
          <w:sz w:val="20"/>
          <w:lang w:eastAsia="ko-KR"/>
        </w:rPr>
        <w:t xml:space="preserve"> </w:t>
      </w:r>
      <w:r w:rsidR="003B1365">
        <w:rPr>
          <w:rFonts w:ascii="맑은 고딕" w:eastAsia="맑은 고딕" w:hAnsi="맑은 고딕" w:cs="Arial" w:hint="eastAsia"/>
          <w:sz w:val="20"/>
          <w:lang w:eastAsia="ko-KR"/>
        </w:rPr>
        <w:t>Ⅴ</w:t>
      </w:r>
      <w:r w:rsidR="003757FA" w:rsidRPr="00A91732">
        <w:rPr>
          <w:rFonts w:eastAsia="맑은 고딕" w:cs="Arial" w:hint="eastAsia"/>
          <w:sz w:val="20"/>
          <w:lang w:eastAsia="ko-KR"/>
        </w:rPr>
        <w:t>)</w:t>
      </w:r>
    </w:p>
    <w:p w14:paraId="1C7BAC75" w14:textId="32B4CC31" w:rsidR="001D53C3" w:rsidRPr="001D53C3" w:rsidRDefault="001D53C3" w:rsidP="001D53C3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4D0B57">
        <w:rPr>
          <w:rFonts w:eastAsia="맑은 고딕" w:cs="Arial" w:hint="eastAsia"/>
          <w:sz w:val="20"/>
          <w:lang w:eastAsia="ko-KR"/>
        </w:rPr>
        <w:t>Motion Detection</w:t>
      </w:r>
      <w:r w:rsidRPr="004D0B57">
        <w:rPr>
          <w:rFonts w:eastAsia="맑은 고딕" w:cs="Arial" w:hint="eastAsia"/>
          <w:sz w:val="20"/>
          <w:lang w:eastAsia="ko-KR"/>
        </w:rPr>
        <w:tab/>
      </w:r>
      <w:r w:rsidRPr="004D0B57">
        <w:rPr>
          <w:rFonts w:eastAsia="맑은 고딕" w:cs="Arial" w:hint="eastAsia"/>
          <w:sz w:val="20"/>
          <w:lang w:eastAsia="ko-KR"/>
        </w:rPr>
        <w:tab/>
      </w:r>
      <w:r w:rsidRPr="004D0B57">
        <w:rPr>
          <w:rFonts w:eastAsia="맑은 고딕" w:cs="Arial" w:hint="eastAsia"/>
          <w:sz w:val="20"/>
          <w:lang w:eastAsia="ko-KR"/>
        </w:rPr>
        <w:tab/>
      </w:r>
      <w:r w:rsidRPr="001D53C3">
        <w:rPr>
          <w:rFonts w:eastAsia="맑은 고딕" w:cs="Arial"/>
          <w:sz w:val="20"/>
          <w:lang w:eastAsia="ko-KR"/>
        </w:rPr>
        <w:t>Off / On (</w:t>
      </w:r>
      <w:r w:rsidR="007448C7">
        <w:rPr>
          <w:rFonts w:eastAsia="맑은 고딕" w:cs="Arial"/>
          <w:sz w:val="20"/>
          <w:lang w:eastAsia="ko-KR"/>
        </w:rPr>
        <w:t>8ea, 8</w:t>
      </w:r>
      <w:r w:rsidR="003B1365">
        <w:rPr>
          <w:rFonts w:eastAsia="맑은 고딕" w:cs="Arial"/>
          <w:sz w:val="20"/>
          <w:lang w:eastAsia="ko-KR"/>
        </w:rPr>
        <w:t>point</w:t>
      </w:r>
      <w:r w:rsidRPr="001D53C3">
        <w:rPr>
          <w:rFonts w:eastAsia="맑은 고딕" w:cs="Arial"/>
          <w:sz w:val="20"/>
          <w:lang w:eastAsia="ko-KR"/>
        </w:rPr>
        <w:t xml:space="preserve"> polygonal zones)</w:t>
      </w:r>
    </w:p>
    <w:p w14:paraId="4F93D3DA" w14:textId="77777777" w:rsidR="001D53C3" w:rsidRPr="001D53C3" w:rsidRDefault="001D53C3" w:rsidP="001D53C3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eastAsia="맑은 고딕" w:cs="Arial" w:hint="eastAsia"/>
          <w:sz w:val="20"/>
          <w:lang w:eastAsia="ko-KR"/>
        </w:rPr>
        <w:t>Privacy Masking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 w:rsidRPr="001D53C3">
        <w:rPr>
          <w:rFonts w:eastAsia="맑은 고딕" w:cs="Arial"/>
          <w:sz w:val="20"/>
          <w:lang w:eastAsia="ko-KR"/>
        </w:rPr>
        <w:t>Off / On (</w:t>
      </w:r>
      <w:r w:rsidR="003B1365">
        <w:rPr>
          <w:rFonts w:eastAsia="맑은 고딕" w:cs="Arial"/>
          <w:sz w:val="20"/>
          <w:lang w:eastAsia="ko-KR"/>
        </w:rPr>
        <w:t xml:space="preserve">32ea, 4point polygonal </w:t>
      </w:r>
      <w:r w:rsidRPr="001D53C3">
        <w:rPr>
          <w:rFonts w:eastAsia="맑은 고딕" w:cs="Arial"/>
          <w:sz w:val="20"/>
          <w:lang w:eastAsia="ko-KR"/>
        </w:rPr>
        <w:t>zones)</w:t>
      </w:r>
    </w:p>
    <w:p w14:paraId="753339BE" w14:textId="77777777" w:rsidR="001D53C3" w:rsidRPr="001D53C3" w:rsidRDefault="001D53C3" w:rsidP="001D53C3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eastAsia="맑은 고딕" w:cs="Arial" w:hint="eastAsia"/>
          <w:sz w:val="20"/>
          <w:lang w:eastAsia="ko-KR"/>
        </w:rPr>
        <w:t>Gain Control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 w:rsidRPr="001D53C3">
        <w:rPr>
          <w:rFonts w:eastAsia="맑은 고딕" w:cs="Arial"/>
          <w:sz w:val="20"/>
          <w:lang w:eastAsia="ko-KR"/>
        </w:rPr>
        <w:t>Off / Low / Middle / High</w:t>
      </w:r>
    </w:p>
    <w:p w14:paraId="493B2F46" w14:textId="77777777" w:rsidR="001D53C3" w:rsidRPr="001D53C3" w:rsidRDefault="001D53C3" w:rsidP="001D53C3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eastAsia="맑은 고딕" w:cs="Arial" w:hint="eastAsia"/>
          <w:sz w:val="20"/>
          <w:lang w:eastAsia="ko-KR"/>
        </w:rPr>
        <w:t xml:space="preserve">White Balance 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 w:rsidRPr="001D53C3">
        <w:rPr>
          <w:rFonts w:eastAsia="맑은 고딕" w:cs="Arial"/>
          <w:sz w:val="20"/>
          <w:lang w:eastAsia="ko-KR"/>
        </w:rPr>
        <w:t>ATW / AWC / Manual / Indoor / Outdoor</w:t>
      </w:r>
    </w:p>
    <w:p w14:paraId="7E917701" w14:textId="77777777" w:rsidR="001D53C3" w:rsidRPr="008C5F99" w:rsidRDefault="00215533" w:rsidP="001D53C3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eastAsia="맑은 고딕" w:cs="Arial"/>
          <w:sz w:val="20"/>
          <w:lang w:eastAsia="ko-KR"/>
        </w:rPr>
        <w:t xml:space="preserve"> </w:t>
      </w:r>
      <w:r w:rsidR="001D53C3">
        <w:rPr>
          <w:rFonts w:eastAsia="맑은 고딕" w:cs="Arial" w:hint="eastAsia"/>
          <w:sz w:val="20"/>
          <w:lang w:eastAsia="ko-KR"/>
        </w:rPr>
        <w:t>LDC</w:t>
      </w:r>
      <w:r w:rsidR="001D53C3">
        <w:rPr>
          <w:rFonts w:eastAsia="맑은 고딕" w:cs="Arial" w:hint="eastAsia"/>
          <w:sz w:val="20"/>
          <w:lang w:eastAsia="ko-KR"/>
        </w:rPr>
        <w:tab/>
      </w:r>
      <w:r w:rsidR="001D53C3">
        <w:rPr>
          <w:rFonts w:eastAsia="맑은 고딕" w:cs="Arial" w:hint="eastAsia"/>
          <w:sz w:val="20"/>
          <w:lang w:eastAsia="ko-KR"/>
        </w:rPr>
        <w:tab/>
      </w:r>
      <w:r w:rsidR="001D53C3">
        <w:rPr>
          <w:rFonts w:eastAsia="맑은 고딕" w:cs="Arial" w:hint="eastAsia"/>
          <w:sz w:val="20"/>
          <w:lang w:eastAsia="ko-KR"/>
        </w:rPr>
        <w:tab/>
      </w:r>
      <w:r w:rsidR="001D53C3">
        <w:rPr>
          <w:rFonts w:eastAsia="맑은 고딕" w:cs="Arial" w:hint="eastAsia"/>
          <w:sz w:val="20"/>
          <w:lang w:eastAsia="ko-KR"/>
        </w:rPr>
        <w:tab/>
      </w:r>
      <w:r w:rsidR="001D53C3">
        <w:rPr>
          <w:rFonts w:eastAsia="맑은 고딕" w:cs="Arial" w:hint="eastAsia"/>
          <w:sz w:val="20"/>
          <w:lang w:eastAsia="ko-KR"/>
        </w:rPr>
        <w:tab/>
      </w:r>
      <w:r w:rsidR="001D53C3" w:rsidRPr="001D53C3">
        <w:rPr>
          <w:rFonts w:eastAsia="맑은 고딕" w:cs="Arial"/>
          <w:sz w:val="20"/>
          <w:lang w:eastAsia="ko-KR"/>
        </w:rPr>
        <w:t>Off / On (5 levels with min / max)</w:t>
      </w:r>
    </w:p>
    <w:p w14:paraId="2D8F54C1" w14:textId="77777777" w:rsidR="00490B77" w:rsidRPr="008C5F99" w:rsidRDefault="00215533" w:rsidP="00A24F8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 </w:t>
      </w:r>
      <w:r w:rsidR="00A24F86" w:rsidRPr="008C5F99">
        <w:rPr>
          <w:rFonts w:cs="Arial"/>
          <w:sz w:val="20"/>
        </w:rPr>
        <w:t xml:space="preserve">Electronic </w:t>
      </w:r>
      <w:r w:rsidR="00FF2128" w:rsidRPr="008C5F99">
        <w:rPr>
          <w:rFonts w:cs="Arial"/>
          <w:sz w:val="20"/>
        </w:rPr>
        <w:t xml:space="preserve">shutter </w:t>
      </w:r>
      <w:r w:rsidR="00A24F86" w:rsidRPr="008C5F99">
        <w:rPr>
          <w:rFonts w:cs="Arial"/>
          <w:sz w:val="20"/>
        </w:rPr>
        <w:t>speed</w:t>
      </w:r>
      <w:r w:rsidR="00FF2128" w:rsidRPr="008C5F99">
        <w:rPr>
          <w:rFonts w:cs="Arial"/>
          <w:sz w:val="20"/>
        </w:rPr>
        <w:t xml:space="preserve">: </w:t>
      </w:r>
      <w:r w:rsidR="001A64E6" w:rsidRPr="008C5F99">
        <w:rPr>
          <w:rFonts w:cs="Arial"/>
          <w:sz w:val="20"/>
        </w:rPr>
        <w:tab/>
      </w:r>
      <w:r w:rsidR="00A24F86" w:rsidRPr="008C5F99">
        <w:rPr>
          <w:rFonts w:cs="Arial"/>
          <w:sz w:val="20"/>
        </w:rPr>
        <w:tab/>
      </w:r>
    </w:p>
    <w:p w14:paraId="6EB33F76" w14:textId="77777777" w:rsidR="003B1365" w:rsidRPr="008C5F99" w:rsidRDefault="00490B77" w:rsidP="003B1365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B1365">
        <w:rPr>
          <w:rFonts w:cs="Arial"/>
          <w:sz w:val="20"/>
        </w:rPr>
        <w:t>settings:</w:t>
      </w:r>
      <w:r w:rsidRPr="003B1365">
        <w:rPr>
          <w:rFonts w:cs="Arial"/>
          <w:sz w:val="20"/>
        </w:rPr>
        <w:tab/>
      </w:r>
      <w:r w:rsidRPr="003B1365">
        <w:rPr>
          <w:rFonts w:cs="Arial"/>
          <w:sz w:val="20"/>
        </w:rPr>
        <w:tab/>
      </w:r>
      <w:r w:rsidRPr="003B1365">
        <w:rPr>
          <w:rFonts w:cs="Arial"/>
          <w:sz w:val="20"/>
        </w:rPr>
        <w:tab/>
      </w:r>
      <w:r w:rsidRPr="003B1365">
        <w:rPr>
          <w:rFonts w:cs="Arial"/>
          <w:sz w:val="20"/>
        </w:rPr>
        <w:tab/>
      </w:r>
      <w:r w:rsidR="00A24F86" w:rsidRPr="003B1365">
        <w:rPr>
          <w:rFonts w:cs="Arial"/>
          <w:sz w:val="20"/>
        </w:rPr>
        <w:t>min, max</w:t>
      </w:r>
      <w:r w:rsidR="003B1365">
        <w:rPr>
          <w:rFonts w:cs="Arial"/>
          <w:sz w:val="20"/>
        </w:rPr>
        <w:t>, anti-</w:t>
      </w:r>
      <w:r w:rsidR="003B1365" w:rsidRPr="008C5F99">
        <w:rPr>
          <w:rFonts w:cs="Arial"/>
          <w:sz w:val="20"/>
        </w:rPr>
        <w:t>flicker</w:t>
      </w:r>
      <w:r w:rsidR="003B1365">
        <w:rPr>
          <w:rFonts w:cs="Arial"/>
          <w:sz w:val="20"/>
        </w:rPr>
        <w:t xml:space="preserve"> (2 ~ 1/12,000sec)</w:t>
      </w:r>
    </w:p>
    <w:p w14:paraId="6D96796A" w14:textId="77777777" w:rsidR="00C53C26" w:rsidRPr="003B1365" w:rsidRDefault="00215533" w:rsidP="005A63C9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 </w:t>
      </w:r>
      <w:r w:rsidR="000C56F1" w:rsidRPr="003B1365">
        <w:rPr>
          <w:rFonts w:cs="Arial"/>
          <w:sz w:val="20"/>
        </w:rPr>
        <w:t>Image f</w:t>
      </w:r>
      <w:r w:rsidR="00C53C26" w:rsidRPr="003B1365">
        <w:rPr>
          <w:rFonts w:cs="Arial"/>
          <w:sz w:val="20"/>
        </w:rPr>
        <w:t>lip:</w:t>
      </w:r>
      <w:r w:rsidR="00C53C26" w:rsidRPr="003B1365">
        <w:rPr>
          <w:rFonts w:cs="Arial"/>
          <w:sz w:val="20"/>
        </w:rPr>
        <w:tab/>
      </w:r>
      <w:r w:rsidR="00C53C26" w:rsidRPr="003B1365">
        <w:rPr>
          <w:rFonts w:cs="Arial"/>
          <w:sz w:val="20"/>
        </w:rPr>
        <w:tab/>
      </w:r>
      <w:r w:rsidR="000C56F1" w:rsidRPr="003B1365">
        <w:rPr>
          <w:rFonts w:cs="Arial"/>
          <w:sz w:val="20"/>
        </w:rPr>
        <w:tab/>
      </w:r>
      <w:r w:rsidR="001D53C3" w:rsidRPr="003B1365">
        <w:rPr>
          <w:rFonts w:cs="Arial"/>
          <w:sz w:val="20"/>
        </w:rPr>
        <w:tab/>
      </w:r>
      <w:r w:rsidR="00C53C26" w:rsidRPr="003B1365">
        <w:rPr>
          <w:rFonts w:cs="Arial"/>
          <w:sz w:val="20"/>
        </w:rPr>
        <w:t>Off</w:t>
      </w:r>
      <w:r w:rsidR="001D53C3" w:rsidRPr="003B1365">
        <w:rPr>
          <w:rFonts w:eastAsia="맑은 고딕" w:cs="Arial" w:hint="eastAsia"/>
          <w:sz w:val="20"/>
          <w:lang w:eastAsia="ko-KR"/>
        </w:rPr>
        <w:t xml:space="preserve"> / On</w:t>
      </w:r>
    </w:p>
    <w:p w14:paraId="40BCD8E9" w14:textId="77777777" w:rsidR="000C56F1" w:rsidRPr="00FC1DDF" w:rsidRDefault="00215533" w:rsidP="000C56F1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 </w:t>
      </w:r>
      <w:r w:rsidR="000C56F1" w:rsidRPr="008C5F99">
        <w:rPr>
          <w:rFonts w:cs="Arial"/>
          <w:sz w:val="20"/>
        </w:rPr>
        <w:t>Image mirror:</w:t>
      </w:r>
      <w:r w:rsidR="000C56F1" w:rsidRPr="00C53C26">
        <w:rPr>
          <w:rFonts w:cs="Arial"/>
          <w:sz w:val="20"/>
        </w:rPr>
        <w:tab/>
      </w:r>
      <w:r w:rsidR="000C56F1" w:rsidRPr="00C53C26">
        <w:rPr>
          <w:rFonts w:cs="Arial"/>
          <w:sz w:val="20"/>
        </w:rPr>
        <w:tab/>
      </w:r>
      <w:r w:rsidR="000C56F1" w:rsidRPr="00C53C26">
        <w:rPr>
          <w:rFonts w:cs="Arial"/>
          <w:sz w:val="20"/>
        </w:rPr>
        <w:tab/>
      </w:r>
      <w:r w:rsidR="000C56F1">
        <w:rPr>
          <w:rFonts w:cs="Arial"/>
          <w:sz w:val="20"/>
        </w:rPr>
        <w:tab/>
      </w:r>
      <w:r w:rsidR="001D53C3" w:rsidRPr="004D0B57">
        <w:rPr>
          <w:rFonts w:eastAsia="맑은 고딕" w:cs="Arial" w:hint="eastAsia"/>
          <w:sz w:val="20"/>
          <w:lang w:eastAsia="ko-KR"/>
        </w:rPr>
        <w:t>Off / On</w:t>
      </w:r>
    </w:p>
    <w:p w14:paraId="27DA30CC" w14:textId="5AF1A7CC" w:rsidR="00FC1DDF" w:rsidRPr="001D53C3" w:rsidRDefault="00215533" w:rsidP="000C56F1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eastAsia="맑은 고딕" w:cs="Arial"/>
          <w:sz w:val="20"/>
          <w:lang w:eastAsia="ko-KR"/>
        </w:rPr>
        <w:t xml:space="preserve"> </w:t>
      </w:r>
      <w:r w:rsidR="00FC1DDF" w:rsidRPr="001C3C9D">
        <w:rPr>
          <w:rFonts w:eastAsia="맑은 고딕" w:cs="Arial" w:hint="eastAsia"/>
          <w:sz w:val="20"/>
          <w:lang w:eastAsia="ko-KR"/>
        </w:rPr>
        <w:t>Hallway view:</w:t>
      </w:r>
      <w:r w:rsidR="00FC1DDF" w:rsidRPr="001C3C9D">
        <w:rPr>
          <w:rFonts w:eastAsia="맑은 고딕" w:cs="Arial" w:hint="eastAsia"/>
          <w:sz w:val="20"/>
          <w:lang w:eastAsia="ko-KR"/>
        </w:rPr>
        <w:tab/>
      </w:r>
      <w:r w:rsidR="00FC1DDF" w:rsidRPr="001C3C9D">
        <w:rPr>
          <w:rFonts w:eastAsia="맑은 고딕" w:cs="Arial" w:hint="eastAsia"/>
          <w:sz w:val="20"/>
          <w:lang w:eastAsia="ko-KR"/>
        </w:rPr>
        <w:tab/>
      </w:r>
      <w:r w:rsidR="00FC1DDF" w:rsidRPr="001C3C9D">
        <w:rPr>
          <w:rFonts w:eastAsia="맑은 고딕" w:cs="Arial" w:hint="eastAsia"/>
          <w:sz w:val="20"/>
          <w:lang w:eastAsia="ko-KR"/>
        </w:rPr>
        <w:tab/>
      </w:r>
      <w:r w:rsidR="00FC1DDF" w:rsidRPr="001C3C9D">
        <w:rPr>
          <w:rFonts w:eastAsia="맑은 고딕" w:cs="Arial" w:hint="eastAsia"/>
          <w:sz w:val="20"/>
          <w:lang w:eastAsia="ko-KR"/>
        </w:rPr>
        <w:tab/>
      </w:r>
      <w:r w:rsidR="006F3EE0" w:rsidRPr="00332418">
        <w:rPr>
          <w:rFonts w:eastAsia="맑은 고딕" w:cs="Arial"/>
          <w:color w:val="auto"/>
          <w:sz w:val="20"/>
          <w:lang w:eastAsia="ko-KR"/>
        </w:rPr>
        <w:t>0°/90°/270°</w:t>
      </w:r>
    </w:p>
    <w:p w14:paraId="788EC6E4" w14:textId="77777777" w:rsidR="001D53C3" w:rsidRPr="001D53C3" w:rsidRDefault="00215533" w:rsidP="001D53C3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eastAsia="맑은 고딕" w:cs="Arial"/>
          <w:sz w:val="20"/>
          <w:lang w:eastAsia="ko-KR"/>
        </w:rPr>
        <w:t xml:space="preserve"> </w:t>
      </w:r>
      <w:r w:rsidR="001D53C3">
        <w:rPr>
          <w:rFonts w:eastAsia="맑은 고딕" w:cs="Arial" w:hint="eastAsia"/>
          <w:sz w:val="20"/>
          <w:lang w:eastAsia="ko-KR"/>
        </w:rPr>
        <w:t>Alarm I/O</w:t>
      </w:r>
      <w:r w:rsidR="001D53C3">
        <w:rPr>
          <w:rFonts w:eastAsia="맑은 고딕" w:cs="Arial" w:hint="eastAsia"/>
          <w:sz w:val="20"/>
          <w:lang w:eastAsia="ko-KR"/>
        </w:rPr>
        <w:tab/>
      </w:r>
      <w:r w:rsidR="001D53C3">
        <w:rPr>
          <w:rFonts w:eastAsia="맑은 고딕" w:cs="Arial" w:hint="eastAsia"/>
          <w:sz w:val="20"/>
          <w:lang w:eastAsia="ko-KR"/>
        </w:rPr>
        <w:tab/>
      </w:r>
      <w:r w:rsidR="001D53C3">
        <w:rPr>
          <w:rFonts w:eastAsia="맑은 고딕" w:cs="Arial" w:hint="eastAsia"/>
          <w:sz w:val="20"/>
          <w:lang w:eastAsia="ko-KR"/>
        </w:rPr>
        <w:tab/>
      </w:r>
      <w:r w:rsidR="001D53C3">
        <w:rPr>
          <w:rFonts w:eastAsia="맑은 고딕" w:cs="Arial" w:hint="eastAsia"/>
          <w:sz w:val="20"/>
          <w:lang w:eastAsia="ko-KR"/>
        </w:rPr>
        <w:tab/>
      </w:r>
      <w:r w:rsidR="001D53C3" w:rsidRPr="001D53C3">
        <w:rPr>
          <w:rFonts w:eastAsia="맑은 고딕" w:cs="Arial"/>
          <w:sz w:val="20"/>
          <w:lang w:eastAsia="ko-KR"/>
        </w:rPr>
        <w:t>Input 1 / Output 1</w:t>
      </w:r>
    </w:p>
    <w:p w14:paraId="18710F4B" w14:textId="2AB80F02" w:rsidR="003B1365" w:rsidRPr="00611507" w:rsidRDefault="00215533" w:rsidP="003B1365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color w:val="auto"/>
          <w:sz w:val="20"/>
        </w:rPr>
      </w:pPr>
      <w:r>
        <w:rPr>
          <w:rFonts w:eastAsia="맑은 고딕" w:cs="Arial"/>
          <w:sz w:val="20"/>
          <w:lang w:eastAsia="ko-KR"/>
        </w:rPr>
        <w:t xml:space="preserve"> </w:t>
      </w:r>
      <w:r w:rsidR="001D53C3">
        <w:rPr>
          <w:rFonts w:eastAsia="맑은 고딕" w:cs="Arial" w:hint="eastAsia"/>
          <w:sz w:val="20"/>
          <w:lang w:eastAsia="ko-KR"/>
        </w:rPr>
        <w:t>Alarm Triggers</w:t>
      </w:r>
      <w:r w:rsidR="001D53C3">
        <w:rPr>
          <w:rFonts w:eastAsia="맑은 고딕" w:cs="Arial" w:hint="eastAsia"/>
          <w:sz w:val="20"/>
          <w:lang w:eastAsia="ko-KR"/>
        </w:rPr>
        <w:tab/>
      </w:r>
      <w:r w:rsidR="001D53C3">
        <w:rPr>
          <w:rFonts w:eastAsia="맑은 고딕" w:cs="Arial" w:hint="eastAsia"/>
          <w:sz w:val="20"/>
          <w:lang w:eastAsia="ko-KR"/>
        </w:rPr>
        <w:tab/>
      </w:r>
      <w:r w:rsidR="001D53C3">
        <w:rPr>
          <w:rFonts w:eastAsia="맑은 고딕" w:cs="Arial" w:hint="eastAsia"/>
          <w:sz w:val="20"/>
          <w:lang w:eastAsia="ko-KR"/>
        </w:rPr>
        <w:tab/>
      </w:r>
      <w:r w:rsidR="001D53C3">
        <w:rPr>
          <w:rFonts w:eastAsia="맑은 고딕" w:cs="Arial" w:hint="eastAsia"/>
          <w:sz w:val="20"/>
          <w:lang w:eastAsia="ko-KR"/>
        </w:rPr>
        <w:tab/>
      </w:r>
      <w:r w:rsidR="003B1365" w:rsidRPr="00611507">
        <w:rPr>
          <w:color w:val="auto"/>
          <w:sz w:val="20"/>
        </w:rPr>
        <w:t xml:space="preserve">Motion detection, Tampering detection, </w:t>
      </w:r>
    </w:p>
    <w:p w14:paraId="44646A77" w14:textId="3B1D7297" w:rsidR="003B1365" w:rsidRPr="00611507" w:rsidRDefault="003B1365" w:rsidP="003B1365">
      <w:pPr>
        <w:pStyle w:val="StyleDefaultComplex10pt"/>
        <w:spacing w:before="60" w:after="0" w:line="276" w:lineRule="auto"/>
        <w:ind w:left="5040" w:firstLine="720"/>
        <w:jc w:val="both"/>
        <w:rPr>
          <w:color w:val="auto"/>
          <w:sz w:val="20"/>
        </w:rPr>
      </w:pPr>
      <w:r w:rsidRPr="00611507">
        <w:rPr>
          <w:color w:val="auto"/>
          <w:sz w:val="20"/>
        </w:rPr>
        <w:t xml:space="preserve">Alarm input, </w:t>
      </w:r>
      <w:r w:rsidRPr="00435396">
        <w:rPr>
          <w:rFonts w:eastAsia="맑은 고딕" w:cs="Arial"/>
          <w:color w:val="auto"/>
          <w:sz w:val="20"/>
          <w:lang w:eastAsia="ko-KR"/>
        </w:rPr>
        <w:t>Fog</w:t>
      </w:r>
      <w:r w:rsidRPr="00611507">
        <w:rPr>
          <w:color w:val="auto"/>
          <w:sz w:val="20"/>
        </w:rPr>
        <w:t xml:space="preserve"> detection</w:t>
      </w:r>
      <w:r w:rsidRPr="00435396">
        <w:rPr>
          <w:rFonts w:eastAsia="맑은 고딕" w:cs="Arial"/>
          <w:color w:val="auto"/>
          <w:sz w:val="20"/>
          <w:lang w:eastAsia="ko-KR"/>
        </w:rPr>
        <w:t>, Defocus Detection,</w:t>
      </w:r>
    </w:p>
    <w:p w14:paraId="5B55363D" w14:textId="77777777" w:rsidR="003B1365" w:rsidRPr="00435396" w:rsidRDefault="003B1365" w:rsidP="003B1365">
      <w:pPr>
        <w:pStyle w:val="StyleDefaultComplex10pt"/>
        <w:spacing w:before="60" w:after="0" w:line="276" w:lineRule="auto"/>
        <w:ind w:left="5040" w:firstLine="720"/>
        <w:jc w:val="both"/>
        <w:rPr>
          <w:rFonts w:eastAsia="맑은 고딕" w:cs="Arial"/>
          <w:color w:val="auto"/>
          <w:sz w:val="20"/>
          <w:lang w:eastAsia="ko-KR"/>
        </w:rPr>
      </w:pPr>
      <w:r w:rsidRPr="00435396">
        <w:rPr>
          <w:rFonts w:eastAsia="맑은 고딕" w:cs="Arial"/>
          <w:color w:val="auto"/>
          <w:sz w:val="20"/>
          <w:lang w:eastAsia="ko-KR"/>
        </w:rPr>
        <w:t xml:space="preserve">Face detection, Audio detection, </w:t>
      </w:r>
    </w:p>
    <w:p w14:paraId="6F0EA849" w14:textId="77777777" w:rsidR="00CE2F07" w:rsidRDefault="003B1365" w:rsidP="003B1365">
      <w:pPr>
        <w:pStyle w:val="StyleDefaultComplex10pt"/>
        <w:spacing w:before="60" w:after="0" w:line="276" w:lineRule="auto"/>
        <w:ind w:left="5760"/>
        <w:jc w:val="both"/>
        <w:rPr>
          <w:rFonts w:eastAsia="맑은 고딕" w:cs="Arial"/>
          <w:color w:val="auto"/>
          <w:sz w:val="20"/>
          <w:lang w:eastAsia="ko-KR"/>
        </w:rPr>
      </w:pPr>
      <w:r w:rsidRPr="00435396">
        <w:rPr>
          <w:rFonts w:eastAsia="맑은 고딕" w:cs="Arial"/>
          <w:color w:val="auto"/>
          <w:sz w:val="20"/>
          <w:lang w:eastAsia="ko-KR"/>
        </w:rPr>
        <w:t xml:space="preserve">Sound classification, Network disconnection, </w:t>
      </w:r>
    </w:p>
    <w:p w14:paraId="205AE877" w14:textId="77777777" w:rsidR="00CE2F07" w:rsidRDefault="003B1365" w:rsidP="003B1365">
      <w:pPr>
        <w:pStyle w:val="StyleDefaultComplex10pt"/>
        <w:spacing w:before="60" w:after="0" w:line="276" w:lineRule="auto"/>
        <w:ind w:left="5760"/>
        <w:jc w:val="both"/>
        <w:rPr>
          <w:rFonts w:eastAsia="맑은 고딕" w:cs="Arial"/>
          <w:sz w:val="20"/>
          <w:lang w:eastAsia="ko-KR"/>
        </w:rPr>
      </w:pPr>
      <w:r w:rsidRPr="00435396">
        <w:rPr>
          <w:rFonts w:eastAsia="맑은 고딕" w:cs="Arial"/>
          <w:color w:val="auto"/>
          <w:sz w:val="20"/>
          <w:lang w:eastAsia="ko-KR"/>
        </w:rPr>
        <w:lastRenderedPageBreak/>
        <w:t>Intelligent video analytics</w:t>
      </w:r>
      <w:r>
        <w:rPr>
          <w:rFonts w:eastAsia="맑은 고딕" w:cs="Arial" w:hint="eastAsia"/>
          <w:sz w:val="20"/>
          <w:lang w:eastAsia="ko-KR"/>
        </w:rPr>
        <w:t xml:space="preserve">, </w:t>
      </w:r>
      <w:r w:rsidR="001D53C3" w:rsidRPr="001D53C3">
        <w:rPr>
          <w:rFonts w:eastAsia="맑은 고딕" w:cs="Arial"/>
          <w:sz w:val="20"/>
          <w:lang w:eastAsia="ko-KR"/>
        </w:rPr>
        <w:t xml:space="preserve">SD card error, </w:t>
      </w:r>
    </w:p>
    <w:p w14:paraId="5A94DF17" w14:textId="77777777" w:rsidR="001D53C3" w:rsidRPr="001D53C3" w:rsidRDefault="001D53C3" w:rsidP="003B1365">
      <w:pPr>
        <w:pStyle w:val="StyleDefaultComplex10pt"/>
        <w:spacing w:before="60" w:after="0" w:line="276" w:lineRule="auto"/>
        <w:ind w:left="5760"/>
        <w:jc w:val="both"/>
        <w:rPr>
          <w:rFonts w:cs="Arial"/>
          <w:sz w:val="20"/>
        </w:rPr>
      </w:pPr>
      <w:r w:rsidRPr="001D53C3">
        <w:rPr>
          <w:rFonts w:eastAsia="맑은 고딕" w:cs="Arial"/>
          <w:sz w:val="20"/>
          <w:lang w:eastAsia="ko-KR"/>
        </w:rPr>
        <w:t>NAS error,</w:t>
      </w:r>
      <w:r>
        <w:rPr>
          <w:rFonts w:eastAsia="맑은 고딕" w:cs="Arial" w:hint="eastAsia"/>
          <w:sz w:val="20"/>
          <w:lang w:eastAsia="ko-KR"/>
        </w:rPr>
        <w:t xml:space="preserve"> </w:t>
      </w:r>
    </w:p>
    <w:p w14:paraId="1C3F6899" w14:textId="77777777" w:rsidR="00CE2F07" w:rsidRPr="00CE2F07" w:rsidRDefault="00215533" w:rsidP="00CE2F07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color w:val="auto"/>
          <w:sz w:val="20"/>
        </w:rPr>
      </w:pPr>
      <w:r>
        <w:rPr>
          <w:rFonts w:eastAsia="맑은 고딕" w:cs="Arial"/>
          <w:sz w:val="20"/>
          <w:lang w:eastAsia="ko-KR"/>
        </w:rPr>
        <w:t xml:space="preserve"> </w:t>
      </w:r>
      <w:r w:rsidR="001D53C3" w:rsidRPr="004D0B57">
        <w:rPr>
          <w:rFonts w:eastAsia="맑은 고딕" w:cs="Arial" w:hint="eastAsia"/>
          <w:sz w:val="20"/>
          <w:lang w:eastAsia="ko-KR"/>
        </w:rPr>
        <w:t>Alarm Events</w:t>
      </w:r>
      <w:r w:rsidR="001D53C3" w:rsidRPr="004D0B57">
        <w:rPr>
          <w:rFonts w:eastAsia="맑은 고딕" w:cs="Arial" w:hint="eastAsia"/>
          <w:sz w:val="20"/>
          <w:lang w:eastAsia="ko-KR"/>
        </w:rPr>
        <w:tab/>
      </w:r>
      <w:r w:rsidR="001D53C3" w:rsidRPr="004D0B57">
        <w:rPr>
          <w:rFonts w:eastAsia="맑은 고딕" w:cs="Arial" w:hint="eastAsia"/>
          <w:sz w:val="20"/>
          <w:lang w:eastAsia="ko-KR"/>
        </w:rPr>
        <w:tab/>
      </w:r>
      <w:r w:rsidR="001D53C3" w:rsidRPr="004D0B57">
        <w:rPr>
          <w:rFonts w:eastAsia="맑은 고딕" w:cs="Arial" w:hint="eastAsia"/>
          <w:sz w:val="20"/>
          <w:lang w:eastAsia="ko-KR"/>
        </w:rPr>
        <w:tab/>
      </w:r>
      <w:r w:rsidR="001D53C3" w:rsidRPr="004D0B57">
        <w:rPr>
          <w:rFonts w:eastAsia="맑은 고딕" w:cs="Arial" w:hint="eastAsia"/>
          <w:sz w:val="20"/>
          <w:lang w:eastAsia="ko-KR"/>
        </w:rPr>
        <w:tab/>
      </w:r>
      <w:r w:rsidR="00CE2F07">
        <w:rPr>
          <w:rFonts w:eastAsia="맑은 고딕" w:cs="Arial"/>
          <w:sz w:val="20"/>
          <w:lang w:eastAsia="ko-KR"/>
        </w:rPr>
        <w:t>File upload via FTP and E-mail,</w:t>
      </w:r>
    </w:p>
    <w:p w14:paraId="479C76FF" w14:textId="77777777" w:rsidR="001D53C3" w:rsidRDefault="001D53C3" w:rsidP="00CE2F07">
      <w:pPr>
        <w:pStyle w:val="StyleDefaultComplex10pt"/>
        <w:spacing w:before="60" w:after="0" w:line="276" w:lineRule="auto"/>
        <w:ind w:left="5040" w:firstLine="720"/>
        <w:jc w:val="both"/>
        <w:rPr>
          <w:rFonts w:eastAsia="맑은 고딕" w:cs="Arial"/>
          <w:sz w:val="20"/>
          <w:lang w:eastAsia="ko-KR"/>
        </w:rPr>
      </w:pPr>
      <w:r w:rsidRPr="001D53C3">
        <w:rPr>
          <w:rFonts w:eastAsia="맑은 고딕" w:cs="Arial"/>
          <w:sz w:val="20"/>
          <w:lang w:eastAsia="ko-KR"/>
        </w:rPr>
        <w:t xml:space="preserve">Local storage </w:t>
      </w:r>
      <w:r w:rsidR="00B268A4">
        <w:rPr>
          <w:rFonts w:eastAsia="맑은 고딕" w:cs="Arial"/>
          <w:sz w:val="20"/>
          <w:lang w:eastAsia="ko-KR"/>
        </w:rPr>
        <w:t>recording at event</w:t>
      </w:r>
    </w:p>
    <w:p w14:paraId="588DDE11" w14:textId="77777777" w:rsidR="00CE2F07" w:rsidRDefault="001D53C3" w:rsidP="001D53C3">
      <w:pPr>
        <w:pStyle w:val="StyleDefaultComplex10pt"/>
        <w:spacing w:before="60" w:after="0" w:line="276" w:lineRule="auto"/>
        <w:ind w:left="5760"/>
        <w:jc w:val="both"/>
        <w:rPr>
          <w:rFonts w:eastAsia="맑은 고딕" w:cs="Arial"/>
          <w:sz w:val="20"/>
          <w:lang w:eastAsia="ko-KR"/>
        </w:rPr>
      </w:pPr>
      <w:r w:rsidRPr="001D53C3">
        <w:rPr>
          <w:rFonts w:eastAsia="맑은 고딕" w:cs="Arial"/>
          <w:sz w:val="20"/>
          <w:lang w:eastAsia="ko-KR"/>
        </w:rPr>
        <w:t>Notification via E-mail, External output</w:t>
      </w:r>
      <w:r w:rsidR="003B1365">
        <w:rPr>
          <w:rFonts w:eastAsia="맑은 고딕" w:cs="Arial"/>
          <w:sz w:val="20"/>
          <w:lang w:eastAsia="ko-KR"/>
        </w:rPr>
        <w:t xml:space="preserve">, </w:t>
      </w:r>
    </w:p>
    <w:p w14:paraId="558D0C50" w14:textId="77777777" w:rsidR="001D53C3" w:rsidRPr="001D53C3" w:rsidRDefault="003B1365" w:rsidP="001D53C3">
      <w:pPr>
        <w:pStyle w:val="StyleDefaultComplex10pt"/>
        <w:spacing w:before="60" w:after="0" w:line="276" w:lineRule="auto"/>
        <w:ind w:left="5760"/>
        <w:jc w:val="both"/>
        <w:rPr>
          <w:rFonts w:cs="Arial"/>
          <w:sz w:val="20"/>
        </w:rPr>
      </w:pPr>
      <w:r>
        <w:rPr>
          <w:rFonts w:eastAsia="맑은 고딕" w:cs="Arial"/>
          <w:sz w:val="20"/>
          <w:lang w:eastAsia="ko-KR"/>
        </w:rPr>
        <w:t>DPTZ preset</w:t>
      </w:r>
    </w:p>
    <w:p w14:paraId="1F1E469C" w14:textId="77777777" w:rsidR="001D53C3" w:rsidRPr="00C53C26" w:rsidRDefault="00215533" w:rsidP="001D53C3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eastAsia="맑은 고딕" w:cs="Arial"/>
          <w:sz w:val="20"/>
          <w:lang w:eastAsia="ko-KR"/>
        </w:rPr>
        <w:t xml:space="preserve"> </w:t>
      </w:r>
      <w:r w:rsidR="001D53C3" w:rsidRPr="004D0B57">
        <w:rPr>
          <w:rFonts w:eastAsia="맑은 고딕" w:cs="Arial" w:hint="eastAsia"/>
          <w:sz w:val="20"/>
          <w:lang w:eastAsia="ko-KR"/>
        </w:rPr>
        <w:t>Pixel Counter</w:t>
      </w:r>
      <w:r w:rsidR="001D53C3" w:rsidRPr="004D0B57">
        <w:rPr>
          <w:rFonts w:eastAsia="맑은 고딕" w:cs="Arial" w:hint="eastAsia"/>
          <w:sz w:val="20"/>
          <w:lang w:eastAsia="ko-KR"/>
        </w:rPr>
        <w:tab/>
      </w:r>
      <w:r w:rsidR="001D53C3" w:rsidRPr="004D0B57">
        <w:rPr>
          <w:rFonts w:eastAsia="맑은 고딕" w:cs="Arial" w:hint="eastAsia"/>
          <w:sz w:val="20"/>
          <w:lang w:eastAsia="ko-KR"/>
        </w:rPr>
        <w:tab/>
      </w:r>
      <w:r w:rsidR="001D53C3" w:rsidRPr="004D0B57">
        <w:rPr>
          <w:rFonts w:eastAsia="맑은 고딕" w:cs="Arial" w:hint="eastAsia"/>
          <w:sz w:val="20"/>
          <w:lang w:eastAsia="ko-KR"/>
        </w:rPr>
        <w:tab/>
      </w:r>
      <w:r w:rsidR="001D53C3" w:rsidRPr="004D0B57">
        <w:rPr>
          <w:rFonts w:eastAsia="맑은 고딕" w:cs="Arial" w:hint="eastAsia"/>
          <w:sz w:val="20"/>
          <w:lang w:eastAsia="ko-KR"/>
        </w:rPr>
        <w:tab/>
        <w:t>Available</w:t>
      </w:r>
      <w:r w:rsidR="00CE2F07">
        <w:rPr>
          <w:rFonts w:eastAsia="맑은 고딕" w:cs="Arial"/>
          <w:sz w:val="20"/>
          <w:lang w:eastAsia="ko-KR"/>
        </w:rPr>
        <w:t xml:space="preserve"> in the web viewer</w:t>
      </w:r>
      <w:r w:rsidR="001D53C3" w:rsidRPr="004D0B57">
        <w:rPr>
          <w:rFonts w:eastAsia="맑은 고딕" w:cs="Arial" w:hint="eastAsia"/>
          <w:sz w:val="20"/>
          <w:lang w:eastAsia="ko-KR"/>
        </w:rPr>
        <w:t xml:space="preserve">. </w:t>
      </w:r>
    </w:p>
    <w:p w14:paraId="34C3AA0F" w14:textId="77777777" w:rsidR="00BE5BF1" w:rsidRPr="00404347" w:rsidRDefault="000D305B" w:rsidP="00BE5BF1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C123D8">
        <w:rPr>
          <w:rFonts w:cs="Arial"/>
          <w:bCs/>
          <w:color w:val="auto"/>
          <w:sz w:val="20"/>
        </w:rPr>
        <w:t>Lens</w:t>
      </w:r>
      <w:r w:rsidR="00E52786">
        <w:rPr>
          <w:rFonts w:cs="Arial"/>
          <w:bCs/>
          <w:color w:val="auto"/>
          <w:sz w:val="20"/>
        </w:rPr>
        <w:t>:</w:t>
      </w:r>
      <w:r w:rsidR="00E52786">
        <w:rPr>
          <w:rFonts w:cs="Arial"/>
          <w:sz w:val="20"/>
        </w:rPr>
        <w:tab/>
      </w:r>
      <w:r w:rsidR="00E52786">
        <w:rPr>
          <w:rFonts w:cs="Arial"/>
          <w:sz w:val="20"/>
        </w:rPr>
        <w:tab/>
      </w:r>
      <w:r w:rsidR="00D11D28">
        <w:rPr>
          <w:rFonts w:cs="Arial"/>
          <w:sz w:val="20"/>
        </w:rPr>
        <w:tab/>
      </w:r>
      <w:r w:rsidR="00BE5BF1">
        <w:rPr>
          <w:rFonts w:eastAsia="맑은 고딕" w:cs="Arial" w:hint="eastAsia"/>
          <w:sz w:val="20"/>
          <w:lang w:eastAsia="ko-KR"/>
        </w:rPr>
        <w:t>2.8 ~ 12</w:t>
      </w:r>
      <w:r w:rsidR="00BE5BF1">
        <w:rPr>
          <w:rFonts w:cs="Arial"/>
          <w:sz w:val="20"/>
        </w:rPr>
        <w:t xml:space="preserve"> mm</w:t>
      </w:r>
      <w:r w:rsidR="00BE5BF1" w:rsidRPr="00A91732">
        <w:rPr>
          <w:rFonts w:eastAsia="맑은 고딕" w:cs="Arial" w:hint="eastAsia"/>
          <w:sz w:val="20"/>
          <w:lang w:eastAsia="ko-KR"/>
        </w:rPr>
        <w:t xml:space="preserve"> (4.3x) manual</w:t>
      </w:r>
    </w:p>
    <w:p w14:paraId="515FDF2F" w14:textId="77777777" w:rsidR="00BE5BF1" w:rsidRPr="00C964E0" w:rsidRDefault="00BE5BF1" w:rsidP="00BE5BF1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4D0B57">
        <w:rPr>
          <w:rFonts w:eastAsia="맑은 고딕" w:cs="Arial" w:hint="eastAsia"/>
          <w:sz w:val="20"/>
          <w:lang w:eastAsia="ko-KR"/>
        </w:rPr>
        <w:t>Max. Aperture Ratio</w:t>
      </w:r>
      <w:r w:rsidRPr="004D0B57">
        <w:rPr>
          <w:rFonts w:eastAsia="맑은 고딕" w:cs="Arial" w:hint="eastAsia"/>
          <w:sz w:val="20"/>
          <w:lang w:eastAsia="ko-KR"/>
        </w:rPr>
        <w:tab/>
        <w:t>F1.</w:t>
      </w:r>
      <w:r>
        <w:rPr>
          <w:rFonts w:eastAsia="맑은 고딕" w:cs="Arial" w:hint="eastAsia"/>
          <w:sz w:val="20"/>
          <w:lang w:eastAsia="ko-KR"/>
        </w:rPr>
        <w:t>4</w:t>
      </w:r>
    </w:p>
    <w:p w14:paraId="35541771" w14:textId="6601F0D4" w:rsidR="00404347" w:rsidRPr="00A6097E" w:rsidRDefault="00BE5BF1" w:rsidP="00BE5BF1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bCs/>
          <w:color w:val="auto"/>
          <w:sz w:val="20"/>
        </w:rPr>
        <w:t>Angle of view</w:t>
      </w:r>
      <w:r>
        <w:rPr>
          <w:rFonts w:cs="Arial"/>
          <w:bCs/>
          <w:color w:val="auto"/>
          <w:sz w:val="20"/>
        </w:rPr>
        <w:t>:</w:t>
      </w:r>
      <w:r>
        <w:rPr>
          <w:rFonts w:cs="Arial"/>
          <w:bCs/>
          <w:color w:val="auto"/>
          <w:sz w:val="20"/>
        </w:rPr>
        <w:tab/>
      </w:r>
      <w:r>
        <w:rPr>
          <w:rFonts w:cs="Arial"/>
          <w:bCs/>
          <w:color w:val="auto"/>
          <w:sz w:val="20"/>
        </w:rPr>
        <w:tab/>
        <w:t>H</w:t>
      </w:r>
      <w:r w:rsidRPr="008C5F99">
        <w:rPr>
          <w:rFonts w:cs="Arial"/>
          <w:bCs/>
          <w:color w:val="auto"/>
          <w:sz w:val="20"/>
        </w:rPr>
        <w:t xml:space="preserve">: </w:t>
      </w:r>
      <w:r>
        <w:rPr>
          <w:rFonts w:eastAsia="맑은 고딕" w:cs="Arial"/>
          <w:bCs/>
          <w:color w:val="auto"/>
          <w:sz w:val="20"/>
          <w:lang w:eastAsia="ko-KR"/>
        </w:rPr>
        <w:t>119.5</w:t>
      </w:r>
      <w:r w:rsidRPr="008C5F99">
        <w:rPr>
          <w:rFonts w:cs="Arial"/>
          <w:bCs/>
          <w:color w:val="auto"/>
          <w:sz w:val="20"/>
        </w:rPr>
        <w:t>°</w:t>
      </w:r>
      <w:r w:rsidRPr="00A91732">
        <w:rPr>
          <w:rFonts w:eastAsia="맑은 고딕" w:cs="Arial" w:hint="eastAsia"/>
          <w:bCs/>
          <w:color w:val="auto"/>
          <w:sz w:val="20"/>
          <w:lang w:eastAsia="ko-KR"/>
        </w:rPr>
        <w:t xml:space="preserve"> ~ </w:t>
      </w:r>
      <w:r>
        <w:rPr>
          <w:rFonts w:eastAsia="맑은 고딕" w:cs="Arial"/>
          <w:bCs/>
          <w:color w:val="auto"/>
          <w:sz w:val="20"/>
          <w:lang w:eastAsia="ko-KR"/>
        </w:rPr>
        <w:t>27.9</w:t>
      </w:r>
      <w:r w:rsidRPr="003757FA">
        <w:rPr>
          <w:rFonts w:eastAsia="맑은 고딕" w:cs="Arial"/>
          <w:bCs/>
          <w:color w:val="auto"/>
          <w:sz w:val="20"/>
          <w:lang w:eastAsia="ko-KR"/>
        </w:rPr>
        <w:t>°</w:t>
      </w:r>
      <w:r>
        <w:rPr>
          <w:rFonts w:cs="Arial"/>
          <w:bCs/>
          <w:color w:val="auto"/>
          <w:sz w:val="20"/>
        </w:rPr>
        <w:t xml:space="preserve"> / V</w:t>
      </w:r>
      <w:r w:rsidRPr="008C5F99">
        <w:rPr>
          <w:rFonts w:cs="Arial"/>
          <w:bCs/>
          <w:color w:val="auto"/>
          <w:sz w:val="20"/>
        </w:rPr>
        <w:t xml:space="preserve">: </w:t>
      </w:r>
      <w:r>
        <w:rPr>
          <w:rFonts w:cs="Arial"/>
          <w:bCs/>
          <w:color w:val="auto"/>
          <w:sz w:val="20"/>
        </w:rPr>
        <w:t>62.8</w:t>
      </w:r>
      <w:r w:rsidRPr="008C5F99">
        <w:rPr>
          <w:rFonts w:cs="Arial"/>
          <w:bCs/>
          <w:color w:val="auto"/>
          <w:sz w:val="20"/>
        </w:rPr>
        <w:t>°</w:t>
      </w:r>
      <w:r w:rsidRPr="00A91732">
        <w:rPr>
          <w:rFonts w:eastAsia="맑은 고딕" w:cs="Arial" w:hint="eastAsia"/>
          <w:bCs/>
          <w:color w:val="auto"/>
          <w:sz w:val="20"/>
          <w:lang w:eastAsia="ko-KR"/>
        </w:rPr>
        <w:t xml:space="preserve"> ~ 1</w:t>
      </w:r>
      <w:r>
        <w:rPr>
          <w:rFonts w:eastAsia="맑은 고딕" w:cs="Arial"/>
          <w:bCs/>
          <w:color w:val="auto"/>
          <w:sz w:val="20"/>
          <w:lang w:eastAsia="ko-KR"/>
        </w:rPr>
        <w:t>5.7</w:t>
      </w:r>
      <w:r w:rsidRPr="003757FA">
        <w:rPr>
          <w:rFonts w:eastAsia="맑은 고딕" w:cs="Arial"/>
          <w:bCs/>
          <w:color w:val="auto"/>
          <w:sz w:val="20"/>
          <w:lang w:eastAsia="ko-KR"/>
        </w:rPr>
        <w:t>°</w:t>
      </w:r>
      <w:r>
        <w:rPr>
          <w:rFonts w:eastAsia="맑은 고딕" w:cs="Arial" w:hint="eastAsia"/>
          <w:bCs/>
          <w:color w:val="auto"/>
          <w:sz w:val="20"/>
          <w:lang w:eastAsia="ko-KR"/>
        </w:rPr>
        <w:t xml:space="preserve"> / D</w:t>
      </w:r>
      <w:r w:rsidRPr="001C3C9D">
        <w:rPr>
          <w:rFonts w:eastAsia="맑은 고딕" w:cs="Arial" w:hint="eastAsia"/>
          <w:bCs/>
          <w:color w:val="auto"/>
          <w:sz w:val="20"/>
          <w:lang w:eastAsia="ko-KR"/>
        </w:rPr>
        <w:t xml:space="preserve">: </w:t>
      </w:r>
      <w:r>
        <w:rPr>
          <w:rFonts w:eastAsia="맑은 고딕" w:cs="Arial" w:hint="eastAsia"/>
          <w:bCs/>
          <w:color w:val="auto"/>
          <w:sz w:val="20"/>
          <w:lang w:eastAsia="ko-KR"/>
        </w:rPr>
        <w:t>142.1</w:t>
      </w:r>
      <w:r w:rsidRPr="008C5F99">
        <w:rPr>
          <w:rFonts w:cs="Arial"/>
          <w:bCs/>
          <w:color w:val="auto"/>
          <w:sz w:val="20"/>
        </w:rPr>
        <w:t>°</w:t>
      </w:r>
      <w:r>
        <w:rPr>
          <w:rFonts w:eastAsia="맑은 고딕" w:cs="Arial" w:hint="eastAsia"/>
          <w:bCs/>
          <w:color w:val="auto"/>
          <w:sz w:val="20"/>
          <w:lang w:eastAsia="ko-KR"/>
        </w:rPr>
        <w:t xml:space="preserve"> ~ 32</w:t>
      </w:r>
      <w:r w:rsidRPr="00A91732">
        <w:rPr>
          <w:rFonts w:eastAsia="맑은 고딕" w:cs="Arial" w:hint="eastAsia"/>
          <w:bCs/>
          <w:color w:val="auto"/>
          <w:sz w:val="20"/>
          <w:lang w:eastAsia="ko-KR"/>
        </w:rPr>
        <w:t>.</w:t>
      </w:r>
      <w:r>
        <w:rPr>
          <w:rFonts w:eastAsia="맑은 고딕" w:cs="Arial"/>
          <w:bCs/>
          <w:color w:val="auto"/>
          <w:sz w:val="20"/>
          <w:lang w:eastAsia="ko-KR"/>
        </w:rPr>
        <w:t>0</w:t>
      </w:r>
      <w:r w:rsidRPr="003757FA">
        <w:rPr>
          <w:rFonts w:eastAsia="맑은 고딕" w:cs="Arial"/>
          <w:bCs/>
          <w:color w:val="auto"/>
          <w:sz w:val="20"/>
          <w:lang w:eastAsia="ko-KR"/>
        </w:rPr>
        <w:t>°</w:t>
      </w:r>
    </w:p>
    <w:p w14:paraId="76141055" w14:textId="77777777" w:rsidR="003757FA" w:rsidRPr="003757FA" w:rsidRDefault="003757FA" w:rsidP="00FC1DDF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A91732">
        <w:rPr>
          <w:rFonts w:eastAsia="맑은 고딕" w:cs="Arial" w:hint="eastAsia"/>
          <w:sz w:val="20"/>
          <w:lang w:eastAsia="ko-KR"/>
        </w:rPr>
        <w:t>Focus Control</w:t>
      </w:r>
      <w:r w:rsidRPr="00A91732">
        <w:rPr>
          <w:rFonts w:eastAsia="맑은 고딕" w:cs="Arial" w:hint="eastAsia"/>
          <w:sz w:val="20"/>
          <w:lang w:eastAsia="ko-KR"/>
        </w:rPr>
        <w:tab/>
      </w:r>
      <w:r w:rsidRPr="00A91732">
        <w:rPr>
          <w:rFonts w:eastAsia="맑은 고딕" w:cs="Arial" w:hint="eastAsia"/>
          <w:sz w:val="20"/>
          <w:lang w:eastAsia="ko-KR"/>
        </w:rPr>
        <w:tab/>
      </w:r>
      <w:r w:rsidR="00B268A4">
        <w:rPr>
          <w:rFonts w:eastAsia="맑은 고딕" w:cs="Arial"/>
          <w:sz w:val="20"/>
          <w:lang w:eastAsia="ko-KR"/>
        </w:rPr>
        <w:t>Simple focus (Motorized Var</w:t>
      </w:r>
      <w:r w:rsidR="001E26EE">
        <w:rPr>
          <w:rFonts w:eastAsia="맑은 고딕" w:cs="Arial"/>
          <w:sz w:val="20"/>
          <w:lang w:eastAsia="ko-KR"/>
        </w:rPr>
        <w:t>i</w:t>
      </w:r>
      <w:r w:rsidR="00B268A4">
        <w:rPr>
          <w:rFonts w:eastAsia="맑은 고딕" w:cs="Arial"/>
          <w:sz w:val="20"/>
          <w:lang w:eastAsia="ko-KR"/>
        </w:rPr>
        <w:t>focal), Remote control via network</w:t>
      </w:r>
    </w:p>
    <w:p w14:paraId="7AC37540" w14:textId="77777777" w:rsidR="000C56F1" w:rsidRPr="008C5F99" w:rsidRDefault="00C964E0" w:rsidP="00FC1DDF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4D0B57">
        <w:rPr>
          <w:rFonts w:eastAsia="맑은 고딕" w:cs="Arial" w:hint="eastAsia"/>
          <w:bCs/>
          <w:color w:val="auto"/>
          <w:sz w:val="20"/>
          <w:lang w:eastAsia="ko-KR"/>
        </w:rPr>
        <w:t>Lens Type</w:t>
      </w:r>
      <w:r w:rsidRPr="004D0B57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4D0B57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="003757FA">
        <w:rPr>
          <w:rFonts w:eastAsia="맑은 고딕" w:cs="Arial" w:hint="eastAsia"/>
          <w:bCs/>
          <w:color w:val="auto"/>
          <w:sz w:val="20"/>
          <w:lang w:eastAsia="ko-KR"/>
        </w:rPr>
        <w:t>DC auto iris</w:t>
      </w:r>
      <w:r w:rsidR="00A23667">
        <w:rPr>
          <w:rFonts w:eastAsia="맑은 고딕" w:cs="Arial"/>
          <w:bCs/>
          <w:color w:val="auto"/>
          <w:sz w:val="20"/>
          <w:lang w:eastAsia="ko-KR"/>
        </w:rPr>
        <w:t>, P-Iris</w:t>
      </w:r>
    </w:p>
    <w:p w14:paraId="37761981" w14:textId="77777777" w:rsidR="00FC1DDF" w:rsidRPr="008C5F99" w:rsidRDefault="00C964E0" w:rsidP="00DD3E9E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4D0B57">
        <w:rPr>
          <w:rFonts w:eastAsia="맑은 고딕" w:cs="Arial" w:hint="eastAsia"/>
          <w:sz w:val="20"/>
          <w:lang w:eastAsia="ko-KR"/>
        </w:rPr>
        <w:t>Mount Type</w:t>
      </w:r>
      <w:r w:rsidRPr="004D0B57">
        <w:rPr>
          <w:rFonts w:eastAsia="맑은 고딕" w:cs="Arial" w:hint="eastAsia"/>
          <w:sz w:val="20"/>
          <w:lang w:eastAsia="ko-KR"/>
        </w:rPr>
        <w:tab/>
      </w:r>
      <w:r w:rsidRPr="004D0B57">
        <w:rPr>
          <w:rFonts w:eastAsia="맑은 고딕" w:cs="Arial" w:hint="eastAsia"/>
          <w:sz w:val="20"/>
          <w:lang w:eastAsia="ko-KR"/>
        </w:rPr>
        <w:tab/>
        <w:t>Board</w:t>
      </w:r>
      <w:r w:rsidR="00F21DDD">
        <w:rPr>
          <w:rFonts w:eastAsia="맑은 고딕" w:cs="Arial"/>
          <w:sz w:val="20"/>
          <w:lang w:eastAsia="ko-KR"/>
        </w:rPr>
        <w:t>-in</w:t>
      </w:r>
      <w:r w:rsidRPr="004D0B57">
        <w:rPr>
          <w:rFonts w:eastAsia="맑은 고딕" w:cs="Arial" w:hint="eastAsia"/>
          <w:sz w:val="20"/>
          <w:lang w:eastAsia="ko-KR"/>
        </w:rPr>
        <w:t xml:space="preserve"> Type</w:t>
      </w:r>
    </w:p>
    <w:p w14:paraId="48BD2A14" w14:textId="77777777" w:rsidR="003E3EE2" w:rsidRPr="008C5F99" w:rsidRDefault="008632EF" w:rsidP="00BB1F9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bCs/>
          <w:color w:val="auto"/>
          <w:sz w:val="20"/>
        </w:rPr>
        <w:t>Manual</w:t>
      </w:r>
      <w:r w:rsidR="00485BD5" w:rsidRPr="008C5F99">
        <w:rPr>
          <w:rFonts w:cs="Arial"/>
          <w:bCs/>
          <w:color w:val="auto"/>
          <w:sz w:val="20"/>
        </w:rPr>
        <w:t xml:space="preserve"> </w:t>
      </w:r>
      <w:r w:rsidR="00BB1F97" w:rsidRPr="008C5F99">
        <w:rPr>
          <w:rFonts w:cs="Arial"/>
          <w:bCs/>
          <w:color w:val="auto"/>
          <w:sz w:val="20"/>
        </w:rPr>
        <w:t>positional settings</w:t>
      </w:r>
      <w:r w:rsidR="003E3EE2" w:rsidRPr="008C5F99">
        <w:rPr>
          <w:rFonts w:cs="Arial"/>
          <w:bCs/>
          <w:color w:val="auto"/>
          <w:sz w:val="20"/>
        </w:rPr>
        <w:t>:</w:t>
      </w:r>
    </w:p>
    <w:p w14:paraId="1C040E4B" w14:textId="39C88A5E" w:rsidR="008632EF" w:rsidRPr="008C5F99" w:rsidRDefault="00BB1F97" w:rsidP="008104EE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bCs/>
          <w:color w:val="auto"/>
          <w:sz w:val="20"/>
        </w:rPr>
        <w:t>pan</w:t>
      </w:r>
      <w:r w:rsidR="008632EF" w:rsidRPr="008C5F99">
        <w:rPr>
          <w:rFonts w:cs="Arial"/>
          <w:bCs/>
          <w:color w:val="auto"/>
          <w:sz w:val="20"/>
        </w:rPr>
        <w:t>:</w:t>
      </w:r>
      <w:r w:rsidR="008632EF" w:rsidRPr="008C5F99">
        <w:rPr>
          <w:rFonts w:cs="Arial"/>
          <w:bCs/>
          <w:color w:val="auto"/>
          <w:sz w:val="20"/>
        </w:rPr>
        <w:tab/>
      </w:r>
      <w:r w:rsidR="008632EF" w:rsidRPr="008C5F99">
        <w:rPr>
          <w:rFonts w:cs="Arial"/>
          <w:bCs/>
          <w:color w:val="auto"/>
          <w:sz w:val="20"/>
        </w:rPr>
        <w:tab/>
      </w:r>
      <w:r w:rsidR="00C964E0">
        <w:rPr>
          <w:rFonts w:eastAsia="맑은 고딕" w:cs="Arial" w:hint="eastAsia"/>
          <w:bCs/>
          <w:color w:val="auto"/>
          <w:sz w:val="20"/>
          <w:lang w:eastAsia="ko-KR"/>
        </w:rPr>
        <w:t>0</w:t>
      </w:r>
      <w:r w:rsidR="008104EE" w:rsidRPr="008104EE">
        <w:rPr>
          <w:rFonts w:eastAsia="맑은 고딕" w:cs="Arial"/>
          <w:bCs/>
          <w:color w:val="auto"/>
          <w:sz w:val="20"/>
          <w:lang w:eastAsia="ko-KR"/>
        </w:rPr>
        <w:t>°</w:t>
      </w:r>
      <w:r w:rsidRPr="008C5F99">
        <w:rPr>
          <w:rFonts w:cs="Arial"/>
          <w:bCs/>
          <w:color w:val="auto"/>
          <w:sz w:val="20"/>
        </w:rPr>
        <w:t xml:space="preserve"> </w:t>
      </w:r>
      <w:r w:rsidR="00BE5BF1">
        <w:rPr>
          <w:rFonts w:cs="Arial"/>
          <w:bCs/>
          <w:color w:val="auto"/>
          <w:sz w:val="20"/>
        </w:rPr>
        <w:t>~</w:t>
      </w:r>
      <w:r w:rsidRPr="008C5F99">
        <w:rPr>
          <w:rFonts w:cs="Arial"/>
          <w:bCs/>
          <w:color w:val="auto"/>
          <w:sz w:val="20"/>
        </w:rPr>
        <w:t xml:space="preserve"> </w:t>
      </w:r>
      <w:r w:rsidR="00A23667">
        <w:rPr>
          <w:rFonts w:eastAsia="맑은 고딕" w:cs="Arial" w:hint="eastAsia"/>
          <w:bCs/>
          <w:color w:val="auto"/>
          <w:sz w:val="20"/>
          <w:lang w:eastAsia="ko-KR"/>
        </w:rPr>
        <w:t>354</w:t>
      </w:r>
      <w:r w:rsidR="008104EE" w:rsidRPr="008104EE">
        <w:rPr>
          <w:rFonts w:eastAsia="맑은 고딕" w:cs="Arial"/>
          <w:bCs/>
          <w:color w:val="auto"/>
          <w:sz w:val="20"/>
          <w:lang w:eastAsia="ko-KR"/>
        </w:rPr>
        <w:t>°</w:t>
      </w:r>
    </w:p>
    <w:p w14:paraId="62A52298" w14:textId="571679B5" w:rsidR="003E3EE2" w:rsidRPr="008C5F99" w:rsidRDefault="00BB1F97" w:rsidP="008104EE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bCs/>
          <w:color w:val="auto"/>
          <w:sz w:val="20"/>
        </w:rPr>
        <w:t>tilt:</w:t>
      </w:r>
      <w:r w:rsidRPr="008C5F99">
        <w:rPr>
          <w:rFonts w:cs="Arial"/>
          <w:bCs/>
          <w:color w:val="auto"/>
          <w:sz w:val="20"/>
        </w:rPr>
        <w:tab/>
      </w:r>
      <w:r w:rsidRPr="008C5F99">
        <w:rPr>
          <w:rFonts w:cs="Arial"/>
          <w:bCs/>
          <w:color w:val="auto"/>
          <w:sz w:val="20"/>
        </w:rPr>
        <w:tab/>
      </w:r>
      <w:r w:rsidRPr="008C5F99">
        <w:rPr>
          <w:rFonts w:cs="Arial"/>
          <w:bCs/>
          <w:color w:val="auto"/>
          <w:sz w:val="20"/>
        </w:rPr>
        <w:tab/>
        <w:t>0</w:t>
      </w:r>
      <w:r w:rsidR="008104EE" w:rsidRPr="008104EE">
        <w:rPr>
          <w:rFonts w:cs="Arial"/>
          <w:bCs/>
          <w:color w:val="auto"/>
          <w:sz w:val="20"/>
        </w:rPr>
        <w:t>°</w:t>
      </w:r>
      <w:r w:rsidRPr="008C5F99">
        <w:rPr>
          <w:rFonts w:cs="Arial"/>
          <w:bCs/>
          <w:color w:val="auto"/>
          <w:sz w:val="20"/>
        </w:rPr>
        <w:t xml:space="preserve"> </w:t>
      </w:r>
      <w:r w:rsidR="00BE5BF1">
        <w:rPr>
          <w:rFonts w:cs="Arial"/>
          <w:bCs/>
          <w:color w:val="auto"/>
          <w:sz w:val="20"/>
        </w:rPr>
        <w:t>~</w:t>
      </w:r>
      <w:r w:rsidRPr="008C5F99">
        <w:rPr>
          <w:rFonts w:cs="Arial"/>
          <w:bCs/>
          <w:color w:val="auto"/>
          <w:sz w:val="20"/>
        </w:rPr>
        <w:t xml:space="preserve"> 67</w:t>
      </w:r>
      <w:r w:rsidR="008104EE" w:rsidRPr="008104EE">
        <w:rPr>
          <w:rFonts w:cs="Arial"/>
          <w:bCs/>
          <w:color w:val="auto"/>
          <w:sz w:val="20"/>
        </w:rPr>
        <w:t>°</w:t>
      </w:r>
    </w:p>
    <w:p w14:paraId="742D08C4" w14:textId="77777777" w:rsidR="00DD3E9E" w:rsidRPr="008C5F99" w:rsidRDefault="00DD3E9E" w:rsidP="008104EE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bCs/>
          <w:color w:val="auto"/>
          <w:sz w:val="20"/>
        </w:rPr>
        <w:t>rotation</w:t>
      </w:r>
      <w:r w:rsidRPr="008C5F99">
        <w:rPr>
          <w:rFonts w:cs="Arial"/>
          <w:bCs/>
          <w:color w:val="auto"/>
          <w:sz w:val="20"/>
        </w:rPr>
        <w:tab/>
      </w:r>
      <w:r w:rsidRPr="008C5F99">
        <w:rPr>
          <w:rFonts w:cs="Arial"/>
          <w:bCs/>
          <w:color w:val="auto"/>
          <w:sz w:val="20"/>
        </w:rPr>
        <w:tab/>
      </w:r>
      <w:r w:rsidR="008104EE" w:rsidRPr="00A91732">
        <w:rPr>
          <w:rFonts w:eastAsia="맑은 고딕" w:cs="Arial" w:hint="eastAsia"/>
          <w:bCs/>
          <w:color w:val="auto"/>
          <w:sz w:val="20"/>
          <w:lang w:eastAsia="ko-KR"/>
        </w:rPr>
        <w:t>0</w:t>
      </w:r>
      <w:r w:rsidR="008104EE" w:rsidRPr="008104EE">
        <w:rPr>
          <w:rFonts w:eastAsia="맑은 고딕" w:cs="Arial"/>
          <w:bCs/>
          <w:color w:val="auto"/>
          <w:sz w:val="20"/>
          <w:lang w:eastAsia="ko-KR"/>
        </w:rPr>
        <w:t>°</w:t>
      </w:r>
      <w:r w:rsidR="008104EE">
        <w:rPr>
          <w:rFonts w:eastAsia="맑은 고딕" w:cs="Arial" w:hint="eastAsia"/>
          <w:bCs/>
          <w:color w:val="auto"/>
          <w:sz w:val="20"/>
          <w:lang w:eastAsia="ko-KR"/>
        </w:rPr>
        <w:t xml:space="preserve"> ~ </w:t>
      </w:r>
      <w:r w:rsidR="00C964E0">
        <w:rPr>
          <w:rFonts w:eastAsia="맑은 고딕" w:cs="Arial" w:hint="eastAsia"/>
          <w:bCs/>
          <w:color w:val="auto"/>
          <w:sz w:val="20"/>
          <w:lang w:eastAsia="ko-KR"/>
        </w:rPr>
        <w:t>355</w:t>
      </w:r>
      <w:r w:rsidR="008104EE" w:rsidRPr="008104EE">
        <w:rPr>
          <w:rFonts w:eastAsia="맑은 고딕" w:cs="Arial"/>
          <w:bCs/>
          <w:color w:val="auto"/>
          <w:sz w:val="20"/>
          <w:lang w:eastAsia="ko-KR"/>
        </w:rPr>
        <w:t>°</w:t>
      </w:r>
    </w:p>
    <w:p w14:paraId="7EB64873" w14:textId="255E2FE3" w:rsidR="00BB1F97" w:rsidRPr="00BB1F97" w:rsidRDefault="00987C58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1C3C9D">
        <w:rPr>
          <w:rFonts w:eastAsia="맑은 고딕" w:cs="Arial" w:hint="eastAsia"/>
          <w:sz w:val="20"/>
          <w:lang w:eastAsia="ko-KR"/>
        </w:rPr>
        <w:t>IR Viewable Length</w:t>
      </w:r>
      <w:r w:rsidR="00BB1F97">
        <w:rPr>
          <w:rFonts w:cs="Arial"/>
          <w:sz w:val="20"/>
        </w:rPr>
        <w:t>:</w:t>
      </w:r>
      <w:r w:rsidR="00BB1F97">
        <w:rPr>
          <w:rFonts w:cs="Arial"/>
          <w:sz w:val="20"/>
        </w:rPr>
        <w:tab/>
      </w:r>
      <w:r w:rsidR="00BB1F97">
        <w:rPr>
          <w:rFonts w:cs="Arial"/>
          <w:sz w:val="20"/>
        </w:rPr>
        <w:tab/>
      </w:r>
      <w:r w:rsidR="00BE5BF1">
        <w:rPr>
          <w:rFonts w:eastAsia="맑은 고딕" w:cs="Arial"/>
          <w:sz w:val="20"/>
          <w:lang w:eastAsia="ko-KR"/>
        </w:rPr>
        <w:t>3</w:t>
      </w:r>
      <w:r w:rsidR="008104EE">
        <w:rPr>
          <w:rFonts w:eastAsia="맑은 고딕" w:cs="Arial" w:hint="eastAsia"/>
          <w:sz w:val="20"/>
          <w:lang w:eastAsia="ko-KR"/>
        </w:rPr>
        <w:t>0</w:t>
      </w:r>
      <w:r w:rsidRPr="001C3C9D">
        <w:rPr>
          <w:rFonts w:eastAsia="맑은 고딕" w:cs="Arial" w:hint="eastAsia"/>
          <w:sz w:val="20"/>
          <w:lang w:eastAsia="ko-KR"/>
        </w:rPr>
        <w:t xml:space="preserve"> m (</w:t>
      </w:r>
      <w:r w:rsidR="00BE5BF1">
        <w:rPr>
          <w:rFonts w:eastAsia="맑은 고딕" w:cs="Arial"/>
          <w:sz w:val="20"/>
          <w:lang w:eastAsia="ko-KR"/>
        </w:rPr>
        <w:t>98.4</w:t>
      </w:r>
      <w:r w:rsidRPr="001C3C9D">
        <w:rPr>
          <w:rFonts w:eastAsia="맑은 고딕" w:cs="Arial" w:hint="eastAsia"/>
          <w:sz w:val="20"/>
          <w:lang w:eastAsia="ko-KR"/>
        </w:rPr>
        <w:t>ft)</w:t>
      </w:r>
    </w:p>
    <w:p w14:paraId="320670B8" w14:textId="77777777" w:rsidR="002E0F76" w:rsidRPr="002E0F76" w:rsidRDefault="001D2C98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 xml:space="preserve">Video </w:t>
      </w:r>
      <w:r w:rsidR="00B225B8">
        <w:rPr>
          <w:rFonts w:cs="Arial"/>
          <w:bCs/>
          <w:color w:val="auto"/>
          <w:sz w:val="20"/>
        </w:rPr>
        <w:t>Streams</w:t>
      </w:r>
      <w:r w:rsidR="002E0F76">
        <w:rPr>
          <w:rFonts w:cs="Arial"/>
          <w:bCs/>
          <w:color w:val="auto"/>
          <w:sz w:val="20"/>
        </w:rPr>
        <w:t xml:space="preserve"> </w:t>
      </w:r>
    </w:p>
    <w:p w14:paraId="3C1F0FF2" w14:textId="77777777" w:rsidR="00B225B8" w:rsidRPr="001A64E6" w:rsidRDefault="002E0F76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1A64E6">
        <w:rPr>
          <w:rFonts w:cs="Arial"/>
          <w:bCs/>
          <w:color w:val="auto"/>
          <w:sz w:val="20"/>
        </w:rPr>
        <w:t xml:space="preserve">The camera shall </w:t>
      </w:r>
      <w:r w:rsidR="00987C58" w:rsidRPr="001C3C9D">
        <w:rPr>
          <w:rFonts w:eastAsia="맑은 고딕" w:cs="Arial" w:hint="eastAsia"/>
          <w:bCs/>
          <w:color w:val="auto"/>
          <w:sz w:val="20"/>
          <w:lang w:eastAsia="ko-KR"/>
        </w:rPr>
        <w:t xml:space="preserve">be able to produce </w:t>
      </w:r>
      <w:r w:rsidR="000C56F1">
        <w:rPr>
          <w:rFonts w:cs="Arial"/>
          <w:bCs/>
          <w:color w:val="auto"/>
          <w:sz w:val="20"/>
        </w:rPr>
        <w:t>10 video profiles</w:t>
      </w:r>
      <w:r w:rsidR="00B225B8" w:rsidRPr="001A64E6">
        <w:rPr>
          <w:rFonts w:cs="Arial"/>
          <w:bCs/>
          <w:color w:val="auto"/>
          <w:sz w:val="20"/>
        </w:rPr>
        <w:t>, each of which may have</w:t>
      </w:r>
      <w:r w:rsidRPr="001A64E6">
        <w:rPr>
          <w:rFonts w:cs="Arial"/>
          <w:bCs/>
          <w:color w:val="auto"/>
          <w:sz w:val="20"/>
        </w:rPr>
        <w:t xml:space="preserve"> the following </w:t>
      </w:r>
      <w:r w:rsidR="00B225B8" w:rsidRPr="001A64E6">
        <w:rPr>
          <w:rFonts w:cs="Arial"/>
          <w:bCs/>
          <w:color w:val="auto"/>
          <w:sz w:val="20"/>
        </w:rPr>
        <w:t>properties:</w:t>
      </w:r>
    </w:p>
    <w:p w14:paraId="0EB38D3C" w14:textId="77777777" w:rsidR="0032748D" w:rsidRPr="001D2C98" w:rsidRDefault="000C56F1" w:rsidP="0032748D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Encoding</w:t>
      </w:r>
      <w:r w:rsidR="0032748D">
        <w:rPr>
          <w:rFonts w:cs="Arial"/>
          <w:bCs/>
          <w:color w:val="auto"/>
          <w:sz w:val="20"/>
        </w:rPr>
        <w:t xml:space="preserve"> type:</w:t>
      </w:r>
    </w:p>
    <w:p w14:paraId="193DF3DE" w14:textId="77777777" w:rsidR="00C964E0" w:rsidRPr="00C964E0" w:rsidRDefault="00C964E0" w:rsidP="0032748D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4D0B57">
        <w:rPr>
          <w:rFonts w:eastAsia="맑은 고딕" w:cs="Arial" w:hint="eastAsia"/>
          <w:sz w:val="20"/>
          <w:lang w:eastAsia="ko-KR"/>
        </w:rPr>
        <w:t>H.265</w:t>
      </w:r>
    </w:p>
    <w:p w14:paraId="78C1408B" w14:textId="77777777" w:rsidR="0032748D" w:rsidRPr="00B0211D" w:rsidRDefault="0032748D" w:rsidP="0032748D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H.264</w:t>
      </w:r>
    </w:p>
    <w:p w14:paraId="28D61DD7" w14:textId="77777777" w:rsidR="0032748D" w:rsidRPr="001A64E6" w:rsidRDefault="0032748D" w:rsidP="0032748D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1A64E6">
        <w:rPr>
          <w:rFonts w:cs="Arial"/>
          <w:bCs/>
          <w:color w:val="auto"/>
          <w:sz w:val="20"/>
        </w:rPr>
        <w:t>MJPEG</w:t>
      </w:r>
    </w:p>
    <w:p w14:paraId="7140B76D" w14:textId="77777777" w:rsidR="00BE5BF1" w:rsidRPr="008104EE" w:rsidRDefault="000D305B" w:rsidP="00BE5BF1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sz w:val="20"/>
        </w:rPr>
      </w:pPr>
      <w:r w:rsidRPr="001A64E6">
        <w:rPr>
          <w:rFonts w:cs="Arial"/>
          <w:sz w:val="20"/>
        </w:rPr>
        <w:t>Resolution:</w:t>
      </w:r>
      <w:r w:rsidRPr="001A64E6">
        <w:rPr>
          <w:rFonts w:cs="Arial"/>
          <w:sz w:val="20"/>
        </w:rPr>
        <w:tab/>
      </w:r>
      <w:r w:rsidR="0032748D">
        <w:rPr>
          <w:rFonts w:cs="Arial"/>
          <w:sz w:val="20"/>
        </w:rPr>
        <w:tab/>
      </w:r>
      <w:r w:rsidR="00BE5BF1" w:rsidRPr="008104EE">
        <w:rPr>
          <w:rFonts w:cs="Arial"/>
          <w:sz w:val="20"/>
        </w:rPr>
        <w:t>1920 x 1080, 1280 x 1024, 1280 x 960, 1280 x 720, 1024 x 768,</w:t>
      </w:r>
    </w:p>
    <w:p w14:paraId="5AC9D37F" w14:textId="2D8856EB" w:rsidR="00BE5BF1" w:rsidRDefault="00BE5BF1" w:rsidP="00BE5BF1">
      <w:pPr>
        <w:pStyle w:val="StyleDefaultComplex10pt"/>
        <w:spacing w:before="60" w:after="0" w:line="276" w:lineRule="auto"/>
        <w:ind w:left="3600" w:firstLine="720"/>
        <w:rPr>
          <w:rFonts w:cs="Arial"/>
          <w:sz w:val="20"/>
        </w:rPr>
      </w:pPr>
      <w:r w:rsidRPr="008104EE">
        <w:rPr>
          <w:rFonts w:cs="Arial"/>
          <w:sz w:val="20"/>
        </w:rPr>
        <w:t xml:space="preserve">800 x 600, </w:t>
      </w:r>
      <w:r>
        <w:rPr>
          <w:rFonts w:cs="Arial"/>
          <w:sz w:val="20"/>
        </w:rPr>
        <w:t>800 x 4</w:t>
      </w:r>
      <w:r w:rsidR="00A96C8B">
        <w:rPr>
          <w:rFonts w:cs="Arial"/>
          <w:sz w:val="20"/>
        </w:rPr>
        <w:t>48</w:t>
      </w:r>
      <w:r>
        <w:rPr>
          <w:rFonts w:cs="Arial"/>
          <w:sz w:val="20"/>
        </w:rPr>
        <w:t xml:space="preserve">, </w:t>
      </w:r>
      <w:r w:rsidRPr="008104EE">
        <w:rPr>
          <w:rFonts w:cs="Arial"/>
          <w:sz w:val="20"/>
        </w:rPr>
        <w:t xml:space="preserve">720 x 576, 720 x 480, 640 x 480, </w:t>
      </w:r>
    </w:p>
    <w:p w14:paraId="0BC39591" w14:textId="77777777" w:rsidR="00BE5BF1" w:rsidRPr="0032748D" w:rsidRDefault="00BE5BF1" w:rsidP="00BE5BF1">
      <w:pPr>
        <w:pStyle w:val="StyleDefaultComplex10pt"/>
        <w:spacing w:before="60" w:after="0" w:line="276" w:lineRule="auto"/>
        <w:ind w:left="3600" w:firstLine="720"/>
        <w:rPr>
          <w:rFonts w:cs="Arial"/>
          <w:sz w:val="20"/>
        </w:rPr>
      </w:pPr>
      <w:r>
        <w:rPr>
          <w:rFonts w:cs="Arial"/>
          <w:sz w:val="20"/>
        </w:rPr>
        <w:t xml:space="preserve">640 x 360, </w:t>
      </w:r>
      <w:r w:rsidRPr="008104EE">
        <w:rPr>
          <w:rFonts w:cs="Arial"/>
          <w:sz w:val="20"/>
        </w:rPr>
        <w:t>320 x 240</w:t>
      </w:r>
      <w:r w:rsidRPr="0032748D">
        <w:rPr>
          <w:rFonts w:cs="Arial"/>
          <w:sz w:val="20"/>
        </w:rPr>
        <w:tab/>
      </w:r>
    </w:p>
    <w:p w14:paraId="694D9AC3" w14:textId="77777777" w:rsidR="00BE5BF1" w:rsidRPr="00B0211D" w:rsidRDefault="00BE5BF1" w:rsidP="00BE5BF1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Maximum frame rate:</w:t>
      </w:r>
      <w:r>
        <w:rPr>
          <w:rFonts w:cs="Arial"/>
          <w:bCs/>
          <w:color w:val="auto"/>
          <w:sz w:val="20"/>
        </w:rPr>
        <w:tab/>
      </w:r>
    </w:p>
    <w:p w14:paraId="613728CB" w14:textId="77777777" w:rsidR="00BE5BF1" w:rsidRPr="00821F70" w:rsidRDefault="00BE5BF1" w:rsidP="00BE5BF1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F76C3C">
        <w:rPr>
          <w:rFonts w:eastAsia="맑은 고딕" w:cs="Arial" w:hint="eastAsia"/>
          <w:sz w:val="20"/>
          <w:lang w:eastAsia="ko-KR"/>
        </w:rPr>
        <w:t>H.265 and H</w:t>
      </w:r>
      <w:r>
        <w:rPr>
          <w:rFonts w:cs="Arial"/>
          <w:sz w:val="20"/>
        </w:rPr>
        <w:t>.264:</w:t>
      </w:r>
      <w:r>
        <w:rPr>
          <w:rFonts w:cs="Arial"/>
          <w:sz w:val="20"/>
        </w:rPr>
        <w:tab/>
      </w:r>
      <w:r w:rsidRPr="00821F70">
        <w:rPr>
          <w:rFonts w:eastAsia="맑은 고딕" w:cs="Arial"/>
          <w:color w:val="auto"/>
          <w:sz w:val="20"/>
          <w:lang w:eastAsia="ko-KR"/>
        </w:rPr>
        <w:t>6</w:t>
      </w:r>
      <w:r w:rsidRPr="00821F70">
        <w:rPr>
          <w:rFonts w:cs="Arial"/>
          <w:color w:val="auto"/>
          <w:sz w:val="20"/>
        </w:rPr>
        <w:t>0 fps at all resolutions</w:t>
      </w:r>
    </w:p>
    <w:p w14:paraId="1C24DA8D" w14:textId="77777777" w:rsidR="00BE5BF1" w:rsidRPr="00821F70" w:rsidRDefault="00BE5BF1" w:rsidP="00BE5BF1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21F70">
        <w:rPr>
          <w:rFonts w:cs="Arial"/>
          <w:color w:val="auto"/>
          <w:sz w:val="20"/>
        </w:rPr>
        <w:t>MJPEG:</w:t>
      </w:r>
      <w:r w:rsidRPr="00821F70">
        <w:rPr>
          <w:rFonts w:eastAsia="맑은 고딕" w:cs="Arial" w:hint="eastAsia"/>
          <w:color w:val="auto"/>
          <w:sz w:val="20"/>
          <w:lang w:eastAsia="ko-KR"/>
        </w:rPr>
        <w:t xml:space="preserve"> </w:t>
      </w:r>
      <w:r w:rsidRPr="00821F70">
        <w:rPr>
          <w:rFonts w:eastAsia="맑은 고딕" w:cs="Arial" w:hint="eastAsia"/>
          <w:color w:val="auto"/>
          <w:sz w:val="20"/>
          <w:lang w:eastAsia="ko-KR"/>
        </w:rPr>
        <w:tab/>
      </w:r>
      <w:r w:rsidRPr="00821F70">
        <w:rPr>
          <w:rFonts w:eastAsia="맑은 고딕" w:cs="Arial" w:hint="eastAsia"/>
          <w:color w:val="auto"/>
          <w:sz w:val="20"/>
          <w:lang w:eastAsia="ko-KR"/>
        </w:rPr>
        <w:tab/>
      </w:r>
      <w:r w:rsidRPr="00821F70">
        <w:rPr>
          <w:rFonts w:eastAsia="맑은 고딕" w:cs="Arial"/>
          <w:color w:val="auto"/>
          <w:sz w:val="20"/>
          <w:lang w:eastAsia="ko-KR"/>
        </w:rPr>
        <w:t>30</w:t>
      </w:r>
      <w:r w:rsidRPr="00821F70">
        <w:rPr>
          <w:rFonts w:eastAsia="맑은 고딕" w:cs="Arial" w:hint="eastAsia"/>
          <w:color w:val="auto"/>
          <w:sz w:val="20"/>
          <w:lang w:eastAsia="ko-KR"/>
        </w:rPr>
        <w:t xml:space="preserve"> fps at all resolutions</w:t>
      </w:r>
    </w:p>
    <w:p w14:paraId="67E58C47" w14:textId="23D69D12" w:rsidR="00C964E0" w:rsidRPr="00821F70" w:rsidRDefault="00C964E0" w:rsidP="00BE5BF1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821F70">
        <w:rPr>
          <w:rFonts w:eastAsia="맑은 고딕" w:cs="Arial" w:hint="eastAsia"/>
          <w:color w:val="auto"/>
          <w:sz w:val="20"/>
          <w:lang w:eastAsia="ko-KR"/>
        </w:rPr>
        <w:t>Smart Codec</w:t>
      </w:r>
      <w:r w:rsidRPr="00821F70">
        <w:rPr>
          <w:rFonts w:eastAsia="맑은 고딕" w:cs="Arial" w:hint="eastAsia"/>
          <w:color w:val="auto"/>
          <w:sz w:val="20"/>
          <w:lang w:eastAsia="ko-KR"/>
        </w:rPr>
        <w:tab/>
      </w:r>
      <w:r w:rsidRPr="00821F70">
        <w:rPr>
          <w:rFonts w:eastAsia="맑은 고딕" w:cs="Arial" w:hint="eastAsia"/>
          <w:color w:val="auto"/>
          <w:sz w:val="20"/>
          <w:lang w:eastAsia="ko-KR"/>
        </w:rPr>
        <w:tab/>
      </w:r>
      <w:r w:rsidR="003B1365" w:rsidRPr="00611507">
        <w:rPr>
          <w:color w:val="auto"/>
          <w:sz w:val="20"/>
        </w:rPr>
        <w:t>WiseStream</w:t>
      </w:r>
      <w:r w:rsidR="003B1365" w:rsidRPr="00821F70">
        <w:rPr>
          <w:rFonts w:ascii="맑은 고딕" w:eastAsia="맑은 고딕" w:hAnsi="맑은 고딕" w:cs="Arial" w:hint="eastAsia"/>
          <w:color w:val="auto"/>
          <w:sz w:val="20"/>
          <w:lang w:eastAsia="ko-KR"/>
        </w:rPr>
        <w:t>Ⅱ</w:t>
      </w:r>
      <w:r w:rsidRPr="00821F70">
        <w:rPr>
          <w:rFonts w:eastAsia="맑은 고딕" w:cs="Arial" w:hint="eastAsia"/>
          <w:color w:val="auto"/>
          <w:sz w:val="20"/>
          <w:lang w:eastAsia="ko-KR"/>
        </w:rPr>
        <w:t>, Dynamic GOV</w:t>
      </w:r>
      <w:r w:rsidR="00634D97">
        <w:rPr>
          <w:rFonts w:eastAsia="맑은 고딕" w:cs="Arial"/>
          <w:color w:val="auto"/>
          <w:sz w:val="20"/>
          <w:lang w:eastAsia="ko-KR"/>
        </w:rPr>
        <w:t>, Dynamic fps</w:t>
      </w:r>
    </w:p>
    <w:p w14:paraId="6C435D14" w14:textId="77777777" w:rsidR="00B225B8" w:rsidRPr="00821F70" w:rsidRDefault="008A573B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21F70">
        <w:rPr>
          <w:rFonts w:cs="Arial"/>
          <w:bCs/>
          <w:color w:val="auto"/>
          <w:sz w:val="20"/>
        </w:rPr>
        <w:t>Bit rate</w:t>
      </w:r>
      <w:r w:rsidR="005B592D" w:rsidRPr="00821F70">
        <w:rPr>
          <w:rFonts w:cs="Arial"/>
          <w:bCs/>
          <w:color w:val="auto"/>
          <w:sz w:val="20"/>
        </w:rPr>
        <w:t xml:space="preserve"> control</w:t>
      </w:r>
      <w:r w:rsidRPr="00821F70">
        <w:rPr>
          <w:rFonts w:cs="Arial"/>
          <w:bCs/>
          <w:color w:val="auto"/>
          <w:sz w:val="20"/>
        </w:rPr>
        <w:t xml:space="preserve"> method</w:t>
      </w:r>
      <w:r w:rsidR="000D305B" w:rsidRPr="00821F70">
        <w:rPr>
          <w:rFonts w:cs="Arial"/>
          <w:bCs/>
          <w:color w:val="auto"/>
          <w:sz w:val="20"/>
        </w:rPr>
        <w:t>:</w:t>
      </w:r>
    </w:p>
    <w:p w14:paraId="6F56A792" w14:textId="77777777" w:rsidR="005B592D" w:rsidRPr="00821F70" w:rsidRDefault="00C964E0" w:rsidP="005B592D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21F70">
        <w:rPr>
          <w:rFonts w:eastAsia="맑은 고딕" w:cs="Arial" w:hint="eastAsia"/>
          <w:bCs/>
          <w:color w:val="auto"/>
          <w:sz w:val="20"/>
          <w:lang w:eastAsia="ko-KR"/>
        </w:rPr>
        <w:t xml:space="preserve">H.265 and </w:t>
      </w:r>
      <w:r w:rsidR="005B592D" w:rsidRPr="00821F70">
        <w:rPr>
          <w:rFonts w:cs="Arial"/>
          <w:bCs/>
          <w:color w:val="auto"/>
          <w:sz w:val="20"/>
        </w:rPr>
        <w:t>H.264</w:t>
      </w:r>
      <w:r w:rsidR="005B592D" w:rsidRPr="00821F70">
        <w:rPr>
          <w:rFonts w:cs="Arial"/>
          <w:bCs/>
          <w:color w:val="auto"/>
          <w:sz w:val="20"/>
        </w:rPr>
        <w:tab/>
      </w:r>
      <w:r w:rsidR="005B592D" w:rsidRPr="00821F70">
        <w:rPr>
          <w:rFonts w:cs="Arial"/>
          <w:bCs/>
          <w:color w:val="auto"/>
          <w:sz w:val="20"/>
        </w:rPr>
        <w:tab/>
      </w:r>
    </w:p>
    <w:p w14:paraId="6A678E0A" w14:textId="77777777" w:rsidR="005B592D" w:rsidRPr="00821F70" w:rsidRDefault="00987C58" w:rsidP="005B592D">
      <w:pPr>
        <w:pStyle w:val="StyleDefaultComplex10pt"/>
        <w:numPr>
          <w:ilvl w:val="7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21F70">
        <w:rPr>
          <w:rFonts w:eastAsia="맑은 고딕" w:cs="Arial" w:hint="eastAsia"/>
          <w:bCs/>
          <w:color w:val="auto"/>
          <w:sz w:val="20"/>
          <w:lang w:eastAsia="ko-KR"/>
        </w:rPr>
        <w:t xml:space="preserve">target bitrate level control </w:t>
      </w:r>
    </w:p>
    <w:p w14:paraId="21C0F52B" w14:textId="77777777" w:rsidR="005B592D" w:rsidRPr="00821F70" w:rsidRDefault="005B592D" w:rsidP="005B592D">
      <w:pPr>
        <w:pStyle w:val="StyleDefaultComplex10pt"/>
        <w:numPr>
          <w:ilvl w:val="7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21F70">
        <w:rPr>
          <w:rFonts w:cs="Arial"/>
          <w:bCs/>
          <w:color w:val="auto"/>
          <w:sz w:val="20"/>
        </w:rPr>
        <w:t>constant bit rate (CBR) or variable bit rate (VBR)</w:t>
      </w:r>
    </w:p>
    <w:p w14:paraId="028A3CCE" w14:textId="77777777" w:rsidR="005B592D" w:rsidRPr="00821F70" w:rsidRDefault="005B592D" w:rsidP="005B592D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21F70">
        <w:rPr>
          <w:rFonts w:cs="Arial"/>
          <w:bCs/>
          <w:color w:val="auto"/>
          <w:sz w:val="20"/>
        </w:rPr>
        <w:t>MJPEG</w:t>
      </w:r>
    </w:p>
    <w:p w14:paraId="0C4B5792" w14:textId="77777777" w:rsidR="001E26EE" w:rsidRPr="00821F70" w:rsidRDefault="001E26EE" w:rsidP="001E26EE">
      <w:pPr>
        <w:pStyle w:val="StyleDefaultComplex10pt"/>
        <w:numPr>
          <w:ilvl w:val="7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21F70">
        <w:rPr>
          <w:rFonts w:eastAsia="맑은 고딕" w:cs="Arial"/>
          <w:bCs/>
          <w:color w:val="auto"/>
          <w:sz w:val="20"/>
          <w:lang w:eastAsia="ko-KR"/>
        </w:rPr>
        <w:t>target bitrate level control</w:t>
      </w:r>
    </w:p>
    <w:p w14:paraId="416B4060" w14:textId="77777777" w:rsidR="005B592D" w:rsidRPr="00821F70" w:rsidRDefault="005B592D" w:rsidP="005B592D">
      <w:pPr>
        <w:pStyle w:val="StyleDefaultComplex10pt"/>
        <w:numPr>
          <w:ilvl w:val="7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21F70">
        <w:rPr>
          <w:rFonts w:cs="Arial"/>
          <w:bCs/>
          <w:color w:val="auto"/>
          <w:sz w:val="20"/>
        </w:rPr>
        <w:t>variable bit rate (VBR)</w:t>
      </w:r>
    </w:p>
    <w:p w14:paraId="4A918685" w14:textId="77777777" w:rsidR="00B405B3" w:rsidRDefault="005B592D" w:rsidP="005B592D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Number of multi-streaming profiles:</w:t>
      </w:r>
      <w:r>
        <w:rPr>
          <w:rFonts w:cs="Arial"/>
          <w:sz w:val="20"/>
        </w:rPr>
        <w:tab/>
      </w:r>
      <w:r w:rsidR="00A23667">
        <w:rPr>
          <w:rFonts w:eastAsia="맑은 고딕" w:cs="Arial"/>
          <w:sz w:val="20"/>
          <w:lang w:eastAsia="ko-KR"/>
        </w:rPr>
        <w:t>10</w:t>
      </w:r>
      <w:r>
        <w:rPr>
          <w:rFonts w:cs="Arial"/>
          <w:sz w:val="20"/>
        </w:rPr>
        <w:t xml:space="preserve"> maximum</w:t>
      </w:r>
      <w:r w:rsidR="00B405B3">
        <w:rPr>
          <w:rFonts w:cs="Arial"/>
          <w:sz w:val="20"/>
        </w:rPr>
        <w:t xml:space="preserve"> </w:t>
      </w:r>
    </w:p>
    <w:p w14:paraId="4BE27D33" w14:textId="77777777" w:rsidR="005B592D" w:rsidRPr="00AF35C5" w:rsidRDefault="00B405B3" w:rsidP="005B592D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Simultaneous users</w:t>
      </w:r>
      <w:r w:rsidR="008A573B">
        <w:rPr>
          <w:rFonts w:cs="Arial"/>
          <w:sz w:val="20"/>
        </w:rPr>
        <w:t xml:space="preserve"> (total)</w:t>
      </w:r>
      <w:r w:rsidR="00987C58">
        <w:rPr>
          <w:rFonts w:cs="Arial"/>
          <w:sz w:val="20"/>
        </w:rPr>
        <w:t>:</w:t>
      </w:r>
      <w:r w:rsidR="00987C58">
        <w:rPr>
          <w:rFonts w:cs="Arial"/>
          <w:sz w:val="20"/>
        </w:rPr>
        <w:tab/>
      </w:r>
      <w:r w:rsidR="00987C58">
        <w:rPr>
          <w:rFonts w:cs="Arial"/>
          <w:sz w:val="20"/>
        </w:rPr>
        <w:tab/>
      </w:r>
      <w:r w:rsidR="001E26EE">
        <w:rPr>
          <w:rFonts w:eastAsia="맑은 고딕" w:cs="Arial"/>
          <w:sz w:val="20"/>
          <w:lang w:eastAsia="ko-KR"/>
        </w:rPr>
        <w:t>20</w:t>
      </w:r>
      <w:r>
        <w:rPr>
          <w:rFonts w:cs="Arial"/>
          <w:sz w:val="20"/>
        </w:rPr>
        <w:t xml:space="preserve"> maximum (unicast)</w:t>
      </w:r>
    </w:p>
    <w:p w14:paraId="4AE9E20C" w14:textId="77777777" w:rsidR="000D305B" w:rsidRPr="003D39B0" w:rsidRDefault="003D39B0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bookmarkStart w:id="9" w:name="_Toc173721624"/>
      <w:r>
        <w:rPr>
          <w:rFonts w:cs="Arial"/>
          <w:bCs/>
          <w:color w:val="auto"/>
          <w:sz w:val="20"/>
        </w:rPr>
        <w:lastRenderedPageBreak/>
        <w:t xml:space="preserve">Storage and </w:t>
      </w:r>
      <w:r w:rsidR="000D305B">
        <w:rPr>
          <w:rFonts w:cs="Arial"/>
          <w:bCs/>
          <w:color w:val="auto"/>
          <w:sz w:val="20"/>
        </w:rPr>
        <w:t>Recording</w:t>
      </w:r>
    </w:p>
    <w:p w14:paraId="0991BC02" w14:textId="77777777" w:rsidR="003D39B0" w:rsidRPr="003D39B0" w:rsidRDefault="003D39B0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The c</w:t>
      </w:r>
      <w:r w:rsidR="00987C58" w:rsidRPr="001C3C9D">
        <w:rPr>
          <w:rFonts w:eastAsia="맑은 고딕" w:cs="Arial" w:hint="eastAsia"/>
          <w:bCs/>
          <w:color w:val="auto"/>
          <w:sz w:val="20"/>
          <w:lang w:eastAsia="ko-KR"/>
        </w:rPr>
        <w:t xml:space="preserve">amera </w:t>
      </w:r>
      <w:r>
        <w:rPr>
          <w:rFonts w:cs="Arial"/>
          <w:bCs/>
          <w:color w:val="auto"/>
          <w:sz w:val="20"/>
        </w:rPr>
        <w:t>shall have onboard SD card storage</w:t>
      </w:r>
      <w:r w:rsidR="00F21DDD">
        <w:rPr>
          <w:rFonts w:cs="Arial"/>
          <w:bCs/>
          <w:color w:val="auto"/>
          <w:sz w:val="20"/>
        </w:rPr>
        <w:t xml:space="preserve"> (2 s</w:t>
      </w:r>
      <w:r w:rsidR="008E5E06">
        <w:rPr>
          <w:rFonts w:cs="Arial"/>
          <w:bCs/>
          <w:color w:val="auto"/>
          <w:sz w:val="20"/>
        </w:rPr>
        <w:t>lots)</w:t>
      </w:r>
    </w:p>
    <w:p w14:paraId="36E63D71" w14:textId="77777777" w:rsidR="003D39B0" w:rsidRPr="003D39B0" w:rsidRDefault="003D39B0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Card type:</w:t>
      </w:r>
      <w:r>
        <w:rPr>
          <w:rFonts w:cs="Arial"/>
          <w:bCs/>
          <w:color w:val="auto"/>
          <w:sz w:val="20"/>
        </w:rPr>
        <w:tab/>
        <w:t xml:space="preserve">Micro </w:t>
      </w:r>
      <w:r w:rsidR="003A5E85">
        <w:rPr>
          <w:rFonts w:cs="Arial"/>
          <w:bCs/>
          <w:color w:val="auto"/>
          <w:sz w:val="20"/>
        </w:rPr>
        <w:t>SD/</w:t>
      </w:r>
      <w:r>
        <w:rPr>
          <w:rFonts w:cs="Arial"/>
          <w:bCs/>
          <w:color w:val="auto"/>
          <w:sz w:val="20"/>
        </w:rPr>
        <w:t>SDHC</w:t>
      </w:r>
      <w:r w:rsidR="00C964E0" w:rsidRPr="004D0B57">
        <w:rPr>
          <w:rFonts w:eastAsia="맑은 고딕" w:cs="Arial" w:hint="eastAsia"/>
          <w:bCs/>
          <w:color w:val="auto"/>
          <w:sz w:val="20"/>
          <w:lang w:eastAsia="ko-KR"/>
        </w:rPr>
        <w:t>/SDXC</w:t>
      </w:r>
    </w:p>
    <w:p w14:paraId="39CFF20A" w14:textId="77777777" w:rsidR="003D39B0" w:rsidRPr="00F3452F" w:rsidRDefault="003D39B0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F3452F">
        <w:rPr>
          <w:rFonts w:cs="Arial"/>
          <w:bCs/>
          <w:color w:val="auto"/>
          <w:sz w:val="20"/>
        </w:rPr>
        <w:t>Capacity:</w:t>
      </w:r>
      <w:r w:rsidRPr="00F3452F">
        <w:rPr>
          <w:rFonts w:cs="Arial"/>
          <w:bCs/>
          <w:color w:val="auto"/>
          <w:sz w:val="20"/>
        </w:rPr>
        <w:tab/>
      </w:r>
      <w:r w:rsidR="00C964E0" w:rsidRPr="004D0B57">
        <w:rPr>
          <w:rFonts w:eastAsia="맑은 고딕" w:cs="Arial" w:hint="eastAsia"/>
          <w:bCs/>
          <w:color w:val="auto"/>
          <w:sz w:val="20"/>
          <w:lang w:eastAsia="ko-KR"/>
        </w:rPr>
        <w:t xml:space="preserve">Up to </w:t>
      </w:r>
      <w:r w:rsidR="008E5E06">
        <w:rPr>
          <w:rFonts w:eastAsia="맑은 고딕" w:cs="Arial"/>
          <w:bCs/>
          <w:color w:val="auto"/>
          <w:sz w:val="20"/>
          <w:lang w:eastAsia="ko-KR"/>
        </w:rPr>
        <w:t>512</w:t>
      </w:r>
      <w:r w:rsidRPr="00F3452F">
        <w:rPr>
          <w:rFonts w:cs="Arial"/>
          <w:bCs/>
          <w:color w:val="auto"/>
          <w:sz w:val="20"/>
        </w:rPr>
        <w:t xml:space="preserve"> GB</w:t>
      </w:r>
      <w:r w:rsidR="00B0211D" w:rsidRPr="00F3452F">
        <w:rPr>
          <w:rFonts w:cs="Arial"/>
          <w:bCs/>
          <w:color w:val="auto"/>
          <w:sz w:val="20"/>
        </w:rPr>
        <w:t xml:space="preserve"> </w:t>
      </w:r>
    </w:p>
    <w:p w14:paraId="7985493D" w14:textId="77777777" w:rsidR="003D39B0" w:rsidRPr="00C964E0" w:rsidRDefault="00F3452F" w:rsidP="00B405B3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Image content on the card shall have the ability to be downloaded to a selected destination.</w:t>
      </w:r>
    </w:p>
    <w:p w14:paraId="0957A0AD" w14:textId="77777777" w:rsidR="00C964E0" w:rsidRPr="00B405B3" w:rsidRDefault="00C964E0" w:rsidP="00C964E0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4D0B57">
        <w:rPr>
          <w:rFonts w:eastAsia="맑은 고딕" w:cs="Arial" w:hint="eastAsia"/>
          <w:bCs/>
          <w:color w:val="auto"/>
          <w:sz w:val="20"/>
          <w:lang w:eastAsia="ko-KR"/>
        </w:rPr>
        <w:t>NAS</w:t>
      </w:r>
    </w:p>
    <w:p w14:paraId="01BBB58A" w14:textId="77777777" w:rsidR="00415794" w:rsidRPr="00B405B3" w:rsidRDefault="00B405B3" w:rsidP="00B405B3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Interoperability - </w:t>
      </w:r>
      <w:r w:rsidR="003D39B0" w:rsidRPr="00B405B3">
        <w:rPr>
          <w:rFonts w:cs="Arial"/>
          <w:sz w:val="20"/>
        </w:rPr>
        <w:t>Video streams shall be</w:t>
      </w:r>
      <w:r w:rsidR="003D39B0" w:rsidRPr="003F5312">
        <w:rPr>
          <w:rFonts w:cs="Arial"/>
          <w:sz w:val="20"/>
        </w:rPr>
        <w:t xml:space="preserve"> capable of supporting ONVIF protocol, </w:t>
      </w:r>
      <w:r w:rsidR="003D39B0" w:rsidRPr="008C5F99">
        <w:rPr>
          <w:rFonts w:cs="Arial"/>
          <w:sz w:val="20"/>
        </w:rPr>
        <w:t>profile</w:t>
      </w:r>
      <w:r w:rsidR="00710F45" w:rsidRPr="008C5F99">
        <w:rPr>
          <w:rFonts w:cs="Arial"/>
          <w:sz w:val="20"/>
        </w:rPr>
        <w:t>s</w:t>
      </w:r>
      <w:r w:rsidR="003D39B0" w:rsidRPr="008C5F99">
        <w:rPr>
          <w:rFonts w:cs="Arial"/>
          <w:sz w:val="20"/>
        </w:rPr>
        <w:t xml:space="preserve"> S</w:t>
      </w:r>
      <w:r w:rsidR="00710F45" w:rsidRPr="008C5F99">
        <w:rPr>
          <w:rFonts w:cs="Arial"/>
          <w:sz w:val="20"/>
        </w:rPr>
        <w:t xml:space="preserve"> and G</w:t>
      </w:r>
      <w:r w:rsidR="003D39B0" w:rsidRPr="008C5F99">
        <w:rPr>
          <w:rFonts w:cs="Arial"/>
          <w:sz w:val="20"/>
        </w:rPr>
        <w:t>.</w:t>
      </w:r>
    </w:p>
    <w:p w14:paraId="19301473" w14:textId="48152858" w:rsidR="00415794" w:rsidRPr="00415794" w:rsidRDefault="0005428A" w:rsidP="00B405B3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 xml:space="preserve">Single Images - </w:t>
      </w:r>
      <w:r w:rsidR="00415794">
        <w:rPr>
          <w:rFonts w:cs="Arial"/>
          <w:bCs/>
          <w:color w:val="auto"/>
          <w:sz w:val="20"/>
        </w:rPr>
        <w:t xml:space="preserve">The camera shall support </w:t>
      </w:r>
      <w:r w:rsidR="00BA4525">
        <w:rPr>
          <w:rFonts w:cs="Arial"/>
          <w:bCs/>
          <w:color w:val="auto"/>
          <w:sz w:val="20"/>
        </w:rPr>
        <w:t>png</w:t>
      </w:r>
      <w:r w:rsidR="002E0F76">
        <w:rPr>
          <w:rFonts w:cs="Arial"/>
          <w:bCs/>
          <w:color w:val="auto"/>
          <w:sz w:val="20"/>
        </w:rPr>
        <w:t xml:space="preserve"> file</w:t>
      </w:r>
      <w:r w:rsidR="00415794">
        <w:rPr>
          <w:rFonts w:cs="Arial"/>
          <w:bCs/>
          <w:color w:val="auto"/>
          <w:sz w:val="20"/>
        </w:rPr>
        <w:t xml:space="preserve"> image </w:t>
      </w:r>
      <w:r w:rsidR="000D305B">
        <w:rPr>
          <w:rFonts w:cs="Arial"/>
          <w:bCs/>
          <w:color w:val="auto"/>
          <w:sz w:val="20"/>
        </w:rPr>
        <w:t xml:space="preserve">screenshot and </w:t>
      </w:r>
      <w:r w:rsidR="00415794">
        <w:rPr>
          <w:rFonts w:cs="Arial"/>
          <w:bCs/>
          <w:color w:val="auto"/>
          <w:sz w:val="20"/>
        </w:rPr>
        <w:t>export.</w:t>
      </w:r>
    </w:p>
    <w:p w14:paraId="648D44C9" w14:textId="77777777" w:rsidR="009C2399" w:rsidRPr="003524F2" w:rsidRDefault="006E6D8B" w:rsidP="006E6D8B">
      <w:pPr>
        <w:pStyle w:val="StyleDefaultComplex10pt"/>
        <w:numPr>
          <w:ilvl w:val="2"/>
          <w:numId w:val="19"/>
        </w:numPr>
        <w:spacing w:before="120" w:after="12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>Network</w:t>
      </w:r>
    </w:p>
    <w:p w14:paraId="1A94CF07" w14:textId="77777777" w:rsidR="00797A80" w:rsidRPr="003524F2" w:rsidRDefault="00AC64E3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 xml:space="preserve">Connectivity: </w:t>
      </w:r>
      <w:r w:rsidR="00675D77" w:rsidRPr="003524F2">
        <w:rPr>
          <w:rFonts w:cs="Arial"/>
          <w:sz w:val="20"/>
        </w:rPr>
        <w:tab/>
      </w:r>
      <w:r w:rsidR="00FC2D2D" w:rsidRPr="003524F2">
        <w:rPr>
          <w:rFonts w:cs="Arial"/>
          <w:sz w:val="20"/>
        </w:rPr>
        <w:t>10/100 Base-T</w:t>
      </w:r>
      <w:r w:rsidRPr="003524F2">
        <w:rPr>
          <w:rFonts w:cs="Arial"/>
          <w:sz w:val="20"/>
        </w:rPr>
        <w:t xml:space="preserve"> Ethernet </w:t>
      </w:r>
      <w:r w:rsidR="00675D77" w:rsidRPr="003524F2">
        <w:rPr>
          <w:rFonts w:cs="Arial"/>
          <w:sz w:val="20"/>
        </w:rPr>
        <w:t>via</w:t>
      </w:r>
      <w:r w:rsidRPr="003524F2">
        <w:rPr>
          <w:rFonts w:cs="Arial"/>
          <w:sz w:val="20"/>
        </w:rPr>
        <w:t xml:space="preserve"> RJ-45 connector</w:t>
      </w:r>
    </w:p>
    <w:p w14:paraId="59D70A9F" w14:textId="77777777" w:rsidR="00AC64E3" w:rsidRPr="003524F2" w:rsidRDefault="00AC64E3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>Protocols supported</w:t>
      </w:r>
      <w:r w:rsidR="00B405B3" w:rsidRPr="003524F2">
        <w:rPr>
          <w:rFonts w:cs="Arial"/>
          <w:sz w:val="20"/>
        </w:rPr>
        <w:t>:</w:t>
      </w:r>
    </w:p>
    <w:p w14:paraId="29BF4FC1" w14:textId="77777777" w:rsidR="00BB1A4A" w:rsidRPr="003524F2" w:rsidRDefault="00BB1A4A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>Transmission Control Protocol</w:t>
      </w:r>
      <w:r w:rsidR="0005428A" w:rsidRPr="003524F2">
        <w:rPr>
          <w:rFonts w:cs="Arial"/>
          <w:sz w:val="20"/>
        </w:rPr>
        <w:t xml:space="preserve"> (TCP), </w:t>
      </w:r>
      <w:r w:rsidRPr="003524F2">
        <w:rPr>
          <w:rFonts w:cs="Arial"/>
          <w:sz w:val="20"/>
        </w:rPr>
        <w:t>Internet Protocol</w:t>
      </w:r>
      <w:r w:rsidR="0005428A" w:rsidRPr="003524F2">
        <w:rPr>
          <w:rFonts w:cs="Arial"/>
          <w:sz w:val="20"/>
        </w:rPr>
        <w:t xml:space="preserve"> (</w:t>
      </w:r>
      <w:r w:rsidRPr="003524F2">
        <w:rPr>
          <w:rFonts w:cs="Arial"/>
          <w:sz w:val="20"/>
        </w:rPr>
        <w:t>IP)</w:t>
      </w:r>
      <w:r w:rsidR="0005428A" w:rsidRPr="003524F2">
        <w:rPr>
          <w:rFonts w:cs="Arial"/>
          <w:sz w:val="20"/>
        </w:rPr>
        <w:t xml:space="preserve"> v4 and v6</w:t>
      </w:r>
      <w:r w:rsidR="00BF4544" w:rsidRPr="003524F2">
        <w:rPr>
          <w:rFonts w:cs="Arial"/>
          <w:sz w:val="20"/>
        </w:rPr>
        <w:t>, User Datagram Protocol (UDP)</w:t>
      </w:r>
    </w:p>
    <w:p w14:paraId="2B63585C" w14:textId="77777777" w:rsidR="00AC64E3" w:rsidRPr="003524F2" w:rsidRDefault="00BB1A4A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 xml:space="preserve">Configuration: </w:t>
      </w:r>
      <w:r w:rsidR="00AC64E3" w:rsidRPr="003524F2">
        <w:rPr>
          <w:rFonts w:cs="Arial"/>
          <w:sz w:val="20"/>
        </w:rPr>
        <w:t xml:space="preserve">Dynamic Host </w:t>
      </w:r>
      <w:r w:rsidR="00113B6A" w:rsidRPr="003524F2">
        <w:rPr>
          <w:rFonts w:cs="Arial"/>
          <w:sz w:val="20"/>
        </w:rPr>
        <w:t xml:space="preserve">Configuration </w:t>
      </w:r>
      <w:r w:rsidR="00AC64E3" w:rsidRPr="003524F2">
        <w:rPr>
          <w:rFonts w:cs="Arial"/>
          <w:sz w:val="20"/>
        </w:rPr>
        <w:t>Protocol (DHCP</w:t>
      </w:r>
      <w:r w:rsidR="00BF61A5">
        <w:rPr>
          <w:rFonts w:cs="Arial"/>
          <w:sz w:val="20"/>
        </w:rPr>
        <w:t>)</w:t>
      </w:r>
    </w:p>
    <w:p w14:paraId="1D419292" w14:textId="77777777" w:rsidR="00AC64E3" w:rsidRPr="003524F2" w:rsidRDefault="00BB1A4A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 xml:space="preserve">Web services: </w:t>
      </w:r>
      <w:r w:rsidR="00AC64E3" w:rsidRPr="003524F2">
        <w:rPr>
          <w:rFonts w:cs="Arial"/>
          <w:sz w:val="20"/>
        </w:rPr>
        <w:t>Hypertext Transfer Protocol (HTTP)</w:t>
      </w:r>
      <w:r w:rsidR="00FF41E0" w:rsidRPr="003524F2">
        <w:rPr>
          <w:rFonts w:cs="Arial"/>
          <w:sz w:val="20"/>
        </w:rPr>
        <w:t>, Secure HTTP (HTTPS)</w:t>
      </w:r>
    </w:p>
    <w:p w14:paraId="77A0BA03" w14:textId="77777777" w:rsidR="00AC64E3" w:rsidRPr="003524F2" w:rsidRDefault="00BB1A4A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 xml:space="preserve">Network services: </w:t>
      </w:r>
      <w:r w:rsidR="00FF41E0" w:rsidRPr="003524F2">
        <w:rPr>
          <w:rFonts w:cs="Arial"/>
          <w:sz w:val="20"/>
        </w:rPr>
        <w:t xml:space="preserve">Address Resolution Protocol (ARP), </w:t>
      </w:r>
      <w:r w:rsidR="00B405B3" w:rsidRPr="003524F2">
        <w:rPr>
          <w:rFonts w:cs="Arial"/>
          <w:sz w:val="20"/>
        </w:rPr>
        <w:t xml:space="preserve">Bonjour, </w:t>
      </w:r>
      <w:r w:rsidR="0005428A" w:rsidRPr="003524F2">
        <w:rPr>
          <w:rFonts w:cs="Arial"/>
          <w:sz w:val="20"/>
        </w:rPr>
        <w:t xml:space="preserve">Domain Name System (DNS), </w:t>
      </w:r>
      <w:r w:rsidR="00E52786" w:rsidRPr="003524F2">
        <w:rPr>
          <w:rFonts w:cs="Arial"/>
          <w:sz w:val="20"/>
        </w:rPr>
        <w:t xml:space="preserve">Internet Control Message Protocol (ICMP), </w:t>
      </w:r>
      <w:r w:rsidR="00B405B3" w:rsidRPr="003524F2">
        <w:rPr>
          <w:rFonts w:cs="Arial"/>
          <w:sz w:val="20"/>
        </w:rPr>
        <w:t xml:space="preserve">Network Time Protocol (NTP), </w:t>
      </w:r>
      <w:r w:rsidR="00710F45" w:rsidRPr="003524F2">
        <w:rPr>
          <w:rFonts w:cs="Arial"/>
          <w:sz w:val="20"/>
        </w:rPr>
        <w:t xml:space="preserve">Protocol Independent Multicast-Sparse Mode (PIM-SM), </w:t>
      </w:r>
      <w:r w:rsidR="00E52786" w:rsidRPr="003524F2">
        <w:rPr>
          <w:rFonts w:cs="Arial"/>
          <w:sz w:val="20"/>
        </w:rPr>
        <w:t>Simple Network</w:t>
      </w:r>
      <w:r w:rsidR="005B14A5" w:rsidRPr="003524F2">
        <w:rPr>
          <w:rFonts w:cs="Arial"/>
          <w:sz w:val="20"/>
        </w:rPr>
        <w:t xml:space="preserve"> M</w:t>
      </w:r>
      <w:r w:rsidR="00E52786" w:rsidRPr="003524F2">
        <w:rPr>
          <w:rFonts w:cs="Arial"/>
          <w:sz w:val="20"/>
        </w:rPr>
        <w:t>anagement Protocol (SNMP</w:t>
      </w:r>
      <w:r w:rsidR="00710F45" w:rsidRPr="003524F2">
        <w:rPr>
          <w:rFonts w:cs="Arial"/>
          <w:sz w:val="20"/>
        </w:rPr>
        <w:t xml:space="preserve"> v1/2c/3 – MIB-2</w:t>
      </w:r>
      <w:r w:rsidR="00E52786" w:rsidRPr="003524F2">
        <w:rPr>
          <w:rFonts w:cs="Arial"/>
          <w:sz w:val="20"/>
        </w:rPr>
        <w:t>)</w:t>
      </w:r>
      <w:r w:rsidR="005B14A5" w:rsidRPr="003524F2">
        <w:rPr>
          <w:rFonts w:cs="Arial"/>
          <w:sz w:val="20"/>
        </w:rPr>
        <w:t>, Universal Plug and Play (UPnP)</w:t>
      </w:r>
    </w:p>
    <w:p w14:paraId="6C0CF029" w14:textId="77777777" w:rsidR="00BB1A4A" w:rsidRPr="00C964E0" w:rsidRDefault="00BB1A4A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C964E0">
        <w:rPr>
          <w:rFonts w:cs="Arial"/>
          <w:sz w:val="20"/>
        </w:rPr>
        <w:t xml:space="preserve">Media: </w:t>
      </w:r>
      <w:r w:rsidR="003D39B0" w:rsidRPr="00C964E0">
        <w:rPr>
          <w:rFonts w:cs="Arial"/>
          <w:sz w:val="20"/>
        </w:rPr>
        <w:t>Real</w:t>
      </w:r>
      <w:r w:rsidR="00B405B3" w:rsidRPr="00C964E0">
        <w:rPr>
          <w:rFonts w:cs="Arial"/>
          <w:sz w:val="20"/>
        </w:rPr>
        <w:t>-Time Transport Protocol (RTP), Real-Time Control Protocol, Real-Time Streaming Protocol (RTSP)</w:t>
      </w:r>
    </w:p>
    <w:p w14:paraId="47664476" w14:textId="77777777" w:rsidR="00BF4544" w:rsidRPr="00C964E0" w:rsidRDefault="00BF4544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C964E0">
        <w:rPr>
          <w:rFonts w:cs="Arial"/>
          <w:sz w:val="20"/>
        </w:rPr>
        <w:t>Multicast: Internet Group Management Protocol (IGMP)</w:t>
      </w:r>
    </w:p>
    <w:p w14:paraId="395D4E8A" w14:textId="77777777" w:rsidR="00BB1A4A" w:rsidRPr="00C964E0" w:rsidRDefault="00BB1A4A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C964E0">
        <w:rPr>
          <w:rFonts w:cs="Arial"/>
          <w:sz w:val="20"/>
        </w:rPr>
        <w:t xml:space="preserve">Notifications: </w:t>
      </w:r>
      <w:r w:rsidR="00964F65" w:rsidRPr="00C964E0">
        <w:rPr>
          <w:rFonts w:cs="Arial"/>
          <w:sz w:val="20"/>
        </w:rPr>
        <w:t>File Transfer Protocol (FTP)</w:t>
      </w:r>
      <w:r w:rsidR="0005428A" w:rsidRPr="00C964E0">
        <w:rPr>
          <w:rFonts w:cs="Arial"/>
          <w:sz w:val="20"/>
        </w:rPr>
        <w:t xml:space="preserve">, </w:t>
      </w:r>
      <w:r w:rsidR="00AC64E3" w:rsidRPr="00C964E0">
        <w:rPr>
          <w:rFonts w:cs="Arial"/>
          <w:sz w:val="20"/>
        </w:rPr>
        <w:t>Simple Mail</w:t>
      </w:r>
      <w:r w:rsidRPr="00C964E0">
        <w:rPr>
          <w:rFonts w:cs="Arial"/>
          <w:sz w:val="20"/>
        </w:rPr>
        <w:t xml:space="preserve"> </w:t>
      </w:r>
      <w:r w:rsidR="00AC64E3" w:rsidRPr="00C964E0">
        <w:rPr>
          <w:rFonts w:cs="Arial"/>
          <w:sz w:val="20"/>
        </w:rPr>
        <w:t>Transfer Protocol (SMTP)</w:t>
      </w:r>
    </w:p>
    <w:p w14:paraId="4B9ADEA5" w14:textId="77777777" w:rsidR="00AC64E3" w:rsidRPr="00C964E0" w:rsidRDefault="00BB1A4A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C964E0">
        <w:rPr>
          <w:rFonts w:cs="Arial"/>
          <w:sz w:val="20"/>
        </w:rPr>
        <w:t xml:space="preserve">Remote Access: </w:t>
      </w:r>
      <w:r w:rsidR="0005428A" w:rsidRPr="00C964E0">
        <w:rPr>
          <w:rFonts w:cs="Arial"/>
          <w:color w:val="222222"/>
          <w:sz w:val="20"/>
          <w:shd w:val="clear" w:color="auto" w:fill="FFFFFF"/>
        </w:rPr>
        <w:t>Point-to-Point Protocol over Ethernet)</w:t>
      </w:r>
      <w:r w:rsidR="0005428A" w:rsidRPr="00C964E0">
        <w:rPr>
          <w:rFonts w:cs="Arial"/>
          <w:sz w:val="20"/>
        </w:rPr>
        <w:t xml:space="preserve"> </w:t>
      </w:r>
      <w:r w:rsidR="00AC64E3" w:rsidRPr="00C964E0">
        <w:rPr>
          <w:rFonts w:cs="Arial"/>
          <w:sz w:val="20"/>
        </w:rPr>
        <w:t>(</w:t>
      </w:r>
      <w:r w:rsidR="0005428A" w:rsidRPr="00C964E0">
        <w:rPr>
          <w:rFonts w:cs="Arial"/>
          <w:sz w:val="20"/>
        </w:rPr>
        <w:t>PPPoE</w:t>
      </w:r>
      <w:r w:rsidR="00AC64E3" w:rsidRPr="00C964E0">
        <w:rPr>
          <w:rFonts w:cs="Arial"/>
          <w:sz w:val="20"/>
        </w:rPr>
        <w:t>)</w:t>
      </w:r>
    </w:p>
    <w:p w14:paraId="0F5C49F8" w14:textId="77777777" w:rsidR="0005428A" w:rsidRDefault="003D39B0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>DDNS – The camera shall support DDNS services offered by the Manufacturer and other publicly available service offerings.</w:t>
      </w:r>
    </w:p>
    <w:p w14:paraId="628E6364" w14:textId="77777777" w:rsidR="00D40A2B" w:rsidRPr="003524F2" w:rsidRDefault="00D40A2B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Quality of Service (QoS) – Layer 3 DSCP</w:t>
      </w:r>
    </w:p>
    <w:p w14:paraId="0B87EB4B" w14:textId="77777777" w:rsidR="003524F2" w:rsidRPr="003524F2" w:rsidRDefault="00013492" w:rsidP="00B405B3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>Security</w:t>
      </w:r>
      <w:r w:rsidR="00B405B3" w:rsidRPr="003524F2">
        <w:rPr>
          <w:rFonts w:cs="Arial"/>
          <w:sz w:val="20"/>
        </w:rPr>
        <w:t xml:space="preserve"> features:</w:t>
      </w:r>
      <w:r w:rsidRPr="003524F2">
        <w:rPr>
          <w:rFonts w:cs="Arial"/>
          <w:bCs/>
          <w:color w:val="auto"/>
          <w:sz w:val="20"/>
        </w:rPr>
        <w:t xml:space="preserve"> </w:t>
      </w:r>
    </w:p>
    <w:p w14:paraId="785A484D" w14:textId="77777777" w:rsidR="003524F2" w:rsidRPr="003524F2" w:rsidRDefault="003524F2" w:rsidP="003524F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u</w:t>
      </w:r>
      <w:r w:rsidRPr="003524F2">
        <w:rPr>
          <w:rFonts w:cs="Arial"/>
          <w:bCs/>
          <w:color w:val="auto"/>
          <w:sz w:val="20"/>
        </w:rPr>
        <w:t>ser password protection</w:t>
      </w:r>
    </w:p>
    <w:p w14:paraId="3A94AAAF" w14:textId="77777777" w:rsidR="00013492" w:rsidRPr="003524F2" w:rsidRDefault="00013492" w:rsidP="003524F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bCs/>
          <w:color w:val="auto"/>
          <w:sz w:val="20"/>
        </w:rPr>
        <w:t>IP address filtering</w:t>
      </w:r>
      <w:r w:rsidR="003524F2" w:rsidRPr="003524F2">
        <w:rPr>
          <w:rFonts w:cs="Arial"/>
          <w:bCs/>
          <w:color w:val="auto"/>
          <w:sz w:val="20"/>
        </w:rPr>
        <w:t xml:space="preserve"> - list of allowed or blocked IP addresses </w:t>
      </w:r>
    </w:p>
    <w:p w14:paraId="7464C706" w14:textId="77777777" w:rsidR="003524F2" w:rsidRPr="008C5F99" w:rsidRDefault="003524F2" w:rsidP="003524F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HTTPS(SSL) login authentication</w:t>
      </w:r>
    </w:p>
    <w:p w14:paraId="59342E02" w14:textId="77777777" w:rsidR="00266C40" w:rsidRPr="008C5F99" w:rsidRDefault="00266C40" w:rsidP="00266C40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HTTPS(SSL) secured communications</w:t>
      </w:r>
    </w:p>
    <w:p w14:paraId="41D5F43E" w14:textId="77777777" w:rsidR="003524F2" w:rsidRPr="003524F2" w:rsidRDefault="003524F2" w:rsidP="003524F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>Digest login authentication</w:t>
      </w:r>
    </w:p>
    <w:p w14:paraId="4807CF7B" w14:textId="77777777" w:rsidR="003524F2" w:rsidRPr="003524F2" w:rsidRDefault="003524F2" w:rsidP="003524F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User access log</w:t>
      </w:r>
      <w:r w:rsidRPr="003524F2">
        <w:rPr>
          <w:rFonts w:cs="Arial"/>
          <w:sz w:val="20"/>
        </w:rPr>
        <w:t xml:space="preserve"> </w:t>
      </w:r>
    </w:p>
    <w:p w14:paraId="6EAF7D2B" w14:textId="77777777" w:rsidR="003524F2" w:rsidRPr="003524F2" w:rsidRDefault="003524F2" w:rsidP="003524F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>802.1x authentication</w:t>
      </w:r>
    </w:p>
    <w:p w14:paraId="5D61D281" w14:textId="77777777" w:rsidR="008C5F99" w:rsidRPr="00987C58" w:rsidRDefault="00B405B3" w:rsidP="00987C5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bCs/>
          <w:color w:val="auto"/>
          <w:sz w:val="20"/>
        </w:rPr>
        <w:t>Discovery - Manufacturer shall offer a discovery program to identify all devices of his manufacture on the network.</w:t>
      </w:r>
    </w:p>
    <w:p w14:paraId="0CD590AF" w14:textId="77777777" w:rsidR="00D40A2B" w:rsidRDefault="00D40A2B" w:rsidP="001635AF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Audio</w:t>
      </w:r>
    </w:p>
    <w:p w14:paraId="781C39AD" w14:textId="77777777" w:rsidR="00D40A2B" w:rsidRDefault="00D40A2B" w:rsidP="001635AF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Direction:</w:t>
      </w:r>
      <w:r>
        <w:rPr>
          <w:rFonts w:cs="Arial"/>
          <w:sz w:val="20"/>
          <w:szCs w:val="16"/>
        </w:rPr>
        <w:tab/>
      </w:r>
      <w:r>
        <w:rPr>
          <w:rFonts w:cs="Arial"/>
          <w:sz w:val="20"/>
          <w:szCs w:val="16"/>
        </w:rPr>
        <w:tab/>
      </w:r>
      <w:r>
        <w:rPr>
          <w:rFonts w:cs="Arial"/>
          <w:sz w:val="20"/>
          <w:szCs w:val="16"/>
        </w:rPr>
        <w:tab/>
      </w:r>
      <w:r w:rsidR="008E5E06">
        <w:rPr>
          <w:rFonts w:eastAsia="맑은 고딕" w:cs="Arial"/>
          <w:sz w:val="20"/>
          <w:szCs w:val="16"/>
          <w:lang w:eastAsia="ko-KR"/>
        </w:rPr>
        <w:t>bi</w:t>
      </w:r>
      <w:r>
        <w:rPr>
          <w:rFonts w:cs="Arial"/>
          <w:sz w:val="20"/>
          <w:szCs w:val="16"/>
        </w:rPr>
        <w:t>-directional</w:t>
      </w:r>
    </w:p>
    <w:p w14:paraId="6DDD9336" w14:textId="77777777" w:rsidR="00987C58" w:rsidRPr="00987C58" w:rsidRDefault="00987C58" w:rsidP="001635AF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1C3C9D">
        <w:rPr>
          <w:rFonts w:eastAsia="맑은 고딕" w:cs="Arial" w:hint="eastAsia"/>
          <w:sz w:val="20"/>
          <w:szCs w:val="16"/>
          <w:lang w:eastAsia="ko-KR"/>
        </w:rPr>
        <w:t>I/O</w:t>
      </w:r>
      <w:r w:rsidRPr="001C3C9D">
        <w:rPr>
          <w:rFonts w:eastAsia="맑은 고딕" w:cs="Arial" w:hint="eastAsia"/>
          <w:sz w:val="20"/>
          <w:szCs w:val="16"/>
          <w:lang w:eastAsia="ko-KR"/>
        </w:rPr>
        <w:tab/>
      </w:r>
      <w:r w:rsidRPr="001C3C9D">
        <w:rPr>
          <w:rFonts w:eastAsia="맑은 고딕" w:cs="Arial" w:hint="eastAsia"/>
          <w:sz w:val="20"/>
          <w:szCs w:val="16"/>
          <w:lang w:eastAsia="ko-KR"/>
        </w:rPr>
        <w:tab/>
      </w:r>
      <w:r w:rsidRPr="001C3C9D">
        <w:rPr>
          <w:rFonts w:eastAsia="맑은 고딕" w:cs="Arial" w:hint="eastAsia"/>
          <w:sz w:val="20"/>
          <w:szCs w:val="16"/>
          <w:lang w:eastAsia="ko-KR"/>
        </w:rPr>
        <w:tab/>
      </w:r>
      <w:r w:rsidRPr="001C3C9D">
        <w:rPr>
          <w:rFonts w:eastAsia="맑은 고딕" w:cs="Arial" w:hint="eastAsia"/>
          <w:sz w:val="20"/>
          <w:szCs w:val="16"/>
          <w:lang w:eastAsia="ko-KR"/>
        </w:rPr>
        <w:tab/>
      </w:r>
      <w:r w:rsidR="008E5E06">
        <w:rPr>
          <w:rFonts w:eastAsia="맑은 고딕" w:cs="Arial"/>
          <w:sz w:val="20"/>
          <w:szCs w:val="16"/>
          <w:lang w:eastAsia="ko-KR"/>
        </w:rPr>
        <w:t xml:space="preserve">Mic-in / </w:t>
      </w:r>
      <w:r w:rsidRPr="001C3C9D">
        <w:rPr>
          <w:rFonts w:eastAsia="맑은 고딕" w:cs="Arial" w:hint="eastAsia"/>
          <w:sz w:val="20"/>
          <w:szCs w:val="16"/>
          <w:lang w:eastAsia="ko-KR"/>
        </w:rPr>
        <w:t>Line-in</w:t>
      </w:r>
      <w:r w:rsidR="008E5E06">
        <w:rPr>
          <w:rFonts w:eastAsia="맑은 고딕" w:cs="Arial"/>
          <w:sz w:val="20"/>
          <w:szCs w:val="16"/>
          <w:lang w:eastAsia="ko-KR"/>
        </w:rPr>
        <w:t xml:space="preserve"> selectable, Line-out</w:t>
      </w:r>
    </w:p>
    <w:p w14:paraId="68657813" w14:textId="77777777" w:rsidR="001635AF" w:rsidRPr="001635AF" w:rsidRDefault="001635AF" w:rsidP="001635AF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</w:rPr>
        <w:t>Compression:</w:t>
      </w:r>
    </w:p>
    <w:p w14:paraId="17BC5BAE" w14:textId="77777777" w:rsidR="001635AF" w:rsidRPr="001635AF" w:rsidRDefault="00120D6A" w:rsidP="001635AF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lastRenderedPageBreak/>
        <w:t>G.711 u-law/G.726</w:t>
      </w:r>
      <w:r w:rsidR="008E5E06">
        <w:rPr>
          <w:rFonts w:cs="Arial"/>
          <w:sz w:val="20"/>
          <w:szCs w:val="16"/>
        </w:rPr>
        <w:t>/AAC-LC</w:t>
      </w:r>
      <w:r>
        <w:rPr>
          <w:rFonts w:cs="Arial"/>
          <w:sz w:val="20"/>
          <w:szCs w:val="16"/>
        </w:rPr>
        <w:t xml:space="preserve"> selectable</w:t>
      </w:r>
      <w:r w:rsidR="001635AF" w:rsidRPr="001635AF">
        <w:rPr>
          <w:rFonts w:cs="Arial"/>
          <w:sz w:val="20"/>
          <w:szCs w:val="16"/>
        </w:rPr>
        <w:t xml:space="preserve"> </w:t>
      </w:r>
    </w:p>
    <w:p w14:paraId="3015CF78" w14:textId="77777777" w:rsidR="001635AF" w:rsidRPr="001635AF" w:rsidRDefault="001635AF" w:rsidP="00120D6A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1635AF">
        <w:rPr>
          <w:rFonts w:cs="Arial"/>
          <w:sz w:val="20"/>
          <w:szCs w:val="16"/>
        </w:rPr>
        <w:t>G.726 (ADPCM) 8KHz, G.711 8KHz</w:t>
      </w:r>
    </w:p>
    <w:p w14:paraId="4FC4FD58" w14:textId="77777777" w:rsidR="001635AF" w:rsidRDefault="001635AF" w:rsidP="00120D6A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1635AF">
        <w:rPr>
          <w:rFonts w:cs="Arial"/>
          <w:sz w:val="20"/>
          <w:szCs w:val="16"/>
        </w:rPr>
        <w:t>G.726: 16Kbps, 24Kbps, 32Kbps, 40Kbps</w:t>
      </w:r>
    </w:p>
    <w:p w14:paraId="5337EF23" w14:textId="77777777" w:rsidR="008E5E06" w:rsidRDefault="008E5E06" w:rsidP="00120D6A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AAC-LC: 48Kbps at 8/16/32/48HKz</w:t>
      </w:r>
    </w:p>
    <w:p w14:paraId="23DDE736" w14:textId="77777777" w:rsidR="00997F08" w:rsidRPr="00EB15A2" w:rsidRDefault="00EB15A2" w:rsidP="001635AF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EB15A2">
        <w:rPr>
          <w:rFonts w:cs="Arial"/>
          <w:sz w:val="20"/>
          <w:szCs w:val="16"/>
        </w:rPr>
        <w:t>Electrical</w:t>
      </w:r>
    </w:p>
    <w:p w14:paraId="12FBBFC3" w14:textId="77777777" w:rsidR="00997F08" w:rsidRPr="00987C58" w:rsidRDefault="00997F08" w:rsidP="00987C5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Power</w:t>
      </w:r>
    </w:p>
    <w:p w14:paraId="5EF857B5" w14:textId="77777777" w:rsidR="00987C58" w:rsidRDefault="00987C58" w:rsidP="00987C58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1C3C9D">
        <w:rPr>
          <w:rFonts w:eastAsia="맑은 고딕" w:cs="Arial" w:hint="eastAsia"/>
          <w:sz w:val="20"/>
          <w:szCs w:val="16"/>
          <w:lang w:eastAsia="ko-KR"/>
        </w:rPr>
        <w:t>Input Voltage / Current</w:t>
      </w:r>
      <w:r w:rsidRPr="001C3C9D">
        <w:rPr>
          <w:rFonts w:eastAsia="맑은 고딕" w:cs="Arial" w:hint="eastAsia"/>
          <w:sz w:val="20"/>
          <w:szCs w:val="16"/>
          <w:lang w:eastAsia="ko-KR"/>
        </w:rPr>
        <w:tab/>
        <w:t xml:space="preserve">PoE </w:t>
      </w:r>
      <w:r w:rsidR="00C964E0">
        <w:rPr>
          <w:rFonts w:eastAsia="맑은 고딕" w:cs="Arial"/>
          <w:sz w:val="20"/>
          <w:szCs w:val="16"/>
          <w:lang w:eastAsia="ko-KR"/>
        </w:rPr>
        <w:t>(IEEE802.3af, Class</w:t>
      </w:r>
      <w:r w:rsidR="00C964E0">
        <w:rPr>
          <w:rFonts w:eastAsia="맑은 고딕" w:cs="Arial" w:hint="eastAsia"/>
          <w:sz w:val="20"/>
          <w:szCs w:val="16"/>
          <w:lang w:eastAsia="ko-KR"/>
        </w:rPr>
        <w:t>3</w:t>
      </w:r>
      <w:r w:rsidRPr="00987C58">
        <w:rPr>
          <w:rFonts w:eastAsia="맑은 고딕" w:cs="Arial"/>
          <w:sz w:val="20"/>
          <w:szCs w:val="16"/>
          <w:lang w:eastAsia="ko-KR"/>
        </w:rPr>
        <w:t>)</w:t>
      </w:r>
      <w:r w:rsidR="00C964E0">
        <w:rPr>
          <w:rFonts w:eastAsia="맑은 고딕" w:cs="Arial" w:hint="eastAsia"/>
          <w:sz w:val="20"/>
          <w:szCs w:val="16"/>
          <w:lang w:eastAsia="ko-KR"/>
        </w:rPr>
        <w:t>, 12V DC</w:t>
      </w:r>
    </w:p>
    <w:p w14:paraId="7849999C" w14:textId="3C693F37" w:rsidR="00997F08" w:rsidRPr="00C964E0" w:rsidRDefault="00A10114" w:rsidP="00C964E0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225CFA">
        <w:rPr>
          <w:rFonts w:cs="Arial"/>
          <w:sz w:val="20"/>
          <w:szCs w:val="16"/>
        </w:rPr>
        <w:t xml:space="preserve">Power </w:t>
      </w:r>
      <w:r w:rsidR="00997F08" w:rsidRPr="00225CFA">
        <w:rPr>
          <w:rFonts w:cs="Arial"/>
          <w:sz w:val="20"/>
          <w:szCs w:val="16"/>
        </w:rPr>
        <w:t>Consumption</w:t>
      </w:r>
      <w:r w:rsidR="005B14A5" w:rsidRPr="00225CFA">
        <w:rPr>
          <w:rFonts w:cs="Arial"/>
          <w:sz w:val="20"/>
          <w:szCs w:val="16"/>
        </w:rPr>
        <w:t>:</w:t>
      </w:r>
      <w:r w:rsidR="005B14A5" w:rsidRPr="00225CFA">
        <w:rPr>
          <w:rFonts w:cs="Arial"/>
          <w:sz w:val="20"/>
          <w:szCs w:val="16"/>
        </w:rPr>
        <w:tab/>
      </w:r>
      <w:r w:rsidR="00225CFA" w:rsidRPr="007063B6">
        <w:rPr>
          <w:rFonts w:cs="Arial"/>
          <w:sz w:val="20"/>
          <w:szCs w:val="16"/>
        </w:rPr>
        <w:t>&lt;</w:t>
      </w:r>
      <w:r w:rsidR="008E5E06">
        <w:rPr>
          <w:rFonts w:cs="Arial"/>
          <w:sz w:val="20"/>
          <w:szCs w:val="16"/>
        </w:rPr>
        <w:t>1</w:t>
      </w:r>
      <w:r w:rsidR="00BE5BF1">
        <w:rPr>
          <w:rFonts w:cs="Arial"/>
          <w:sz w:val="20"/>
          <w:szCs w:val="16"/>
        </w:rPr>
        <w:t>0.0</w:t>
      </w:r>
      <w:r w:rsidR="00225CFA" w:rsidRPr="007063B6">
        <w:rPr>
          <w:rFonts w:cs="Arial"/>
          <w:sz w:val="20"/>
          <w:szCs w:val="16"/>
        </w:rPr>
        <w:t xml:space="preserve"> W</w:t>
      </w:r>
      <w:r w:rsidR="00C964E0" w:rsidRPr="004D0B57">
        <w:rPr>
          <w:rFonts w:eastAsia="맑은 고딕" w:cs="Arial" w:hint="eastAsia"/>
          <w:sz w:val="20"/>
          <w:szCs w:val="16"/>
          <w:lang w:eastAsia="ko-KR"/>
        </w:rPr>
        <w:t xml:space="preserve"> (PoE), &lt;</w:t>
      </w:r>
      <w:r w:rsidR="00BE5BF1">
        <w:rPr>
          <w:rFonts w:eastAsia="맑은 고딕" w:cs="Arial"/>
          <w:sz w:val="20"/>
          <w:szCs w:val="16"/>
          <w:lang w:eastAsia="ko-KR"/>
        </w:rPr>
        <w:t>9.0</w:t>
      </w:r>
      <w:r w:rsidR="00C964E0" w:rsidRPr="004D0B57">
        <w:rPr>
          <w:rFonts w:eastAsia="맑은 고딕" w:cs="Arial" w:hint="eastAsia"/>
          <w:sz w:val="20"/>
          <w:szCs w:val="16"/>
          <w:lang w:eastAsia="ko-KR"/>
        </w:rPr>
        <w:t xml:space="preserve"> W (12V DC)</w:t>
      </w:r>
    </w:p>
    <w:p w14:paraId="3A96F43A" w14:textId="77777777" w:rsidR="003A12D9" w:rsidRPr="00EB15A2" w:rsidRDefault="00EB15A2" w:rsidP="00EB15A2">
      <w:pPr>
        <w:pStyle w:val="StyleDefaultComplex10pt"/>
        <w:numPr>
          <w:ilvl w:val="2"/>
          <w:numId w:val="19"/>
        </w:numPr>
        <w:spacing w:before="120" w:after="120" w:line="276" w:lineRule="auto"/>
        <w:jc w:val="both"/>
        <w:rPr>
          <w:rFonts w:cs="Arial"/>
          <w:sz w:val="20"/>
          <w:szCs w:val="16"/>
        </w:rPr>
      </w:pPr>
      <w:r w:rsidRPr="00EB15A2">
        <w:rPr>
          <w:rFonts w:cs="Arial"/>
          <w:sz w:val="20"/>
          <w:szCs w:val="16"/>
        </w:rPr>
        <w:t>Mechanical And Environmental</w:t>
      </w:r>
    </w:p>
    <w:p w14:paraId="4C2426F7" w14:textId="77777777" w:rsidR="00225CFA" w:rsidRDefault="00CF6544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BB225E">
        <w:rPr>
          <w:rFonts w:cs="Arial"/>
          <w:sz w:val="20"/>
          <w:szCs w:val="16"/>
        </w:rPr>
        <w:t xml:space="preserve">Material: </w:t>
      </w:r>
    </w:p>
    <w:p w14:paraId="21F7C007" w14:textId="762B6C26" w:rsidR="00225CFA" w:rsidRDefault="00225CFA" w:rsidP="00EB15A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Housing:</w:t>
      </w:r>
      <w:r w:rsidR="00356724" w:rsidRPr="00BB225E">
        <w:rPr>
          <w:rFonts w:cs="Arial"/>
          <w:sz w:val="20"/>
          <w:szCs w:val="16"/>
        </w:rPr>
        <w:tab/>
      </w:r>
      <w:r w:rsidR="003F5312" w:rsidRPr="00BB225E">
        <w:rPr>
          <w:rFonts w:cs="Arial"/>
          <w:sz w:val="20"/>
          <w:szCs w:val="16"/>
        </w:rPr>
        <w:tab/>
      </w:r>
      <w:r>
        <w:rPr>
          <w:rFonts w:cs="Arial"/>
          <w:sz w:val="20"/>
          <w:szCs w:val="16"/>
        </w:rPr>
        <w:tab/>
      </w:r>
      <w:r w:rsidR="00E0172F">
        <w:rPr>
          <w:rFonts w:eastAsia="맑은 고딕" w:cs="Arial"/>
          <w:sz w:val="20"/>
          <w:szCs w:val="16"/>
          <w:lang w:eastAsia="ko-KR"/>
        </w:rPr>
        <w:t>M</w:t>
      </w:r>
      <w:r w:rsidR="00987C58" w:rsidRPr="001C3C9D">
        <w:rPr>
          <w:rFonts w:eastAsia="맑은 고딕" w:cs="Arial" w:hint="eastAsia"/>
          <w:sz w:val="20"/>
          <w:szCs w:val="16"/>
          <w:lang w:eastAsia="ko-KR"/>
        </w:rPr>
        <w:t>etal</w:t>
      </w:r>
      <w:r w:rsidR="000606C9">
        <w:rPr>
          <w:rFonts w:eastAsia="맑은 고딕" w:cs="Arial"/>
          <w:sz w:val="20"/>
          <w:szCs w:val="16"/>
          <w:lang w:eastAsia="ko-KR"/>
        </w:rPr>
        <w:t>(Aluminum)</w:t>
      </w:r>
    </w:p>
    <w:p w14:paraId="388E8E68" w14:textId="758EA97D" w:rsidR="003A12D9" w:rsidRPr="00C964E0" w:rsidRDefault="00CF6544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5B14A5">
        <w:rPr>
          <w:rFonts w:cs="Arial"/>
          <w:sz w:val="20"/>
          <w:szCs w:val="16"/>
        </w:rPr>
        <w:t>Dimensions</w:t>
      </w:r>
      <w:r w:rsidR="00067C87" w:rsidRPr="00BB225E">
        <w:rPr>
          <w:rFonts w:cs="Arial"/>
          <w:sz w:val="20"/>
          <w:szCs w:val="16"/>
        </w:rPr>
        <w:t xml:space="preserve"> (</w:t>
      </w:r>
      <w:r w:rsidR="00FE306D" w:rsidRPr="001C3C9D">
        <w:rPr>
          <w:rFonts w:eastAsia="맑은 고딕" w:cs="Arial" w:hint="eastAsia"/>
          <w:sz w:val="20"/>
          <w:szCs w:val="16"/>
          <w:lang w:eastAsia="ko-KR"/>
        </w:rPr>
        <w:t>W</w:t>
      </w:r>
      <w:r w:rsidR="00BA45F6">
        <w:rPr>
          <w:rFonts w:cs="Arial"/>
          <w:sz w:val="20"/>
          <w:szCs w:val="16"/>
        </w:rPr>
        <w:t xml:space="preserve"> x H</w:t>
      </w:r>
      <w:r w:rsidR="00067C87" w:rsidRPr="00BB225E">
        <w:rPr>
          <w:rFonts w:cs="Arial"/>
          <w:sz w:val="20"/>
          <w:szCs w:val="16"/>
        </w:rPr>
        <w:t>)</w:t>
      </w:r>
      <w:r w:rsidRPr="00BB225E">
        <w:rPr>
          <w:rFonts w:cs="Arial"/>
          <w:sz w:val="20"/>
          <w:szCs w:val="16"/>
        </w:rPr>
        <w:t>:</w:t>
      </w:r>
      <w:r w:rsidR="008632EF">
        <w:rPr>
          <w:rFonts w:cs="Arial"/>
          <w:sz w:val="20"/>
          <w:szCs w:val="16"/>
        </w:rPr>
        <w:tab/>
      </w:r>
      <w:r w:rsidR="00FE306D" w:rsidRPr="001C3C9D">
        <w:rPr>
          <w:rFonts w:eastAsia="맑은 고딕" w:cs="Arial" w:hint="eastAsia"/>
          <w:sz w:val="20"/>
          <w:szCs w:val="16"/>
          <w:lang w:eastAsia="ko-KR"/>
        </w:rPr>
        <w:tab/>
      </w:r>
      <w:r w:rsidR="008E5E06">
        <w:rPr>
          <w:rFonts w:eastAsia="맑은 고딕" w:cs="Arial"/>
          <w:sz w:val="20"/>
          <w:szCs w:val="16"/>
          <w:lang w:eastAsia="ko-KR"/>
        </w:rPr>
        <w:t>1</w:t>
      </w:r>
      <w:r w:rsidR="00BE5BF1">
        <w:rPr>
          <w:rFonts w:eastAsia="맑은 고딕" w:cs="Arial"/>
          <w:sz w:val="20"/>
          <w:szCs w:val="16"/>
          <w:lang w:eastAsia="ko-KR"/>
        </w:rPr>
        <w:t>40.8</w:t>
      </w:r>
      <w:r w:rsidR="00FE306D" w:rsidRPr="001C3C9D">
        <w:rPr>
          <w:rFonts w:eastAsia="맑은 고딕" w:cs="Arial" w:hint="eastAsia"/>
          <w:sz w:val="20"/>
          <w:szCs w:val="16"/>
          <w:lang w:eastAsia="ko-KR"/>
        </w:rPr>
        <w:t xml:space="preserve"> x </w:t>
      </w:r>
      <w:r w:rsidR="008E5E06">
        <w:rPr>
          <w:rFonts w:eastAsia="맑은 고딕" w:cs="Arial"/>
          <w:sz w:val="20"/>
          <w:szCs w:val="16"/>
          <w:lang w:eastAsia="ko-KR"/>
        </w:rPr>
        <w:t>11</w:t>
      </w:r>
      <w:r w:rsidR="00BE5BF1">
        <w:rPr>
          <w:rFonts w:eastAsia="맑은 고딕" w:cs="Arial"/>
          <w:sz w:val="20"/>
          <w:szCs w:val="16"/>
          <w:lang w:eastAsia="ko-KR"/>
        </w:rPr>
        <w:t>3.0</w:t>
      </w:r>
      <w:r w:rsidR="00C32FD0">
        <w:rPr>
          <w:rFonts w:eastAsia="맑은 고딕" w:cs="Arial" w:hint="eastAsia"/>
          <w:sz w:val="20"/>
          <w:szCs w:val="16"/>
          <w:lang w:eastAsia="ko-KR"/>
        </w:rPr>
        <w:t xml:space="preserve"> mm</w:t>
      </w:r>
      <w:r w:rsidR="00FE306D" w:rsidRPr="001C3C9D">
        <w:rPr>
          <w:rFonts w:eastAsia="맑은 고딕" w:cs="Arial" w:hint="eastAsia"/>
          <w:sz w:val="20"/>
          <w:szCs w:val="16"/>
          <w:lang w:eastAsia="ko-KR"/>
        </w:rPr>
        <w:t xml:space="preserve"> (</w:t>
      </w:r>
      <w:r w:rsidR="00BE5BF1">
        <w:rPr>
          <w:rFonts w:eastAsia="맑은 고딕" w:cs="Arial"/>
          <w:sz w:val="20"/>
          <w:szCs w:val="16"/>
          <w:lang w:eastAsia="ko-KR"/>
        </w:rPr>
        <w:t>5.54</w:t>
      </w:r>
      <w:r w:rsidR="00067C87" w:rsidRPr="00C52BE3">
        <w:rPr>
          <w:rFonts w:cs="Arial"/>
          <w:color w:val="auto"/>
          <w:sz w:val="20"/>
          <w:szCs w:val="16"/>
        </w:rPr>
        <w:t xml:space="preserve"> x </w:t>
      </w:r>
      <w:r w:rsidR="00BD2B21" w:rsidRPr="00C52BE3">
        <w:rPr>
          <w:rFonts w:eastAsia="맑은 고딕" w:cs="Arial" w:hint="eastAsia"/>
          <w:color w:val="auto"/>
          <w:sz w:val="20"/>
          <w:szCs w:val="16"/>
          <w:lang w:eastAsia="ko-KR"/>
        </w:rPr>
        <w:t>4.</w:t>
      </w:r>
      <w:r w:rsidR="00BE5BF1">
        <w:rPr>
          <w:rFonts w:eastAsia="맑은 고딕" w:cs="Arial"/>
          <w:color w:val="auto"/>
          <w:sz w:val="20"/>
          <w:szCs w:val="16"/>
          <w:lang w:eastAsia="ko-KR"/>
        </w:rPr>
        <w:t>45</w:t>
      </w:r>
      <w:r w:rsidR="00FE306D" w:rsidRPr="001C3C9D">
        <w:rPr>
          <w:rFonts w:eastAsia="맑은 고딕" w:cs="Arial" w:hint="eastAsia"/>
          <w:sz w:val="20"/>
          <w:szCs w:val="16"/>
          <w:lang w:eastAsia="ko-KR"/>
        </w:rPr>
        <w:t xml:space="preserve"> in.)</w:t>
      </w:r>
      <w:r w:rsidR="00067C87" w:rsidRPr="00BB225E">
        <w:rPr>
          <w:rFonts w:cs="Arial"/>
          <w:sz w:val="20"/>
          <w:szCs w:val="16"/>
        </w:rPr>
        <w:t xml:space="preserve">. </w:t>
      </w:r>
    </w:p>
    <w:p w14:paraId="4FF9F8A8" w14:textId="72ACB9D9" w:rsidR="00C964E0" w:rsidRPr="00BB225E" w:rsidRDefault="00C964E0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4D0B57">
        <w:rPr>
          <w:rFonts w:eastAsia="맑은 고딕" w:cs="Arial" w:hint="eastAsia"/>
          <w:sz w:val="20"/>
          <w:szCs w:val="16"/>
          <w:lang w:eastAsia="ko-KR"/>
        </w:rPr>
        <w:t xml:space="preserve">Weight </w:t>
      </w:r>
      <w:r w:rsidRPr="004D0B57">
        <w:rPr>
          <w:rFonts w:eastAsia="맑은 고딕" w:cs="Arial" w:hint="eastAsia"/>
          <w:sz w:val="20"/>
          <w:szCs w:val="16"/>
          <w:lang w:eastAsia="ko-KR"/>
        </w:rPr>
        <w:tab/>
      </w:r>
      <w:r w:rsidRPr="004D0B57">
        <w:rPr>
          <w:rFonts w:eastAsia="맑은 고딕" w:cs="Arial" w:hint="eastAsia"/>
          <w:sz w:val="20"/>
          <w:szCs w:val="16"/>
          <w:lang w:eastAsia="ko-KR"/>
        </w:rPr>
        <w:tab/>
      </w:r>
      <w:r w:rsidRPr="004D0B57">
        <w:rPr>
          <w:rFonts w:eastAsia="맑은 고딕" w:cs="Arial" w:hint="eastAsia"/>
          <w:sz w:val="20"/>
          <w:szCs w:val="16"/>
          <w:lang w:eastAsia="ko-KR"/>
        </w:rPr>
        <w:tab/>
      </w:r>
      <w:r w:rsidRPr="004D0B57">
        <w:rPr>
          <w:rFonts w:eastAsia="맑은 고딕" w:cs="Arial" w:hint="eastAsia"/>
          <w:sz w:val="20"/>
          <w:szCs w:val="16"/>
          <w:lang w:eastAsia="ko-KR"/>
        </w:rPr>
        <w:tab/>
      </w:r>
      <w:r w:rsidR="00BE5BF1">
        <w:rPr>
          <w:rFonts w:eastAsia="맑은 고딕" w:cs="Arial"/>
          <w:sz w:val="20"/>
          <w:szCs w:val="16"/>
          <w:lang w:eastAsia="ko-KR"/>
        </w:rPr>
        <w:t>724</w:t>
      </w:r>
      <w:r w:rsidR="00A6097E">
        <w:rPr>
          <w:rFonts w:eastAsia="맑은 고딕" w:cs="Arial" w:hint="eastAsia"/>
          <w:sz w:val="20"/>
          <w:szCs w:val="16"/>
          <w:lang w:eastAsia="ko-KR"/>
        </w:rPr>
        <w:t>g (</w:t>
      </w:r>
      <w:r w:rsidR="00BE5BF1">
        <w:rPr>
          <w:rFonts w:eastAsia="맑은 고딕" w:cs="Arial"/>
          <w:sz w:val="20"/>
          <w:szCs w:val="16"/>
          <w:lang w:eastAsia="ko-KR"/>
        </w:rPr>
        <w:t>1.60</w:t>
      </w:r>
      <w:r w:rsidRPr="004D0B57">
        <w:rPr>
          <w:rFonts w:eastAsia="맑은 고딕" w:cs="Arial" w:hint="eastAsia"/>
          <w:sz w:val="20"/>
          <w:szCs w:val="16"/>
          <w:lang w:eastAsia="ko-KR"/>
        </w:rPr>
        <w:t xml:space="preserve"> </w:t>
      </w:r>
      <w:r w:rsidR="00C32FD0" w:rsidRPr="004D0B57">
        <w:rPr>
          <w:rFonts w:eastAsia="맑은 고딕" w:cs="Arial"/>
          <w:sz w:val="20"/>
          <w:szCs w:val="16"/>
          <w:lang w:eastAsia="ko-KR"/>
        </w:rPr>
        <w:t>lb.</w:t>
      </w:r>
      <w:r w:rsidRPr="004D0B57">
        <w:rPr>
          <w:rFonts w:eastAsia="맑은 고딕" w:cs="Arial" w:hint="eastAsia"/>
          <w:sz w:val="20"/>
          <w:szCs w:val="16"/>
          <w:lang w:eastAsia="ko-KR"/>
        </w:rPr>
        <w:t>)</w:t>
      </w:r>
    </w:p>
    <w:p w14:paraId="43C52CCF" w14:textId="7866DFAF" w:rsidR="00CF6544" w:rsidRPr="003327DE" w:rsidRDefault="00CF6544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3327DE">
        <w:rPr>
          <w:rFonts w:cs="Arial"/>
          <w:sz w:val="20"/>
          <w:szCs w:val="16"/>
        </w:rPr>
        <w:t>Temperature</w:t>
      </w:r>
      <w:r w:rsidR="00DD6D7B">
        <w:rPr>
          <w:rFonts w:cs="Arial"/>
          <w:sz w:val="20"/>
          <w:szCs w:val="16"/>
        </w:rPr>
        <w:t xml:space="preserve"> / Humidity</w:t>
      </w:r>
      <w:r w:rsidRPr="003327DE">
        <w:rPr>
          <w:rFonts w:cs="Arial"/>
          <w:sz w:val="20"/>
          <w:szCs w:val="16"/>
        </w:rPr>
        <w:t>:</w:t>
      </w:r>
      <w:r w:rsidR="007063B6" w:rsidRPr="007063B6">
        <w:rPr>
          <w:rFonts w:cs="Arial"/>
          <w:sz w:val="20"/>
          <w:szCs w:val="16"/>
        </w:rPr>
        <w:t xml:space="preserve"> </w:t>
      </w:r>
      <w:r w:rsidR="007063B6">
        <w:rPr>
          <w:rFonts w:cs="Arial"/>
          <w:sz w:val="20"/>
          <w:szCs w:val="16"/>
        </w:rPr>
        <w:tab/>
      </w:r>
      <w:r w:rsidR="007063B6">
        <w:rPr>
          <w:rFonts w:cs="Arial"/>
          <w:sz w:val="20"/>
          <w:szCs w:val="16"/>
        </w:rPr>
        <w:tab/>
      </w:r>
    </w:p>
    <w:p w14:paraId="7E54CAA0" w14:textId="052592E6" w:rsidR="00FC2D2D" w:rsidRDefault="00FC2D2D" w:rsidP="007063B6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Operating</w:t>
      </w:r>
      <w:r w:rsidR="007063B6">
        <w:rPr>
          <w:rFonts w:cs="Arial"/>
          <w:sz w:val="20"/>
          <w:szCs w:val="16"/>
        </w:rPr>
        <w:t>:</w:t>
      </w:r>
      <w:r w:rsidR="007C2D31" w:rsidRPr="003327DE">
        <w:rPr>
          <w:rFonts w:cs="Arial"/>
          <w:sz w:val="20"/>
          <w:szCs w:val="16"/>
        </w:rPr>
        <w:t xml:space="preserve"> </w:t>
      </w:r>
      <w:r w:rsidR="00F84A6C" w:rsidRPr="003327DE">
        <w:rPr>
          <w:rFonts w:cs="Arial"/>
          <w:sz w:val="20"/>
          <w:szCs w:val="16"/>
        </w:rPr>
        <w:tab/>
      </w:r>
      <w:r w:rsidR="003F5312" w:rsidRPr="003327DE">
        <w:rPr>
          <w:rFonts w:cs="Arial"/>
          <w:sz w:val="20"/>
          <w:szCs w:val="16"/>
        </w:rPr>
        <w:tab/>
      </w:r>
      <w:r w:rsidR="008632EF">
        <w:rPr>
          <w:rFonts w:cs="Arial"/>
          <w:sz w:val="20"/>
          <w:szCs w:val="16"/>
        </w:rPr>
        <w:tab/>
      </w:r>
      <w:r w:rsidR="007063B6" w:rsidRPr="003327DE">
        <w:rPr>
          <w:rFonts w:cs="Arial"/>
          <w:sz w:val="20"/>
          <w:szCs w:val="16"/>
        </w:rPr>
        <w:t>-</w:t>
      </w:r>
      <w:r w:rsidR="00BE5BF1">
        <w:rPr>
          <w:rFonts w:eastAsia="맑은 고딕" w:cs="Arial"/>
          <w:sz w:val="20"/>
          <w:szCs w:val="16"/>
          <w:lang w:eastAsia="ko-KR"/>
        </w:rPr>
        <w:t>1</w:t>
      </w:r>
      <w:r w:rsidR="007063B6" w:rsidRPr="003327DE">
        <w:rPr>
          <w:rFonts w:cs="Arial"/>
          <w:sz w:val="20"/>
          <w:szCs w:val="16"/>
        </w:rPr>
        <w:t>0° C to 5</w:t>
      </w:r>
      <w:r w:rsidR="007063B6">
        <w:rPr>
          <w:rFonts w:cs="Arial"/>
          <w:sz w:val="20"/>
          <w:szCs w:val="16"/>
        </w:rPr>
        <w:t>5</w:t>
      </w:r>
      <w:r w:rsidR="007063B6" w:rsidRPr="003327DE">
        <w:rPr>
          <w:rFonts w:cs="Arial"/>
          <w:sz w:val="20"/>
          <w:szCs w:val="16"/>
        </w:rPr>
        <w:t>° C (</w:t>
      </w:r>
      <w:r w:rsidR="00BE5BF1">
        <w:rPr>
          <w:rFonts w:cs="Arial"/>
          <w:sz w:val="20"/>
          <w:szCs w:val="16"/>
        </w:rPr>
        <w:t>+1</w:t>
      </w:r>
      <w:r w:rsidR="008E5E06">
        <w:rPr>
          <w:rFonts w:eastAsia="맑은 고딕" w:cs="Arial"/>
          <w:sz w:val="20"/>
          <w:szCs w:val="16"/>
          <w:lang w:eastAsia="ko-KR"/>
        </w:rPr>
        <w:t>4</w:t>
      </w:r>
      <w:r w:rsidR="007063B6" w:rsidRPr="003327DE">
        <w:rPr>
          <w:rFonts w:cs="Arial"/>
          <w:sz w:val="20"/>
          <w:szCs w:val="16"/>
        </w:rPr>
        <w:t>° F to 1</w:t>
      </w:r>
      <w:r w:rsidR="007063B6">
        <w:rPr>
          <w:rFonts w:cs="Arial"/>
          <w:sz w:val="20"/>
          <w:szCs w:val="16"/>
        </w:rPr>
        <w:t>31</w:t>
      </w:r>
      <w:r w:rsidR="007063B6" w:rsidRPr="003327DE">
        <w:rPr>
          <w:rFonts w:cs="Arial"/>
          <w:sz w:val="20"/>
          <w:szCs w:val="16"/>
        </w:rPr>
        <w:t>° F)</w:t>
      </w:r>
      <w:r w:rsidR="00292E5C">
        <w:rPr>
          <w:rFonts w:cs="Arial"/>
          <w:sz w:val="20"/>
          <w:szCs w:val="16"/>
        </w:rPr>
        <w:t>, Normal</w:t>
      </w:r>
    </w:p>
    <w:p w14:paraId="0D8130B0" w14:textId="373C4528" w:rsidR="00292E5C" w:rsidRDefault="00292E5C" w:rsidP="00292E5C">
      <w:pPr>
        <w:pStyle w:val="StyleDefaultComplex10pt"/>
        <w:spacing w:before="60" w:after="0" w:line="276" w:lineRule="auto"/>
        <w:ind w:left="4320"/>
        <w:jc w:val="both"/>
        <w:rPr>
          <w:rFonts w:cs="Arial"/>
          <w:sz w:val="20"/>
          <w:szCs w:val="16"/>
        </w:rPr>
      </w:pPr>
      <w:r w:rsidRPr="003327DE">
        <w:rPr>
          <w:rFonts w:cs="Arial"/>
          <w:sz w:val="20"/>
          <w:szCs w:val="16"/>
        </w:rPr>
        <w:t>-</w:t>
      </w:r>
      <w:r>
        <w:rPr>
          <w:rFonts w:eastAsia="맑은 고딕" w:cs="Arial"/>
          <w:sz w:val="20"/>
          <w:szCs w:val="16"/>
          <w:lang w:eastAsia="ko-KR"/>
        </w:rPr>
        <w:t>1</w:t>
      </w:r>
      <w:r w:rsidRPr="003327DE">
        <w:rPr>
          <w:rFonts w:cs="Arial"/>
          <w:sz w:val="20"/>
          <w:szCs w:val="16"/>
        </w:rPr>
        <w:t xml:space="preserve">0° C to </w:t>
      </w:r>
      <w:r>
        <w:rPr>
          <w:rFonts w:cs="Arial"/>
          <w:sz w:val="20"/>
          <w:szCs w:val="16"/>
        </w:rPr>
        <w:t>60</w:t>
      </w:r>
      <w:r w:rsidRPr="003327DE">
        <w:rPr>
          <w:rFonts w:cs="Arial"/>
          <w:sz w:val="20"/>
          <w:szCs w:val="16"/>
        </w:rPr>
        <w:t>° C (</w:t>
      </w:r>
      <w:r>
        <w:rPr>
          <w:rFonts w:cs="Arial"/>
          <w:sz w:val="20"/>
          <w:szCs w:val="16"/>
        </w:rPr>
        <w:t>+1</w:t>
      </w:r>
      <w:r>
        <w:rPr>
          <w:rFonts w:eastAsia="맑은 고딕" w:cs="Arial"/>
          <w:sz w:val="20"/>
          <w:szCs w:val="16"/>
          <w:lang w:eastAsia="ko-KR"/>
        </w:rPr>
        <w:t>4</w:t>
      </w:r>
      <w:r w:rsidRPr="003327DE">
        <w:rPr>
          <w:rFonts w:cs="Arial"/>
          <w:sz w:val="20"/>
          <w:szCs w:val="16"/>
        </w:rPr>
        <w:t>° F to 1</w:t>
      </w:r>
      <w:r>
        <w:rPr>
          <w:rFonts w:cs="Arial"/>
          <w:sz w:val="20"/>
          <w:szCs w:val="16"/>
        </w:rPr>
        <w:t>40</w:t>
      </w:r>
      <w:r w:rsidRPr="003327DE">
        <w:rPr>
          <w:rFonts w:cs="Arial"/>
          <w:sz w:val="20"/>
          <w:szCs w:val="16"/>
        </w:rPr>
        <w:t>° F)</w:t>
      </w:r>
      <w:r>
        <w:rPr>
          <w:rFonts w:cs="Arial"/>
          <w:sz w:val="20"/>
          <w:szCs w:val="16"/>
        </w:rPr>
        <w:t>, Intermittent</w:t>
      </w:r>
    </w:p>
    <w:p w14:paraId="1E35E075" w14:textId="63D95684" w:rsidR="00DD6D7B" w:rsidRPr="007063B6" w:rsidRDefault="00DD6D7B" w:rsidP="00292E5C">
      <w:pPr>
        <w:pStyle w:val="StyleDefaultComplex10pt"/>
        <w:spacing w:before="60" w:after="0" w:line="276" w:lineRule="auto"/>
        <w:ind w:left="4320"/>
        <w:jc w:val="both"/>
        <w:rPr>
          <w:rFonts w:cs="Arial"/>
          <w:sz w:val="20"/>
          <w:szCs w:val="16"/>
        </w:rPr>
      </w:pPr>
      <w:r w:rsidRPr="00DD6D7B">
        <w:rPr>
          <w:rFonts w:cs="Arial"/>
          <w:sz w:val="20"/>
          <w:szCs w:val="16"/>
        </w:rPr>
        <w:t>Less than 95% RH(Non-condensing)</w:t>
      </w:r>
    </w:p>
    <w:p w14:paraId="15EE5CA1" w14:textId="578A67FA" w:rsidR="00CF6544" w:rsidRPr="007063B6" w:rsidRDefault="00CF6544" w:rsidP="00EB15A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7063B6">
        <w:rPr>
          <w:rFonts w:cs="Arial"/>
          <w:sz w:val="20"/>
          <w:szCs w:val="16"/>
        </w:rPr>
        <w:t xml:space="preserve">Storage: </w:t>
      </w:r>
      <w:r w:rsidR="007C2D31" w:rsidRPr="007063B6">
        <w:rPr>
          <w:rFonts w:cs="Arial"/>
          <w:sz w:val="20"/>
          <w:szCs w:val="16"/>
        </w:rPr>
        <w:t xml:space="preserve"> </w:t>
      </w:r>
      <w:r w:rsidR="00BB225E" w:rsidRPr="007063B6">
        <w:rPr>
          <w:rFonts w:cs="Arial"/>
          <w:sz w:val="20"/>
          <w:szCs w:val="16"/>
        </w:rPr>
        <w:tab/>
      </w:r>
      <w:r w:rsidR="00BB225E" w:rsidRPr="007063B6">
        <w:rPr>
          <w:rFonts w:cs="Arial"/>
          <w:sz w:val="20"/>
          <w:szCs w:val="16"/>
        </w:rPr>
        <w:tab/>
      </w:r>
      <w:r w:rsidR="008632EF" w:rsidRPr="007063B6">
        <w:rPr>
          <w:rFonts w:cs="Arial"/>
          <w:sz w:val="20"/>
          <w:szCs w:val="16"/>
        </w:rPr>
        <w:tab/>
      </w:r>
      <w:r w:rsidR="003327DE" w:rsidRPr="007063B6">
        <w:rPr>
          <w:rFonts w:cs="Arial"/>
          <w:sz w:val="20"/>
          <w:szCs w:val="16"/>
        </w:rPr>
        <w:t>-</w:t>
      </w:r>
      <w:r w:rsidR="008E5E06">
        <w:rPr>
          <w:rFonts w:cs="Arial"/>
          <w:sz w:val="20"/>
          <w:szCs w:val="16"/>
        </w:rPr>
        <w:t>5</w:t>
      </w:r>
      <w:r w:rsidR="003327DE" w:rsidRPr="007063B6">
        <w:rPr>
          <w:rFonts w:cs="Arial"/>
          <w:sz w:val="20"/>
          <w:szCs w:val="16"/>
        </w:rPr>
        <w:t xml:space="preserve">0° C to </w:t>
      </w:r>
      <w:r w:rsidR="007063B6" w:rsidRPr="007063B6">
        <w:rPr>
          <w:rFonts w:cs="Arial"/>
          <w:sz w:val="20"/>
          <w:szCs w:val="16"/>
        </w:rPr>
        <w:t>6</w:t>
      </w:r>
      <w:r w:rsidR="00FE306D" w:rsidRPr="001C3C9D">
        <w:rPr>
          <w:rFonts w:eastAsia="맑은 고딕" w:cs="Arial" w:hint="eastAsia"/>
          <w:sz w:val="20"/>
          <w:szCs w:val="16"/>
          <w:lang w:eastAsia="ko-KR"/>
        </w:rPr>
        <w:t>0</w:t>
      </w:r>
      <w:r w:rsidR="00FE306D" w:rsidRPr="001C3C9D">
        <w:rPr>
          <w:rFonts w:eastAsia="맑은 고딕" w:cs="Arial"/>
          <w:sz w:val="20"/>
          <w:szCs w:val="16"/>
          <w:lang w:eastAsia="ko-KR"/>
        </w:rPr>
        <w:t>°</w:t>
      </w:r>
      <w:r w:rsidR="003327DE" w:rsidRPr="007063B6">
        <w:rPr>
          <w:rFonts w:cs="Arial"/>
          <w:sz w:val="20"/>
          <w:szCs w:val="16"/>
        </w:rPr>
        <w:t xml:space="preserve"> C (-</w:t>
      </w:r>
      <w:r w:rsidR="008E5E06">
        <w:rPr>
          <w:rFonts w:cs="Arial"/>
          <w:sz w:val="20"/>
          <w:szCs w:val="16"/>
        </w:rPr>
        <w:t>58</w:t>
      </w:r>
      <w:r w:rsidR="003327DE" w:rsidRPr="007063B6">
        <w:rPr>
          <w:rFonts w:cs="Arial"/>
          <w:sz w:val="20"/>
          <w:szCs w:val="16"/>
        </w:rPr>
        <w:t>° F to 1</w:t>
      </w:r>
      <w:r w:rsidR="00FE306D" w:rsidRPr="001C3C9D">
        <w:rPr>
          <w:rFonts w:eastAsia="맑은 고딕" w:cs="Arial" w:hint="eastAsia"/>
          <w:sz w:val="20"/>
          <w:szCs w:val="16"/>
          <w:lang w:eastAsia="ko-KR"/>
        </w:rPr>
        <w:t>40</w:t>
      </w:r>
      <w:r w:rsidR="003327DE" w:rsidRPr="007063B6">
        <w:rPr>
          <w:rFonts w:cs="Arial"/>
          <w:sz w:val="20"/>
          <w:szCs w:val="16"/>
        </w:rPr>
        <w:t>° F)</w:t>
      </w:r>
      <w:r w:rsidR="00DD6D7B">
        <w:rPr>
          <w:rFonts w:cs="Arial"/>
          <w:sz w:val="20"/>
          <w:szCs w:val="16"/>
        </w:rPr>
        <w:t xml:space="preserve"> / </w:t>
      </w:r>
      <w:r w:rsidR="00DD6D7B" w:rsidRPr="00292E5C">
        <w:rPr>
          <w:rFonts w:cs="Arial"/>
          <w:sz w:val="20"/>
          <w:szCs w:val="16"/>
        </w:rPr>
        <w:t>Less than 90% RH</w:t>
      </w:r>
    </w:p>
    <w:p w14:paraId="47ED9643" w14:textId="77777777" w:rsidR="00BC5C79" w:rsidRDefault="00323940" w:rsidP="00BC5C79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bookmarkStart w:id="10" w:name="_GoBack"/>
      <w:bookmarkEnd w:id="10"/>
      <w:r>
        <w:rPr>
          <w:rFonts w:cs="Arial"/>
          <w:sz w:val="20"/>
          <w:szCs w:val="16"/>
        </w:rPr>
        <w:t>Environmental Rating:</w:t>
      </w:r>
      <w:r>
        <w:rPr>
          <w:rFonts w:cs="Arial"/>
          <w:sz w:val="20"/>
          <w:szCs w:val="16"/>
        </w:rPr>
        <w:tab/>
      </w:r>
    </w:p>
    <w:p w14:paraId="00AA5419" w14:textId="77777777" w:rsidR="00BC5C79" w:rsidRPr="00FE306D" w:rsidRDefault="00BC5C79" w:rsidP="00BC5C7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Mechanical (Vandal) Protection</w:t>
      </w:r>
      <w:r>
        <w:rPr>
          <w:rFonts w:cs="Arial"/>
          <w:sz w:val="20"/>
          <w:szCs w:val="16"/>
        </w:rPr>
        <w:tab/>
      </w:r>
      <w:r w:rsidR="00FE306D" w:rsidRPr="001C3C9D">
        <w:rPr>
          <w:rFonts w:eastAsia="맑은 고딕" w:cs="Arial" w:hint="eastAsia"/>
          <w:sz w:val="20"/>
          <w:szCs w:val="16"/>
          <w:lang w:eastAsia="ko-KR"/>
        </w:rPr>
        <w:tab/>
      </w:r>
      <w:r>
        <w:rPr>
          <w:rFonts w:cs="Arial"/>
          <w:sz w:val="20"/>
          <w:szCs w:val="16"/>
        </w:rPr>
        <w:t>IK</w:t>
      </w:r>
      <w:r w:rsidR="001304F1">
        <w:rPr>
          <w:rFonts w:cs="Arial"/>
          <w:sz w:val="20"/>
          <w:szCs w:val="16"/>
        </w:rPr>
        <w:t>08</w:t>
      </w:r>
    </w:p>
    <w:p w14:paraId="2168E8B3" w14:textId="77777777" w:rsidR="00F4501A" w:rsidRDefault="00F4501A" w:rsidP="00F4501A">
      <w:pPr>
        <w:spacing w:before="60" w:after="0" w:line="276" w:lineRule="auto"/>
        <w:jc w:val="center"/>
        <w:rPr>
          <w:rFonts w:cs="Arial"/>
          <w:szCs w:val="16"/>
        </w:rPr>
      </w:pPr>
    </w:p>
    <w:p w14:paraId="50B3D58C" w14:textId="77777777" w:rsidR="00067C87" w:rsidRDefault="004A4F41" w:rsidP="00F4501A">
      <w:pPr>
        <w:spacing w:before="60" w:after="0" w:line="276" w:lineRule="auto"/>
        <w:jc w:val="center"/>
        <w:rPr>
          <w:rFonts w:cs="Arial"/>
          <w:szCs w:val="16"/>
        </w:rPr>
      </w:pPr>
      <w:r>
        <w:rPr>
          <w:rFonts w:cs="Arial"/>
          <w:szCs w:val="16"/>
        </w:rPr>
        <w:br/>
      </w:r>
      <w:r w:rsidRPr="00884767">
        <w:rPr>
          <w:rFonts w:cs="Arial"/>
          <w:szCs w:val="16"/>
        </w:rPr>
        <w:t>END OF SECTIO</w:t>
      </w:r>
      <w:bookmarkEnd w:id="9"/>
      <w:r w:rsidRPr="00884767">
        <w:rPr>
          <w:rFonts w:cs="Arial"/>
          <w:szCs w:val="16"/>
        </w:rPr>
        <w:t>N</w:t>
      </w:r>
    </w:p>
    <w:p w14:paraId="1E143BE2" w14:textId="77777777" w:rsidR="00260A36" w:rsidRDefault="00260A36" w:rsidP="00F4501A">
      <w:pPr>
        <w:spacing w:before="60" w:after="0" w:line="276" w:lineRule="auto"/>
        <w:jc w:val="center"/>
        <w:rPr>
          <w:rFonts w:cs="Arial"/>
          <w:szCs w:val="16"/>
        </w:rPr>
      </w:pPr>
      <w:r>
        <w:rPr>
          <w:rFonts w:cs="Arial"/>
          <w:szCs w:val="16"/>
        </w:rPr>
        <w:br w:type="page"/>
      </w:r>
    </w:p>
    <w:p w14:paraId="094A0AFF" w14:textId="77777777" w:rsidR="004A4F41" w:rsidRPr="00B63CD3" w:rsidRDefault="004A4F41" w:rsidP="005255D3">
      <w:pPr>
        <w:pStyle w:val="af3"/>
        <w:numPr>
          <w:ilvl w:val="0"/>
          <w:numId w:val="19"/>
        </w:numPr>
        <w:spacing w:before="240" w:after="240" w:line="276" w:lineRule="auto"/>
        <w:rPr>
          <w:rFonts w:ascii="Arial" w:hAnsi="Arial"/>
          <w:b/>
        </w:rPr>
      </w:pPr>
      <w:r>
        <w:rPr>
          <w:rFonts w:cs="Arial"/>
          <w:szCs w:val="16"/>
        </w:rPr>
        <w:t xml:space="preserve">   </w:t>
      </w:r>
      <w:r w:rsidRPr="00F4501A">
        <w:rPr>
          <w:rFonts w:ascii="Arial" w:hAnsi="Arial"/>
          <w:b/>
        </w:rPr>
        <w:t>EXECUTION</w:t>
      </w:r>
    </w:p>
    <w:p w14:paraId="78948D75" w14:textId="77777777" w:rsidR="004A4F41" w:rsidRPr="009C1F36" w:rsidRDefault="004A4F41" w:rsidP="005255D3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 w:rsidRPr="00ED23B0">
        <w:rPr>
          <w:rFonts w:ascii="Arial" w:hAnsi="Arial"/>
          <w:b/>
          <w:bCs/>
        </w:rPr>
        <w:t>INSTALLERS</w:t>
      </w:r>
    </w:p>
    <w:p w14:paraId="7603C3E0" w14:textId="77777777" w:rsidR="007303E1" w:rsidRPr="00E07E5C" w:rsidRDefault="007303E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 w:cs="Arial"/>
        </w:rPr>
      </w:pPr>
      <w:r>
        <w:rPr>
          <w:rFonts w:ascii="Arial" w:hAnsi="Arial" w:cs="Arial"/>
        </w:rPr>
        <w:t>Contractor personnel shall comply with all applicable state and local licensing requirements.</w:t>
      </w:r>
    </w:p>
    <w:p w14:paraId="097E6AAE" w14:textId="77777777" w:rsidR="00D832D3" w:rsidRDefault="00D832D3" w:rsidP="005255D3">
      <w:pPr>
        <w:numPr>
          <w:ilvl w:val="1"/>
          <w:numId w:val="19"/>
        </w:numPr>
        <w:spacing w:before="120"/>
        <w:outlineLvl w:val="1"/>
        <w:rPr>
          <w:rFonts w:eastAsia="Times New Roman" w:cs="Arial"/>
          <w:b/>
          <w:color w:val="000000"/>
          <w:szCs w:val="20"/>
        </w:rPr>
      </w:pPr>
      <w:r>
        <w:rPr>
          <w:rFonts w:eastAsia="Times New Roman" w:cs="Arial"/>
          <w:b/>
          <w:color w:val="000000"/>
          <w:szCs w:val="20"/>
        </w:rPr>
        <w:t>PREPARATION</w:t>
      </w:r>
    </w:p>
    <w:p w14:paraId="51CF43E4" w14:textId="77777777" w:rsidR="00690F8D" w:rsidRDefault="001A64E6" w:rsidP="00F4501A">
      <w:pPr>
        <w:numPr>
          <w:ilvl w:val="2"/>
          <w:numId w:val="19"/>
        </w:numPr>
        <w:spacing w:before="60" w:after="0"/>
        <w:outlineLvl w:val="1"/>
        <w:rPr>
          <w:rFonts w:eastAsia="Times New Roman" w:cs="Arial"/>
          <w:color w:val="000000"/>
          <w:szCs w:val="20"/>
        </w:rPr>
      </w:pPr>
      <w:r w:rsidRPr="001A64E6">
        <w:rPr>
          <w:rFonts w:eastAsia="Times New Roman" w:cs="Arial"/>
          <w:color w:val="000000"/>
          <w:szCs w:val="20"/>
        </w:rPr>
        <w:t xml:space="preserve">The network design and configuration shall be verified for compatibility and performance with the camera(s). </w:t>
      </w:r>
    </w:p>
    <w:p w14:paraId="176C61E4" w14:textId="77777777" w:rsidR="00D832D3" w:rsidRDefault="00D832D3" w:rsidP="00F4501A">
      <w:pPr>
        <w:numPr>
          <w:ilvl w:val="2"/>
          <w:numId w:val="19"/>
        </w:numPr>
        <w:spacing w:before="60" w:after="0"/>
        <w:outlineLvl w:val="1"/>
        <w:rPr>
          <w:rFonts w:eastAsia="Times New Roman" w:cs="Arial"/>
          <w:color w:val="000000"/>
          <w:szCs w:val="20"/>
        </w:rPr>
      </w:pPr>
      <w:r>
        <w:rPr>
          <w:rFonts w:eastAsia="Times New Roman" w:cs="Arial"/>
          <w:color w:val="000000"/>
          <w:szCs w:val="20"/>
        </w:rPr>
        <w:t>Network configuration shall be tested and qualified by the Contractor prior to camera installation.</w:t>
      </w:r>
    </w:p>
    <w:p w14:paraId="33F4160F" w14:textId="77777777" w:rsidR="008C5F99" w:rsidRDefault="008C5F99" w:rsidP="008C5F99">
      <w:pPr>
        <w:numPr>
          <w:ilvl w:val="2"/>
          <w:numId w:val="19"/>
        </w:numPr>
        <w:spacing w:before="120" w:line="276" w:lineRule="auto"/>
        <w:outlineLvl w:val="1"/>
        <w:rPr>
          <w:rFonts w:eastAsia="Times New Roman" w:cs="Arial"/>
          <w:color w:val="000000"/>
          <w:szCs w:val="20"/>
        </w:rPr>
      </w:pPr>
      <w:r w:rsidRPr="008C5F99">
        <w:rPr>
          <w:rFonts w:eastAsia="Times New Roman" w:cs="Arial"/>
          <w:color w:val="000000"/>
          <w:szCs w:val="20"/>
        </w:rPr>
        <w:t>All firmware found in products shall be the latest and most up-to-date provided by the manufacturer, or of a version as specified by the provider of the Video Management Application (VMA) or Network Video Recorder (NVR).</w:t>
      </w:r>
      <w:r>
        <w:rPr>
          <w:rFonts w:eastAsia="Times New Roman" w:cs="Arial"/>
          <w:color w:val="000000"/>
          <w:szCs w:val="20"/>
        </w:rPr>
        <w:t xml:space="preserve"> </w:t>
      </w:r>
    </w:p>
    <w:p w14:paraId="35FF1A10" w14:textId="77777777" w:rsidR="008C5F99" w:rsidRPr="00F425FC" w:rsidRDefault="008C5F99" w:rsidP="008C5F99">
      <w:pPr>
        <w:numPr>
          <w:ilvl w:val="2"/>
          <w:numId w:val="19"/>
        </w:numPr>
        <w:spacing w:before="120" w:line="276" w:lineRule="auto"/>
        <w:outlineLvl w:val="1"/>
        <w:rPr>
          <w:rFonts w:eastAsia="Times New Roman" w:cs="Arial"/>
          <w:color w:val="000000"/>
          <w:szCs w:val="20"/>
        </w:rPr>
      </w:pPr>
      <w:r w:rsidRPr="008C5F99">
        <w:rPr>
          <w:rFonts w:eastAsia="Times New Roman" w:cs="Arial"/>
          <w:color w:val="000000"/>
          <w:szCs w:val="20"/>
        </w:rPr>
        <w:t>All equipment requiring users to log on using a password shall be configured with user/site-specific password/passwords. No system/product default passwords shall be allowed.</w:t>
      </w:r>
    </w:p>
    <w:p w14:paraId="16979EC6" w14:textId="77777777" w:rsidR="004A4F41" w:rsidRPr="00326ECF" w:rsidRDefault="004A4F41" w:rsidP="005255D3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t>INSTALLATION</w:t>
      </w:r>
    </w:p>
    <w:p w14:paraId="51B2C5EE" w14:textId="77777777" w:rsidR="008C5F99" w:rsidRDefault="008C5F99" w:rsidP="00F4501A">
      <w:pPr>
        <w:pStyle w:val="Alfa"/>
        <w:numPr>
          <w:ilvl w:val="2"/>
          <w:numId w:val="19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8C5F99">
        <w:rPr>
          <w:rFonts w:ascii="Arial" w:hAnsi="Arial" w:cs="Arial"/>
          <w:sz w:val="20"/>
          <w:szCs w:val="20"/>
        </w:rPr>
        <w:t>The Contractor shall carefully follow instructions in documentation provided by the manufacturer to insure all steps have been taken to provide a reliable, easy-to-operate system</w:t>
      </w:r>
      <w:r>
        <w:rPr>
          <w:rFonts w:ascii="Arial" w:hAnsi="Arial" w:cs="Arial"/>
          <w:sz w:val="20"/>
          <w:szCs w:val="20"/>
        </w:rPr>
        <w:t>.</w:t>
      </w:r>
    </w:p>
    <w:p w14:paraId="5260178C" w14:textId="77777777" w:rsidR="008C5F99" w:rsidRDefault="008C5F99" w:rsidP="00F4501A">
      <w:pPr>
        <w:pStyle w:val="Alfa"/>
        <w:numPr>
          <w:ilvl w:val="2"/>
          <w:numId w:val="19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8C5F99">
        <w:rPr>
          <w:rFonts w:ascii="Arial" w:hAnsi="Arial" w:cs="Arial"/>
          <w:sz w:val="20"/>
          <w:szCs w:val="20"/>
        </w:rPr>
        <w:t>All equipment shall be tested and configured in accordance with instructions provided by the manufacturer prior to installation</w:t>
      </w:r>
      <w:r>
        <w:rPr>
          <w:rFonts w:ascii="Arial" w:hAnsi="Arial" w:cs="Arial"/>
          <w:sz w:val="20"/>
          <w:szCs w:val="20"/>
        </w:rPr>
        <w:t>.</w:t>
      </w:r>
    </w:p>
    <w:p w14:paraId="4B7438C4" w14:textId="77777777" w:rsidR="00B22F30" w:rsidRDefault="00033977" w:rsidP="00F4501A">
      <w:pPr>
        <w:pStyle w:val="Alfa"/>
        <w:numPr>
          <w:ilvl w:val="2"/>
          <w:numId w:val="19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033977">
        <w:rPr>
          <w:rFonts w:ascii="Arial" w:hAnsi="Arial" w:cs="Arial"/>
          <w:sz w:val="20"/>
          <w:szCs w:val="20"/>
        </w:rPr>
        <w:t xml:space="preserve">Before permanent installation of the system, the </w:t>
      </w:r>
      <w:r w:rsidR="001A64E6">
        <w:rPr>
          <w:rFonts w:ascii="Arial" w:hAnsi="Arial" w:cs="Arial"/>
          <w:sz w:val="20"/>
          <w:szCs w:val="20"/>
        </w:rPr>
        <w:t xml:space="preserve">Contractor shall test the </w:t>
      </w:r>
      <w:r w:rsidRPr="00033977">
        <w:rPr>
          <w:rFonts w:ascii="Arial" w:hAnsi="Arial" w:cs="Arial"/>
          <w:sz w:val="20"/>
          <w:szCs w:val="20"/>
        </w:rPr>
        <w:t xml:space="preserve">system in </w:t>
      </w:r>
      <w:r w:rsidR="00B22F30">
        <w:rPr>
          <w:rFonts w:ascii="Arial" w:hAnsi="Arial" w:cs="Arial"/>
          <w:sz w:val="20"/>
          <w:szCs w:val="20"/>
        </w:rPr>
        <w:t>conditions simulating the final installed environment</w:t>
      </w:r>
      <w:r w:rsidR="008C5F99">
        <w:rPr>
          <w:rFonts w:ascii="Arial" w:hAnsi="Arial" w:cs="Arial"/>
          <w:sz w:val="20"/>
          <w:szCs w:val="20"/>
        </w:rPr>
        <w:t>.</w:t>
      </w:r>
    </w:p>
    <w:p w14:paraId="4BC734B8" w14:textId="77777777" w:rsidR="0022403B" w:rsidRDefault="0022403B" w:rsidP="0022403B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t>STORAGE</w:t>
      </w:r>
    </w:p>
    <w:p w14:paraId="343E44D8" w14:textId="77777777" w:rsidR="0022403B" w:rsidRPr="0052211F" w:rsidRDefault="0022403B" w:rsidP="0022403B">
      <w:pPr>
        <w:pStyle w:val="af3"/>
        <w:numPr>
          <w:ilvl w:val="2"/>
          <w:numId w:val="19"/>
        </w:numPr>
        <w:spacing w:before="60" w:line="276" w:lineRule="auto"/>
      </w:pPr>
      <w:r w:rsidRPr="00BB225E">
        <w:rPr>
          <w:rFonts w:ascii="Arial" w:hAnsi="Arial"/>
        </w:rPr>
        <w:t>The hardware shall be stored in an environment where temperature and humidity are in the range specified by the Manufacturer.</w:t>
      </w:r>
    </w:p>
    <w:p w14:paraId="53E3EFAE" w14:textId="77777777" w:rsidR="0022403B" w:rsidRPr="0052211F" w:rsidRDefault="0022403B" w:rsidP="0022403B">
      <w:pPr>
        <w:pStyle w:val="af3"/>
        <w:numPr>
          <w:ilvl w:val="1"/>
          <w:numId w:val="19"/>
        </w:numPr>
        <w:spacing w:before="60" w:line="276" w:lineRule="auto"/>
      </w:pPr>
      <w:r w:rsidRPr="0052211F">
        <w:rPr>
          <w:rFonts w:cs="Arial"/>
        </w:rPr>
        <w:t xml:space="preserve"> </w:t>
      </w:r>
      <w:r w:rsidRPr="0052211F">
        <w:rPr>
          <w:rFonts w:ascii="Arial" w:hAnsi="Arial"/>
          <w:b/>
        </w:rPr>
        <w:t>PROVISIONS</w:t>
      </w:r>
    </w:p>
    <w:p w14:paraId="6A6EBE8D" w14:textId="77777777" w:rsidR="0022403B" w:rsidRPr="000B05BB" w:rsidRDefault="0022403B" w:rsidP="0022403B">
      <w:pPr>
        <w:numPr>
          <w:ilvl w:val="6"/>
          <w:numId w:val="20"/>
        </w:numPr>
        <w:spacing w:before="120"/>
        <w:outlineLvl w:val="1"/>
        <w:rPr>
          <w:rFonts w:eastAsia="Times New Roman" w:cs="Arial"/>
          <w:bCs/>
          <w:szCs w:val="20"/>
        </w:rPr>
      </w:pPr>
      <w:r w:rsidRPr="000B05BB">
        <w:rPr>
          <w:rFonts w:eastAsia="Times New Roman" w:cs="Arial"/>
          <w:bCs/>
          <w:szCs w:val="20"/>
        </w:rPr>
        <w:t xml:space="preserve">Available in Hanwha Techwin Middle East and Africa Only-Code extension /KME. </w:t>
      </w:r>
    </w:p>
    <w:p w14:paraId="5850EAA1" w14:textId="77777777" w:rsidR="004A4F41" w:rsidRPr="00753439" w:rsidRDefault="00D832D3" w:rsidP="00DC6130">
      <w:pPr>
        <w:pStyle w:val="af3"/>
        <w:spacing w:before="60" w:line="276" w:lineRule="auto"/>
        <w:ind w:left="0"/>
      </w:pPr>
      <w:r w:rsidRPr="00753439">
        <w:t xml:space="preserve"> </w:t>
      </w:r>
    </w:p>
    <w:p w14:paraId="3346107C" w14:textId="77777777" w:rsidR="004A4F41" w:rsidRPr="003E10D4" w:rsidRDefault="004A4F41" w:rsidP="0074694B">
      <w:pPr>
        <w:spacing w:line="276" w:lineRule="auto"/>
        <w:jc w:val="center"/>
        <w:rPr>
          <w:rFonts w:cs="Arial"/>
        </w:rPr>
      </w:pPr>
      <w:r w:rsidRPr="003E10D4">
        <w:rPr>
          <w:rFonts w:cs="Arial"/>
        </w:rPr>
        <w:t>END OF SECTION</w:t>
      </w:r>
    </w:p>
    <w:p w14:paraId="21F33167" w14:textId="77777777" w:rsidR="00033977" w:rsidRDefault="00033977" w:rsidP="00485BD5">
      <w:pPr>
        <w:spacing w:after="180" w:line="276" w:lineRule="auto"/>
        <w:ind w:left="720"/>
        <w:rPr>
          <w:rFonts w:cs="Arial"/>
          <w:noProof/>
          <w:szCs w:val="20"/>
        </w:rPr>
      </w:pPr>
    </w:p>
    <w:sectPr w:rsidR="00033977" w:rsidSect="005A03C7">
      <w:headerReference w:type="default" r:id="rId11"/>
      <w:footerReference w:type="default" r:id="rId12"/>
      <w:type w:val="continuous"/>
      <w:pgSz w:w="12240" w:h="15840"/>
      <w:pgMar w:top="1350" w:right="1080" w:bottom="1170" w:left="1080" w:header="270" w:footer="30" w:gutter="0"/>
      <w:cols w:space="720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10EA11" w14:textId="77777777" w:rsidR="008220E7" w:rsidRDefault="008220E7">
      <w:r>
        <w:separator/>
      </w:r>
    </w:p>
  </w:endnote>
  <w:endnote w:type="continuationSeparator" w:id="0">
    <w:p w14:paraId="3C445324" w14:textId="77777777" w:rsidR="008220E7" w:rsidRDefault="008220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panose1 w:val="00000000000000000000"/>
    <w:charset w:val="00"/>
    <w:family w:val="roman"/>
    <w:notTrueType/>
    <w:pitch w:val="default"/>
  </w:font>
  <w:font w:name="PMingLiU">
    <w:altName w:val="Microsoft JhengHei"/>
    <w:panose1 w:val="02010601000101010101"/>
    <w:charset w:val="88"/>
    <w:family w:val="auto"/>
    <w:pitch w:val="variable"/>
    <w:sig w:usb0="00000000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856404" w14:textId="77777777" w:rsidR="00D40A2B" w:rsidRDefault="00D40A2B" w:rsidP="003C72BD">
    <w:pPr>
      <w:pStyle w:val="a6"/>
      <w:tabs>
        <w:tab w:val="clear" w:pos="4320"/>
        <w:tab w:val="clear" w:pos="8640"/>
        <w:tab w:val="center" w:pos="4680"/>
        <w:tab w:val="right" w:pos="10170"/>
      </w:tabs>
      <w:ind w:right="360"/>
    </w:pPr>
  </w:p>
  <w:p w14:paraId="1D5AC160" w14:textId="290843E9" w:rsidR="00D40A2B" w:rsidRPr="00A4243E" w:rsidRDefault="00CE2F07" w:rsidP="00A4243E">
    <w:pPr>
      <w:pStyle w:val="a6"/>
      <w:tabs>
        <w:tab w:val="clear" w:pos="4320"/>
        <w:tab w:val="clear" w:pos="8640"/>
        <w:tab w:val="center" w:pos="4140"/>
        <w:tab w:val="right" w:pos="10080"/>
        <w:tab w:val="right" w:pos="10170"/>
      </w:tabs>
      <w:ind w:right="360"/>
    </w:pPr>
    <w:r>
      <w:rPr>
        <w:rFonts w:eastAsia="맑은 고딕" w:hint="eastAsia"/>
        <w:lang w:eastAsia="ko-KR"/>
      </w:rPr>
      <w:t>X</w:t>
    </w:r>
    <w:r w:rsidR="00D40A2B">
      <w:t>N</w:t>
    </w:r>
    <w:r w:rsidR="001304F1">
      <w:t>D</w:t>
    </w:r>
    <w:r w:rsidR="00D40A2B">
      <w:t>-</w:t>
    </w:r>
    <w:r w:rsidR="00B0146A">
      <w:rPr>
        <w:rFonts w:eastAsia="맑은 고딕"/>
        <w:lang w:eastAsia="ko-KR"/>
      </w:rPr>
      <w:t>6</w:t>
    </w:r>
    <w:r w:rsidR="007351E7">
      <w:rPr>
        <w:rFonts w:eastAsia="맑은 고딕" w:hint="eastAsia"/>
        <w:lang w:eastAsia="ko-KR"/>
      </w:rPr>
      <w:t>0</w:t>
    </w:r>
    <w:r>
      <w:rPr>
        <w:rFonts w:eastAsia="맑은 고딕"/>
        <w:lang w:eastAsia="ko-KR"/>
      </w:rPr>
      <w:t>8</w:t>
    </w:r>
    <w:r w:rsidR="00071CF5">
      <w:rPr>
        <w:rFonts w:eastAsia="맑은 고딕" w:hint="eastAsia"/>
        <w:lang w:eastAsia="ko-KR"/>
      </w:rPr>
      <w:t>0R</w:t>
    </w:r>
    <w:r w:rsidR="001304F1">
      <w:rPr>
        <w:rFonts w:eastAsia="맑은 고딕"/>
        <w:lang w:eastAsia="ko-KR"/>
      </w:rPr>
      <w:t>V</w:t>
    </w:r>
    <w:r w:rsidR="00D40A2B" w:rsidRPr="00A4243E">
      <w:tab/>
    </w:r>
    <w:r w:rsidR="00D40A2B" w:rsidRPr="00A4243E">
      <w:tab/>
    </w:r>
    <w:r w:rsidR="00B0146A">
      <w:t>2</w:t>
    </w:r>
    <w:r w:rsidR="00071CF5" w:rsidRPr="00071CF5">
      <w:t xml:space="preserve"> MP</w:t>
    </w:r>
    <w:r w:rsidR="00245DAB">
      <w:t xml:space="preserve"> FULL HD</w:t>
    </w:r>
    <w:r w:rsidR="00071CF5" w:rsidRPr="00071CF5">
      <w:t xml:space="preserve"> NETWORK IR DOME CAMERA</w:t>
    </w:r>
  </w:p>
  <w:p w14:paraId="3DB94423" w14:textId="174D0F02" w:rsidR="00D40A2B" w:rsidRDefault="00245DAB" w:rsidP="003C72BD">
    <w:pPr>
      <w:pStyle w:val="a6"/>
      <w:tabs>
        <w:tab w:val="clear" w:pos="4320"/>
        <w:tab w:val="clear" w:pos="8640"/>
        <w:tab w:val="center" w:pos="5040"/>
        <w:tab w:val="right" w:pos="10080"/>
      </w:tabs>
    </w:pPr>
    <w:r>
      <w:rPr>
        <w:rFonts w:eastAsia="맑은 고딕" w:hint="eastAsia"/>
        <w:lang w:eastAsia="ko-KR"/>
      </w:rPr>
      <w:t>J</w:t>
    </w:r>
    <w:r>
      <w:rPr>
        <w:rFonts w:eastAsia="맑은 고딕"/>
        <w:lang w:eastAsia="ko-KR"/>
      </w:rPr>
      <w:t>anuary</w:t>
    </w:r>
    <w:r>
      <w:t xml:space="preserve"> </w:t>
    </w:r>
    <w:r w:rsidR="00CE2F07">
      <w:t>2017</w:t>
    </w:r>
    <w:r w:rsidR="00D40A2B">
      <w:tab/>
    </w:r>
    <w:r w:rsidR="00D40A2B">
      <w:tab/>
      <w:t xml:space="preserve">Page </w:t>
    </w:r>
    <w:r w:rsidR="00D40A2B">
      <w:fldChar w:fldCharType="begin"/>
    </w:r>
    <w:r w:rsidR="00D40A2B">
      <w:instrText xml:space="preserve"> PAGE   \* MERGEFORMAT </w:instrText>
    </w:r>
    <w:r w:rsidR="00D40A2B">
      <w:fldChar w:fldCharType="separate"/>
    </w:r>
    <w:r w:rsidR="00DD6D7B">
      <w:rPr>
        <w:noProof/>
      </w:rPr>
      <w:t>1</w:t>
    </w:r>
    <w:r w:rsidR="00D40A2B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9587E5" w14:textId="77777777" w:rsidR="008220E7" w:rsidRDefault="008220E7">
      <w:r>
        <w:rPr>
          <w:rStyle w:val="a7"/>
        </w:rPr>
        <w:fldChar w:fldCharType="begin"/>
      </w:r>
      <w:r>
        <w:rPr>
          <w:rStyle w:val="a7"/>
        </w:rPr>
        <w:instrText xml:space="preserve"> PAGE </w:instrText>
      </w:r>
      <w:r>
        <w:rPr>
          <w:rStyle w:val="a7"/>
        </w:rPr>
        <w:fldChar w:fldCharType="separate"/>
      </w:r>
      <w:r>
        <w:rPr>
          <w:rStyle w:val="a7"/>
          <w:noProof/>
        </w:rPr>
        <w:t>8</w:t>
      </w:r>
      <w:r>
        <w:rPr>
          <w:rStyle w:val="a7"/>
        </w:rPr>
        <w:fldChar w:fldCharType="end"/>
      </w:r>
      <w:r>
        <w:separator/>
      </w:r>
    </w:p>
  </w:footnote>
  <w:footnote w:type="continuationSeparator" w:id="0">
    <w:p w14:paraId="5F335720" w14:textId="77777777" w:rsidR="008220E7" w:rsidRDefault="008220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4C654F" w14:textId="77777777" w:rsidR="00D40A2B" w:rsidRDefault="00D40A2B" w:rsidP="00635DA8">
    <w:pPr>
      <w:pStyle w:val="a8"/>
      <w:jc w:val="right"/>
    </w:pPr>
    <w:r>
      <w:t>GUIDE SPECIFICATION</w:t>
    </w:r>
  </w:p>
  <w:p w14:paraId="55D78547" w14:textId="77777777" w:rsidR="00D40A2B" w:rsidRDefault="00D40A2B" w:rsidP="00635DA8">
    <w:pPr>
      <w:pStyle w:val="a8"/>
      <w:jc w:val="right"/>
    </w:pPr>
    <w:r>
      <w:t>MasterFormat 2014: Section 28 23 29</w:t>
    </w:r>
  </w:p>
  <w:p w14:paraId="4820DF1E" w14:textId="77777777" w:rsidR="00D40A2B" w:rsidRPr="003C72BD" w:rsidRDefault="00D40A2B" w:rsidP="00635DA8">
    <w:pPr>
      <w:pStyle w:val="a8"/>
      <w:jc w:val="right"/>
    </w:pPr>
    <w:r>
      <w:t>MasterFormat 2016: Section 28 2x xx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02491"/>
    <w:multiLevelType w:val="multilevel"/>
    <w:tmpl w:val="63DC7F3E"/>
    <w:lvl w:ilvl="0">
      <w:start w:val="3"/>
      <w:numFmt w:val="decimal"/>
      <w:lvlText w:val="PART %1"/>
      <w:lvlJc w:val="left"/>
      <w:pPr>
        <w:ind w:left="720" w:hanging="72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cs="Times New Roman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cs="Times New Roman" w:hint="default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" w15:restartNumberingAfterBreak="0">
    <w:nsid w:val="0699535D"/>
    <w:multiLevelType w:val="hybridMultilevel"/>
    <w:tmpl w:val="AF5AC24A"/>
    <w:lvl w:ilvl="0" w:tplc="90B86924">
      <w:start w:val="1"/>
      <w:numFmt w:val="upperLetter"/>
      <w:pStyle w:val="Alfa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2" w15:restartNumberingAfterBreak="0">
    <w:nsid w:val="09B16A6F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3" w15:restartNumberingAfterBreak="0">
    <w:nsid w:val="0BF27276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4" w15:restartNumberingAfterBreak="0">
    <w:nsid w:val="0C704B17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5" w15:restartNumberingAfterBreak="0">
    <w:nsid w:val="0FF43142"/>
    <w:multiLevelType w:val="multilevel"/>
    <w:tmpl w:val="6336816E"/>
    <w:lvl w:ilvl="0">
      <w:start w:val="1"/>
      <w:numFmt w:val="decimal"/>
      <w:pStyle w:val="Spec1"/>
      <w:lvlText w:val="PART %1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1">
      <w:start w:val="1"/>
      <w:numFmt w:val="decimal"/>
      <w:pStyle w:val="Spec2"/>
      <w:isLgl/>
      <w:lvlText w:val="%1.%2"/>
      <w:lvlJc w:val="left"/>
      <w:pPr>
        <w:tabs>
          <w:tab w:val="num" w:pos="720"/>
        </w:tabs>
        <w:ind w:left="720"/>
      </w:pPr>
      <w:rPr>
        <w:rFonts w:cs="Times New Roman" w:hint="default"/>
      </w:rPr>
    </w:lvl>
    <w:lvl w:ilvl="2">
      <w:start w:val="1"/>
      <w:numFmt w:val="upperLetter"/>
      <w:pStyle w:val="Spec3"/>
      <w:lvlText w:val="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pStyle w:val="Spec4"/>
      <w:lvlText w:val="%4."/>
      <w:lvlJc w:val="left"/>
      <w:pPr>
        <w:tabs>
          <w:tab w:val="num" w:pos="1680"/>
        </w:tabs>
        <w:ind w:left="1680" w:hanging="720"/>
      </w:pPr>
      <w:rPr>
        <w:rFonts w:cs="Times New Roman" w:hint="default"/>
      </w:rPr>
    </w:lvl>
    <w:lvl w:ilvl="4">
      <w:start w:val="1"/>
      <w:numFmt w:val="lowerLetter"/>
      <w:pStyle w:val="Spec5"/>
      <w:lvlText w:val="%5."/>
      <w:lvlJc w:val="left"/>
      <w:pPr>
        <w:tabs>
          <w:tab w:val="num" w:pos="600"/>
        </w:tabs>
        <w:ind w:left="2000"/>
      </w:pPr>
      <w:rPr>
        <w:rFonts w:cs="Times New Roman" w:hint="default"/>
      </w:rPr>
    </w:lvl>
    <w:lvl w:ilvl="5">
      <w:start w:val="1"/>
      <w:numFmt w:val="decimal"/>
      <w:pStyle w:val="Spec6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pStyle w:val="Spec7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pStyle w:val="Spec8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6" w15:restartNumberingAfterBreak="0">
    <w:nsid w:val="200B09A9"/>
    <w:multiLevelType w:val="multilevel"/>
    <w:tmpl w:val="2688AC0C"/>
    <w:lvl w:ilvl="0">
      <w:start w:val="1"/>
      <w:numFmt w:val="decimal"/>
      <w:lvlText w:val="PART %1 - 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792" w:hanging="432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224"/>
        </w:tabs>
        <w:ind w:left="1224" w:hanging="504"/>
      </w:pPr>
      <w:rPr>
        <w:rFonts w:ascii="Arial" w:hAnsi="Arial" w:hint="default"/>
        <w:sz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728" w:hanging="648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232" w:hanging="792"/>
      </w:pPr>
      <w:rPr>
        <w:rFonts w:ascii="Arial" w:hAnsi="Arial" w:hint="default"/>
        <w:b w:val="0"/>
        <w:i w:val="0"/>
        <w:sz w:val="22"/>
      </w:rPr>
    </w:lvl>
    <w:lvl w:ilvl="5">
      <w:start w:val="1"/>
      <w:numFmt w:val="lowerRoman"/>
      <w:lvlText w:val="%6."/>
      <w:lvlJc w:val="left"/>
      <w:pPr>
        <w:tabs>
          <w:tab w:val="num" w:pos="2880"/>
        </w:tabs>
        <w:ind w:left="2736" w:hanging="936"/>
      </w:pPr>
      <w:rPr>
        <w:rFonts w:ascii="Arial" w:hAnsi="Arial" w:hint="default"/>
        <w:b w:val="0"/>
        <w:i w:val="0"/>
        <w:sz w:val="22"/>
      </w:rPr>
    </w:lvl>
    <w:lvl w:ilvl="6">
      <w:start w:val="1"/>
      <w:numFmt w:val="decimal"/>
      <w:lvlText w:val="%7)"/>
      <w:lvlJc w:val="left"/>
      <w:pPr>
        <w:tabs>
          <w:tab w:val="num" w:pos="3600"/>
        </w:tabs>
        <w:ind w:left="3240" w:hanging="1080"/>
      </w:pPr>
      <w:rPr>
        <w:rFonts w:ascii="Arial" w:hAnsi="Arial" w:hint="default"/>
        <w:b w:val="0"/>
        <w:i w:val="0"/>
        <w:sz w:val="22"/>
      </w:rPr>
    </w:lvl>
    <w:lvl w:ilvl="7">
      <w:start w:val="1"/>
      <w:numFmt w:val="lowerLetter"/>
      <w:lvlText w:val="%8)"/>
      <w:lvlJc w:val="left"/>
      <w:pPr>
        <w:tabs>
          <w:tab w:val="num" w:pos="3960"/>
        </w:tabs>
        <w:ind w:left="3744" w:hanging="1224"/>
      </w:pPr>
      <w:rPr>
        <w:rFonts w:ascii="Arial" w:hAnsi="Arial" w:hint="default"/>
        <w:b w:val="0"/>
        <w:i w:val="0"/>
        <w:sz w:val="22"/>
      </w:rPr>
    </w:lvl>
    <w:lvl w:ilvl="8">
      <w:start w:val="1"/>
      <w:numFmt w:val="none"/>
      <w:lvlText w:val="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3E980BD8"/>
    <w:multiLevelType w:val="hybridMultilevel"/>
    <w:tmpl w:val="232A5CC0"/>
    <w:lvl w:ilvl="0" w:tplc="0E7AC94E">
      <w:start w:val="1"/>
      <w:numFmt w:val="bullet"/>
      <w:pStyle w:val="Normal9p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auto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8D0205"/>
    <w:multiLevelType w:val="multilevel"/>
    <w:tmpl w:val="A6A0C978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9" w15:restartNumberingAfterBreak="0">
    <w:nsid w:val="45FB7165"/>
    <w:multiLevelType w:val="multilevel"/>
    <w:tmpl w:val="BD8A1098"/>
    <w:lvl w:ilvl="0">
      <w:start w:val="2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0" w15:restartNumberingAfterBreak="0">
    <w:nsid w:val="48326763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1" w15:restartNumberingAfterBreak="0">
    <w:nsid w:val="4932597A"/>
    <w:multiLevelType w:val="multilevel"/>
    <w:tmpl w:val="977291F6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3"/>
      <w:numFmt w:val="decimalZero"/>
      <w:lvlText w:val="%1.%2"/>
      <w:lvlJc w:val="left"/>
      <w:pPr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2" w15:restartNumberingAfterBreak="0">
    <w:nsid w:val="5CE16F83"/>
    <w:multiLevelType w:val="multilevel"/>
    <w:tmpl w:val="55B09C90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3" w15:restartNumberingAfterBreak="0">
    <w:nsid w:val="5D401BD1"/>
    <w:multiLevelType w:val="multilevel"/>
    <w:tmpl w:val="7AD823A8"/>
    <w:lvl w:ilvl="0">
      <w:start w:val="1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2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4" w15:restartNumberingAfterBreak="0">
    <w:nsid w:val="61E96E2C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pStyle w:val="3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5" w15:restartNumberingAfterBreak="0">
    <w:nsid w:val="649C00F0"/>
    <w:multiLevelType w:val="multilevel"/>
    <w:tmpl w:val="403CC92A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cs="Times New Roman" w:hint="default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6" w15:restartNumberingAfterBreak="0">
    <w:nsid w:val="6AC26CCC"/>
    <w:multiLevelType w:val="multilevel"/>
    <w:tmpl w:val="08C270EC"/>
    <w:lvl w:ilvl="0">
      <w:start w:val="3"/>
      <w:numFmt w:val="decimal"/>
      <w:lvlText w:val="PART %1"/>
      <w:lvlJc w:val="left"/>
      <w:pPr>
        <w:tabs>
          <w:tab w:val="num" w:pos="576"/>
        </w:tabs>
        <w:ind w:left="1008" w:hanging="1008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ascii="Arial" w:hAnsi="Arial" w:cs="Arial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ascii="Arial" w:hAnsi="Arial"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7" w15:restartNumberingAfterBreak="0">
    <w:nsid w:val="7A8C1A04"/>
    <w:multiLevelType w:val="multilevel"/>
    <w:tmpl w:val="37CC1256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8" w15:restartNumberingAfterBreak="0">
    <w:nsid w:val="7E70632D"/>
    <w:multiLevelType w:val="multilevel"/>
    <w:tmpl w:val="05A6282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51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85" w:hanging="1080"/>
      </w:pPr>
      <w:rPr>
        <w:rFonts w:hint="default"/>
      </w:rPr>
    </w:lvl>
    <w:lvl w:ilvl="6">
      <w:start w:val="1"/>
      <w:numFmt w:val="upperLetter"/>
      <w:lvlText w:val="%7."/>
      <w:lvlJc w:val="left"/>
      <w:pPr>
        <w:ind w:left="1418" w:hanging="57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2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28" w:hanging="1800"/>
      </w:pPr>
      <w:rPr>
        <w:rFonts w:hint="default"/>
      </w:rPr>
    </w:lvl>
  </w:abstractNum>
  <w:abstractNum w:abstractNumId="19" w15:restartNumberingAfterBreak="0">
    <w:nsid w:val="7F6406C4"/>
    <w:multiLevelType w:val="multilevel"/>
    <w:tmpl w:val="33A47F8E"/>
    <w:lvl w:ilvl="0">
      <w:start w:val="1"/>
      <w:numFmt w:val="decimal"/>
      <w:pStyle w:val="1"/>
      <w:lvlText w:val="PART %1"/>
      <w:lvlJc w:val="left"/>
      <w:pPr>
        <w:tabs>
          <w:tab w:val="num" w:pos="0"/>
        </w:tabs>
        <w:ind w:left="72" w:hanging="72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864"/>
        </w:tabs>
        <w:ind w:left="720" w:hanging="288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72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num w:numId="1">
    <w:abstractNumId w:val="19"/>
  </w:num>
  <w:num w:numId="2">
    <w:abstractNumId w:val="5"/>
  </w:num>
  <w:num w:numId="3">
    <w:abstractNumId w:val="14"/>
  </w:num>
  <w:num w:numId="4">
    <w:abstractNumId w:val="7"/>
  </w:num>
  <w:num w:numId="5">
    <w:abstractNumId w:val="17"/>
  </w:num>
  <w:num w:numId="6">
    <w:abstractNumId w:val="3"/>
  </w:num>
  <w:num w:numId="7">
    <w:abstractNumId w:val="2"/>
  </w:num>
  <w:num w:numId="8">
    <w:abstractNumId w:val="1"/>
  </w:num>
  <w:num w:numId="9">
    <w:abstractNumId w:val="16"/>
  </w:num>
  <w:num w:numId="10">
    <w:abstractNumId w:val="0"/>
  </w:num>
  <w:num w:numId="11">
    <w:abstractNumId w:val="10"/>
  </w:num>
  <w:num w:numId="12">
    <w:abstractNumId w:val="6"/>
  </w:num>
  <w:num w:numId="13">
    <w:abstractNumId w:val="13"/>
  </w:num>
  <w:num w:numId="14">
    <w:abstractNumId w:val="4"/>
  </w:num>
  <w:num w:numId="15">
    <w:abstractNumId w:val="15"/>
  </w:num>
  <w:num w:numId="16">
    <w:abstractNumId w:val="9"/>
  </w:num>
  <w:num w:numId="17">
    <w:abstractNumId w:val="11"/>
  </w:num>
  <w:num w:numId="18">
    <w:abstractNumId w:val="12"/>
  </w:num>
  <w:num w:numId="19">
    <w:abstractNumId w:val="8"/>
  </w:num>
  <w:num w:numId="20">
    <w:abstractNumId w:val="1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removePersonalInformation/>
  <w:bordersDoNotSurroundHeader/>
  <w:bordersDoNotSurroundFooter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oNotTrackMoves/>
  <w:defaultTabStop w:val="720"/>
  <w:drawingGridHorizontalSpacing w:val="10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A6BED"/>
    <w:rsid w:val="000025C1"/>
    <w:rsid w:val="00002708"/>
    <w:rsid w:val="0000308B"/>
    <w:rsid w:val="000038FC"/>
    <w:rsid w:val="0000716D"/>
    <w:rsid w:val="00012037"/>
    <w:rsid w:val="00013492"/>
    <w:rsid w:val="00020A6A"/>
    <w:rsid w:val="00020D3D"/>
    <w:rsid w:val="00032106"/>
    <w:rsid w:val="00033977"/>
    <w:rsid w:val="00042BE7"/>
    <w:rsid w:val="00042FE4"/>
    <w:rsid w:val="00043F3F"/>
    <w:rsid w:val="00046815"/>
    <w:rsid w:val="000470E6"/>
    <w:rsid w:val="00050816"/>
    <w:rsid w:val="0005428A"/>
    <w:rsid w:val="000606C9"/>
    <w:rsid w:val="00061601"/>
    <w:rsid w:val="00062845"/>
    <w:rsid w:val="00065967"/>
    <w:rsid w:val="00067C87"/>
    <w:rsid w:val="00071CF5"/>
    <w:rsid w:val="00082540"/>
    <w:rsid w:val="00083799"/>
    <w:rsid w:val="00090CB7"/>
    <w:rsid w:val="00093C2B"/>
    <w:rsid w:val="00094B6C"/>
    <w:rsid w:val="00097AE5"/>
    <w:rsid w:val="000B0436"/>
    <w:rsid w:val="000B6E2B"/>
    <w:rsid w:val="000C0B02"/>
    <w:rsid w:val="000C1132"/>
    <w:rsid w:val="000C120C"/>
    <w:rsid w:val="000C2F39"/>
    <w:rsid w:val="000C4BFE"/>
    <w:rsid w:val="000C56F1"/>
    <w:rsid w:val="000C7158"/>
    <w:rsid w:val="000D305B"/>
    <w:rsid w:val="000D6899"/>
    <w:rsid w:val="000D6C07"/>
    <w:rsid w:val="000E4F8E"/>
    <w:rsid w:val="000E5434"/>
    <w:rsid w:val="000E5D05"/>
    <w:rsid w:val="000E6FAF"/>
    <w:rsid w:val="000F54D4"/>
    <w:rsid w:val="000F5791"/>
    <w:rsid w:val="00100B5E"/>
    <w:rsid w:val="00104271"/>
    <w:rsid w:val="00104673"/>
    <w:rsid w:val="00106BB9"/>
    <w:rsid w:val="001102F8"/>
    <w:rsid w:val="00110D3D"/>
    <w:rsid w:val="001126D8"/>
    <w:rsid w:val="00113293"/>
    <w:rsid w:val="00113B6A"/>
    <w:rsid w:val="0011505E"/>
    <w:rsid w:val="00115BBB"/>
    <w:rsid w:val="00120D6A"/>
    <w:rsid w:val="00124286"/>
    <w:rsid w:val="001253A2"/>
    <w:rsid w:val="00126BC1"/>
    <w:rsid w:val="00127224"/>
    <w:rsid w:val="001304F1"/>
    <w:rsid w:val="00133E1C"/>
    <w:rsid w:val="00133FF3"/>
    <w:rsid w:val="0013417A"/>
    <w:rsid w:val="0013596A"/>
    <w:rsid w:val="001377E6"/>
    <w:rsid w:val="00142811"/>
    <w:rsid w:val="001428C2"/>
    <w:rsid w:val="00147A6D"/>
    <w:rsid w:val="001516AF"/>
    <w:rsid w:val="0016059F"/>
    <w:rsid w:val="00161EC8"/>
    <w:rsid w:val="001635AF"/>
    <w:rsid w:val="00164EC3"/>
    <w:rsid w:val="00166034"/>
    <w:rsid w:val="00171CAD"/>
    <w:rsid w:val="00173ED3"/>
    <w:rsid w:val="0017600F"/>
    <w:rsid w:val="001821A4"/>
    <w:rsid w:val="001915C2"/>
    <w:rsid w:val="001937BE"/>
    <w:rsid w:val="001A128D"/>
    <w:rsid w:val="001A64E6"/>
    <w:rsid w:val="001A784A"/>
    <w:rsid w:val="001B17BD"/>
    <w:rsid w:val="001B4FC0"/>
    <w:rsid w:val="001B4FF7"/>
    <w:rsid w:val="001C3C9D"/>
    <w:rsid w:val="001C5AA3"/>
    <w:rsid w:val="001C6F08"/>
    <w:rsid w:val="001D1B13"/>
    <w:rsid w:val="001D2807"/>
    <w:rsid w:val="001D2C98"/>
    <w:rsid w:val="001D53C3"/>
    <w:rsid w:val="001E18A2"/>
    <w:rsid w:val="001E26EE"/>
    <w:rsid w:val="001E27DB"/>
    <w:rsid w:val="001E518B"/>
    <w:rsid w:val="001E6485"/>
    <w:rsid w:val="001F0878"/>
    <w:rsid w:val="001F10EE"/>
    <w:rsid w:val="001F1658"/>
    <w:rsid w:val="001F6F61"/>
    <w:rsid w:val="00211B1D"/>
    <w:rsid w:val="002145FC"/>
    <w:rsid w:val="0021481A"/>
    <w:rsid w:val="00214B4E"/>
    <w:rsid w:val="00214E75"/>
    <w:rsid w:val="00215533"/>
    <w:rsid w:val="00221640"/>
    <w:rsid w:val="0022403B"/>
    <w:rsid w:val="00225CFA"/>
    <w:rsid w:val="002339C3"/>
    <w:rsid w:val="00235E0D"/>
    <w:rsid w:val="00240962"/>
    <w:rsid w:val="002419F6"/>
    <w:rsid w:val="0024542B"/>
    <w:rsid w:val="00245DAB"/>
    <w:rsid w:val="00247392"/>
    <w:rsid w:val="00252648"/>
    <w:rsid w:val="0025607C"/>
    <w:rsid w:val="00260A36"/>
    <w:rsid w:val="002637F3"/>
    <w:rsid w:val="00266703"/>
    <w:rsid w:val="00266C40"/>
    <w:rsid w:val="00276DE1"/>
    <w:rsid w:val="0027796F"/>
    <w:rsid w:val="00283CC1"/>
    <w:rsid w:val="002865F7"/>
    <w:rsid w:val="00292E5C"/>
    <w:rsid w:val="002964A1"/>
    <w:rsid w:val="00297D94"/>
    <w:rsid w:val="002C588C"/>
    <w:rsid w:val="002C5B7E"/>
    <w:rsid w:val="002C66E3"/>
    <w:rsid w:val="002C6779"/>
    <w:rsid w:val="002D1CBA"/>
    <w:rsid w:val="002D3C10"/>
    <w:rsid w:val="002D558A"/>
    <w:rsid w:val="002E0F76"/>
    <w:rsid w:val="002E2FE4"/>
    <w:rsid w:val="002F2382"/>
    <w:rsid w:val="002F4D69"/>
    <w:rsid w:val="002F6472"/>
    <w:rsid w:val="00302181"/>
    <w:rsid w:val="003060D3"/>
    <w:rsid w:val="00310A64"/>
    <w:rsid w:val="0031543D"/>
    <w:rsid w:val="00323940"/>
    <w:rsid w:val="00326ECF"/>
    <w:rsid w:val="0032748D"/>
    <w:rsid w:val="00330654"/>
    <w:rsid w:val="00332569"/>
    <w:rsid w:val="003327DE"/>
    <w:rsid w:val="0033283E"/>
    <w:rsid w:val="00332FD0"/>
    <w:rsid w:val="003361E3"/>
    <w:rsid w:val="00336419"/>
    <w:rsid w:val="003408EA"/>
    <w:rsid w:val="00341C65"/>
    <w:rsid w:val="00343198"/>
    <w:rsid w:val="00345065"/>
    <w:rsid w:val="00345890"/>
    <w:rsid w:val="00351271"/>
    <w:rsid w:val="003524F2"/>
    <w:rsid w:val="00355AA1"/>
    <w:rsid w:val="00356724"/>
    <w:rsid w:val="003578B3"/>
    <w:rsid w:val="00363466"/>
    <w:rsid w:val="003757FA"/>
    <w:rsid w:val="00380BE9"/>
    <w:rsid w:val="00382D67"/>
    <w:rsid w:val="00382E3F"/>
    <w:rsid w:val="003846AB"/>
    <w:rsid w:val="003856B3"/>
    <w:rsid w:val="00391755"/>
    <w:rsid w:val="00393CE6"/>
    <w:rsid w:val="0039510D"/>
    <w:rsid w:val="00396377"/>
    <w:rsid w:val="003A055D"/>
    <w:rsid w:val="003A0D5C"/>
    <w:rsid w:val="003A12D9"/>
    <w:rsid w:val="003A5E85"/>
    <w:rsid w:val="003A6BED"/>
    <w:rsid w:val="003B0E27"/>
    <w:rsid w:val="003B1365"/>
    <w:rsid w:val="003B1DBD"/>
    <w:rsid w:val="003B514A"/>
    <w:rsid w:val="003C2E7A"/>
    <w:rsid w:val="003C72BD"/>
    <w:rsid w:val="003C799C"/>
    <w:rsid w:val="003D18F7"/>
    <w:rsid w:val="003D39B0"/>
    <w:rsid w:val="003D4AAC"/>
    <w:rsid w:val="003D5409"/>
    <w:rsid w:val="003E10D4"/>
    <w:rsid w:val="003E3EE2"/>
    <w:rsid w:val="003E42FA"/>
    <w:rsid w:val="003E43E3"/>
    <w:rsid w:val="003E448A"/>
    <w:rsid w:val="003E4595"/>
    <w:rsid w:val="003F0FDF"/>
    <w:rsid w:val="003F2693"/>
    <w:rsid w:val="003F3D59"/>
    <w:rsid w:val="003F4D9B"/>
    <w:rsid w:val="003F5312"/>
    <w:rsid w:val="00401463"/>
    <w:rsid w:val="00404347"/>
    <w:rsid w:val="004045D9"/>
    <w:rsid w:val="00415794"/>
    <w:rsid w:val="004207F7"/>
    <w:rsid w:val="0042428E"/>
    <w:rsid w:val="0043128A"/>
    <w:rsid w:val="00434697"/>
    <w:rsid w:val="004421CB"/>
    <w:rsid w:val="00444D90"/>
    <w:rsid w:val="00446309"/>
    <w:rsid w:val="00450624"/>
    <w:rsid w:val="00464B4F"/>
    <w:rsid w:val="004650F2"/>
    <w:rsid w:val="00465525"/>
    <w:rsid w:val="00467B32"/>
    <w:rsid w:val="00475DA8"/>
    <w:rsid w:val="004779F5"/>
    <w:rsid w:val="00485BD5"/>
    <w:rsid w:val="00490B77"/>
    <w:rsid w:val="004A4F41"/>
    <w:rsid w:val="004A5DA2"/>
    <w:rsid w:val="004B36CE"/>
    <w:rsid w:val="004B46B8"/>
    <w:rsid w:val="004B6473"/>
    <w:rsid w:val="004B6A91"/>
    <w:rsid w:val="004C2655"/>
    <w:rsid w:val="004D0B57"/>
    <w:rsid w:val="004D0FA0"/>
    <w:rsid w:val="004D1F20"/>
    <w:rsid w:val="004D2F17"/>
    <w:rsid w:val="004D47E6"/>
    <w:rsid w:val="004D78E0"/>
    <w:rsid w:val="004E0642"/>
    <w:rsid w:val="004E44F7"/>
    <w:rsid w:val="004F144D"/>
    <w:rsid w:val="004F335A"/>
    <w:rsid w:val="004F35A5"/>
    <w:rsid w:val="004F49F3"/>
    <w:rsid w:val="004F6F96"/>
    <w:rsid w:val="005014E1"/>
    <w:rsid w:val="00504217"/>
    <w:rsid w:val="0051106A"/>
    <w:rsid w:val="00513EFE"/>
    <w:rsid w:val="0051738A"/>
    <w:rsid w:val="00523E2F"/>
    <w:rsid w:val="00524AD3"/>
    <w:rsid w:val="005255D3"/>
    <w:rsid w:val="0053211B"/>
    <w:rsid w:val="00532B39"/>
    <w:rsid w:val="00535BFE"/>
    <w:rsid w:val="00535F55"/>
    <w:rsid w:val="00543EC5"/>
    <w:rsid w:val="00551481"/>
    <w:rsid w:val="00555E9F"/>
    <w:rsid w:val="00560D3B"/>
    <w:rsid w:val="00560FC6"/>
    <w:rsid w:val="00562E78"/>
    <w:rsid w:val="00563A8B"/>
    <w:rsid w:val="00573C2B"/>
    <w:rsid w:val="00574143"/>
    <w:rsid w:val="00574BD7"/>
    <w:rsid w:val="00575FEA"/>
    <w:rsid w:val="00577DB8"/>
    <w:rsid w:val="00583F4D"/>
    <w:rsid w:val="00585BED"/>
    <w:rsid w:val="005916D6"/>
    <w:rsid w:val="005949C4"/>
    <w:rsid w:val="005A03C7"/>
    <w:rsid w:val="005A091C"/>
    <w:rsid w:val="005A27D3"/>
    <w:rsid w:val="005A321B"/>
    <w:rsid w:val="005A63C9"/>
    <w:rsid w:val="005B00FA"/>
    <w:rsid w:val="005B14A5"/>
    <w:rsid w:val="005B592D"/>
    <w:rsid w:val="005B71D4"/>
    <w:rsid w:val="005C08B1"/>
    <w:rsid w:val="005C15C3"/>
    <w:rsid w:val="005D03D6"/>
    <w:rsid w:val="005D1142"/>
    <w:rsid w:val="005D1A61"/>
    <w:rsid w:val="005D2B41"/>
    <w:rsid w:val="005D3BA9"/>
    <w:rsid w:val="005D6102"/>
    <w:rsid w:val="005E00E9"/>
    <w:rsid w:val="005E06FC"/>
    <w:rsid w:val="005E2ED5"/>
    <w:rsid w:val="005E30F4"/>
    <w:rsid w:val="005E6AE1"/>
    <w:rsid w:val="005E6CBE"/>
    <w:rsid w:val="005E72EF"/>
    <w:rsid w:val="005F1F03"/>
    <w:rsid w:val="005F2E2C"/>
    <w:rsid w:val="006003B8"/>
    <w:rsid w:val="006023B8"/>
    <w:rsid w:val="00603F09"/>
    <w:rsid w:val="00611507"/>
    <w:rsid w:val="00612091"/>
    <w:rsid w:val="006123CB"/>
    <w:rsid w:val="006125CD"/>
    <w:rsid w:val="00614808"/>
    <w:rsid w:val="00617601"/>
    <w:rsid w:val="006221B2"/>
    <w:rsid w:val="00623395"/>
    <w:rsid w:val="006251DA"/>
    <w:rsid w:val="006263B6"/>
    <w:rsid w:val="00634D97"/>
    <w:rsid w:val="00635DA8"/>
    <w:rsid w:val="00635FC2"/>
    <w:rsid w:val="006448E1"/>
    <w:rsid w:val="0065048C"/>
    <w:rsid w:val="00650E72"/>
    <w:rsid w:val="00651C07"/>
    <w:rsid w:val="0065210C"/>
    <w:rsid w:val="00657EE7"/>
    <w:rsid w:val="00662EF9"/>
    <w:rsid w:val="00675D77"/>
    <w:rsid w:val="006807BD"/>
    <w:rsid w:val="00681884"/>
    <w:rsid w:val="00683C44"/>
    <w:rsid w:val="0068567D"/>
    <w:rsid w:val="00685EAC"/>
    <w:rsid w:val="00686E90"/>
    <w:rsid w:val="00687EB1"/>
    <w:rsid w:val="00690F8D"/>
    <w:rsid w:val="006930F7"/>
    <w:rsid w:val="006937AA"/>
    <w:rsid w:val="006974F7"/>
    <w:rsid w:val="00697A54"/>
    <w:rsid w:val="006A4733"/>
    <w:rsid w:val="006A4EF2"/>
    <w:rsid w:val="006A6E36"/>
    <w:rsid w:val="006B7E89"/>
    <w:rsid w:val="006C06F2"/>
    <w:rsid w:val="006C12E9"/>
    <w:rsid w:val="006C1B1A"/>
    <w:rsid w:val="006C3E65"/>
    <w:rsid w:val="006C7C0A"/>
    <w:rsid w:val="006D6E46"/>
    <w:rsid w:val="006E052C"/>
    <w:rsid w:val="006E0F39"/>
    <w:rsid w:val="006E3266"/>
    <w:rsid w:val="006E6D8B"/>
    <w:rsid w:val="006E71BA"/>
    <w:rsid w:val="006F00DF"/>
    <w:rsid w:val="006F191A"/>
    <w:rsid w:val="006F1E47"/>
    <w:rsid w:val="006F3EE0"/>
    <w:rsid w:val="006F4CA7"/>
    <w:rsid w:val="006F65A5"/>
    <w:rsid w:val="00702BC7"/>
    <w:rsid w:val="00702DD2"/>
    <w:rsid w:val="0070347D"/>
    <w:rsid w:val="00704CD0"/>
    <w:rsid w:val="00705064"/>
    <w:rsid w:val="007050A7"/>
    <w:rsid w:val="00705144"/>
    <w:rsid w:val="0070631E"/>
    <w:rsid w:val="007063B6"/>
    <w:rsid w:val="00710F45"/>
    <w:rsid w:val="00712573"/>
    <w:rsid w:val="007142DC"/>
    <w:rsid w:val="0071435C"/>
    <w:rsid w:val="007269A3"/>
    <w:rsid w:val="007303E1"/>
    <w:rsid w:val="007351E7"/>
    <w:rsid w:val="00735700"/>
    <w:rsid w:val="0073578B"/>
    <w:rsid w:val="00742B7F"/>
    <w:rsid w:val="00743821"/>
    <w:rsid w:val="007448C7"/>
    <w:rsid w:val="0074694B"/>
    <w:rsid w:val="00746A0B"/>
    <w:rsid w:val="007513D4"/>
    <w:rsid w:val="00753439"/>
    <w:rsid w:val="00753D0F"/>
    <w:rsid w:val="00757D56"/>
    <w:rsid w:val="0076022C"/>
    <w:rsid w:val="0076570E"/>
    <w:rsid w:val="0077647D"/>
    <w:rsid w:val="00784BCD"/>
    <w:rsid w:val="007862B9"/>
    <w:rsid w:val="00786DBC"/>
    <w:rsid w:val="00787CE1"/>
    <w:rsid w:val="007948EE"/>
    <w:rsid w:val="0079597C"/>
    <w:rsid w:val="00795A48"/>
    <w:rsid w:val="00797A80"/>
    <w:rsid w:val="007A0BB5"/>
    <w:rsid w:val="007A3C59"/>
    <w:rsid w:val="007A6463"/>
    <w:rsid w:val="007A7596"/>
    <w:rsid w:val="007B67DE"/>
    <w:rsid w:val="007C1AD5"/>
    <w:rsid w:val="007C20EC"/>
    <w:rsid w:val="007C21E9"/>
    <w:rsid w:val="007C2AD7"/>
    <w:rsid w:val="007C2D31"/>
    <w:rsid w:val="007C392A"/>
    <w:rsid w:val="007C443D"/>
    <w:rsid w:val="007D05F6"/>
    <w:rsid w:val="007D0C24"/>
    <w:rsid w:val="007D0C74"/>
    <w:rsid w:val="007D4FE6"/>
    <w:rsid w:val="007D5406"/>
    <w:rsid w:val="007D5A75"/>
    <w:rsid w:val="007D5D51"/>
    <w:rsid w:val="007D7201"/>
    <w:rsid w:val="007E0707"/>
    <w:rsid w:val="007E0980"/>
    <w:rsid w:val="007E1546"/>
    <w:rsid w:val="007E2DC6"/>
    <w:rsid w:val="007E31A6"/>
    <w:rsid w:val="007E38ED"/>
    <w:rsid w:val="007E64AB"/>
    <w:rsid w:val="007F19E1"/>
    <w:rsid w:val="007F1A1A"/>
    <w:rsid w:val="007F23DF"/>
    <w:rsid w:val="007F7D47"/>
    <w:rsid w:val="00802BFC"/>
    <w:rsid w:val="00806A65"/>
    <w:rsid w:val="0080726E"/>
    <w:rsid w:val="0080765A"/>
    <w:rsid w:val="008104EE"/>
    <w:rsid w:val="00814838"/>
    <w:rsid w:val="00816783"/>
    <w:rsid w:val="00817518"/>
    <w:rsid w:val="00817EAC"/>
    <w:rsid w:val="008207C6"/>
    <w:rsid w:val="00821F70"/>
    <w:rsid w:val="008220E7"/>
    <w:rsid w:val="0082423A"/>
    <w:rsid w:val="00827DBC"/>
    <w:rsid w:val="008304C3"/>
    <w:rsid w:val="00831D69"/>
    <w:rsid w:val="0083228A"/>
    <w:rsid w:val="00836215"/>
    <w:rsid w:val="00836DDB"/>
    <w:rsid w:val="0083717E"/>
    <w:rsid w:val="0085715E"/>
    <w:rsid w:val="00861910"/>
    <w:rsid w:val="008632EF"/>
    <w:rsid w:val="0086545B"/>
    <w:rsid w:val="008721FB"/>
    <w:rsid w:val="00872C03"/>
    <w:rsid w:val="00873E7F"/>
    <w:rsid w:val="00875A49"/>
    <w:rsid w:val="00884767"/>
    <w:rsid w:val="00886142"/>
    <w:rsid w:val="0089666A"/>
    <w:rsid w:val="008967C0"/>
    <w:rsid w:val="008A37AB"/>
    <w:rsid w:val="008A573B"/>
    <w:rsid w:val="008A5761"/>
    <w:rsid w:val="008A5CD2"/>
    <w:rsid w:val="008B255D"/>
    <w:rsid w:val="008B395F"/>
    <w:rsid w:val="008B4A17"/>
    <w:rsid w:val="008C5F99"/>
    <w:rsid w:val="008C6034"/>
    <w:rsid w:val="008D06DA"/>
    <w:rsid w:val="008D09B0"/>
    <w:rsid w:val="008D3971"/>
    <w:rsid w:val="008D3A4F"/>
    <w:rsid w:val="008D438A"/>
    <w:rsid w:val="008E0D4A"/>
    <w:rsid w:val="008E4F06"/>
    <w:rsid w:val="008E5E06"/>
    <w:rsid w:val="008E7F24"/>
    <w:rsid w:val="008F1CCF"/>
    <w:rsid w:val="008F3605"/>
    <w:rsid w:val="008F3C2D"/>
    <w:rsid w:val="008F6CB5"/>
    <w:rsid w:val="00901406"/>
    <w:rsid w:val="00905A69"/>
    <w:rsid w:val="00907854"/>
    <w:rsid w:val="009230E0"/>
    <w:rsid w:val="009259B4"/>
    <w:rsid w:val="009349F9"/>
    <w:rsid w:val="00935EB4"/>
    <w:rsid w:val="0093707B"/>
    <w:rsid w:val="009479E5"/>
    <w:rsid w:val="009505C6"/>
    <w:rsid w:val="009515E0"/>
    <w:rsid w:val="0095241C"/>
    <w:rsid w:val="00963F94"/>
    <w:rsid w:val="00964B31"/>
    <w:rsid w:val="00964F65"/>
    <w:rsid w:val="009671FF"/>
    <w:rsid w:val="00971056"/>
    <w:rsid w:val="00972A5C"/>
    <w:rsid w:val="00973E19"/>
    <w:rsid w:val="00976D4E"/>
    <w:rsid w:val="00977039"/>
    <w:rsid w:val="009809A1"/>
    <w:rsid w:val="00985CAE"/>
    <w:rsid w:val="00987C58"/>
    <w:rsid w:val="0099788B"/>
    <w:rsid w:val="00997F08"/>
    <w:rsid w:val="00997FED"/>
    <w:rsid w:val="009A10C3"/>
    <w:rsid w:val="009A17F1"/>
    <w:rsid w:val="009A2A80"/>
    <w:rsid w:val="009A4C3F"/>
    <w:rsid w:val="009A4F62"/>
    <w:rsid w:val="009A6479"/>
    <w:rsid w:val="009A6480"/>
    <w:rsid w:val="009C1F36"/>
    <w:rsid w:val="009C2399"/>
    <w:rsid w:val="009C6237"/>
    <w:rsid w:val="009D4D04"/>
    <w:rsid w:val="009D5B59"/>
    <w:rsid w:val="009E6C86"/>
    <w:rsid w:val="009E7D55"/>
    <w:rsid w:val="009F18A2"/>
    <w:rsid w:val="009F3B6B"/>
    <w:rsid w:val="009F5667"/>
    <w:rsid w:val="009F7BD5"/>
    <w:rsid w:val="00A06BB0"/>
    <w:rsid w:val="00A10114"/>
    <w:rsid w:val="00A12579"/>
    <w:rsid w:val="00A1404A"/>
    <w:rsid w:val="00A147C6"/>
    <w:rsid w:val="00A160EE"/>
    <w:rsid w:val="00A23667"/>
    <w:rsid w:val="00A23784"/>
    <w:rsid w:val="00A23D56"/>
    <w:rsid w:val="00A24F86"/>
    <w:rsid w:val="00A258DC"/>
    <w:rsid w:val="00A32DF4"/>
    <w:rsid w:val="00A35279"/>
    <w:rsid w:val="00A379C3"/>
    <w:rsid w:val="00A406DA"/>
    <w:rsid w:val="00A4243E"/>
    <w:rsid w:val="00A441B7"/>
    <w:rsid w:val="00A463C6"/>
    <w:rsid w:val="00A511E3"/>
    <w:rsid w:val="00A53712"/>
    <w:rsid w:val="00A56731"/>
    <w:rsid w:val="00A5678E"/>
    <w:rsid w:val="00A5691E"/>
    <w:rsid w:val="00A606F3"/>
    <w:rsid w:val="00A6097E"/>
    <w:rsid w:val="00A615EC"/>
    <w:rsid w:val="00A61B18"/>
    <w:rsid w:val="00A73E8D"/>
    <w:rsid w:val="00A76A05"/>
    <w:rsid w:val="00A834B8"/>
    <w:rsid w:val="00A83A1A"/>
    <w:rsid w:val="00A83CA8"/>
    <w:rsid w:val="00A91732"/>
    <w:rsid w:val="00A93CD1"/>
    <w:rsid w:val="00A961C6"/>
    <w:rsid w:val="00A96C8B"/>
    <w:rsid w:val="00A9769A"/>
    <w:rsid w:val="00AA202E"/>
    <w:rsid w:val="00AA2552"/>
    <w:rsid w:val="00AA27A6"/>
    <w:rsid w:val="00AA3264"/>
    <w:rsid w:val="00AA369E"/>
    <w:rsid w:val="00AA3A7E"/>
    <w:rsid w:val="00AA40E2"/>
    <w:rsid w:val="00AB2634"/>
    <w:rsid w:val="00AB30E2"/>
    <w:rsid w:val="00AB420B"/>
    <w:rsid w:val="00AB6BC7"/>
    <w:rsid w:val="00AC00B3"/>
    <w:rsid w:val="00AC0446"/>
    <w:rsid w:val="00AC2D80"/>
    <w:rsid w:val="00AC64E3"/>
    <w:rsid w:val="00AD18FD"/>
    <w:rsid w:val="00AD4864"/>
    <w:rsid w:val="00AE1CB1"/>
    <w:rsid w:val="00AE3193"/>
    <w:rsid w:val="00AE4536"/>
    <w:rsid w:val="00AE7163"/>
    <w:rsid w:val="00AF35C5"/>
    <w:rsid w:val="00AF3F4E"/>
    <w:rsid w:val="00AF727C"/>
    <w:rsid w:val="00AF7E9D"/>
    <w:rsid w:val="00B0146A"/>
    <w:rsid w:val="00B0211D"/>
    <w:rsid w:val="00B02C44"/>
    <w:rsid w:val="00B03084"/>
    <w:rsid w:val="00B067C5"/>
    <w:rsid w:val="00B120AE"/>
    <w:rsid w:val="00B1463E"/>
    <w:rsid w:val="00B173F2"/>
    <w:rsid w:val="00B225B8"/>
    <w:rsid w:val="00B22CE5"/>
    <w:rsid w:val="00B22F30"/>
    <w:rsid w:val="00B268A4"/>
    <w:rsid w:val="00B27EDF"/>
    <w:rsid w:val="00B307F5"/>
    <w:rsid w:val="00B32239"/>
    <w:rsid w:val="00B34E19"/>
    <w:rsid w:val="00B405B3"/>
    <w:rsid w:val="00B414B6"/>
    <w:rsid w:val="00B45159"/>
    <w:rsid w:val="00B467A7"/>
    <w:rsid w:val="00B50415"/>
    <w:rsid w:val="00B602E3"/>
    <w:rsid w:val="00B60C26"/>
    <w:rsid w:val="00B621AB"/>
    <w:rsid w:val="00B632BF"/>
    <w:rsid w:val="00B63CD3"/>
    <w:rsid w:val="00B65A4C"/>
    <w:rsid w:val="00B66C93"/>
    <w:rsid w:val="00B67C9A"/>
    <w:rsid w:val="00B700D7"/>
    <w:rsid w:val="00B70643"/>
    <w:rsid w:val="00B70F9A"/>
    <w:rsid w:val="00B751B9"/>
    <w:rsid w:val="00B80C16"/>
    <w:rsid w:val="00B8496D"/>
    <w:rsid w:val="00B85FCC"/>
    <w:rsid w:val="00BA024C"/>
    <w:rsid w:val="00BA2DC7"/>
    <w:rsid w:val="00BA3684"/>
    <w:rsid w:val="00BA4525"/>
    <w:rsid w:val="00BA45F6"/>
    <w:rsid w:val="00BA514C"/>
    <w:rsid w:val="00BB1A4A"/>
    <w:rsid w:val="00BB1F97"/>
    <w:rsid w:val="00BB225E"/>
    <w:rsid w:val="00BB3774"/>
    <w:rsid w:val="00BB3A8E"/>
    <w:rsid w:val="00BC0144"/>
    <w:rsid w:val="00BC5C79"/>
    <w:rsid w:val="00BC65A9"/>
    <w:rsid w:val="00BC6909"/>
    <w:rsid w:val="00BD2B21"/>
    <w:rsid w:val="00BD3142"/>
    <w:rsid w:val="00BD7E4F"/>
    <w:rsid w:val="00BE1438"/>
    <w:rsid w:val="00BE1576"/>
    <w:rsid w:val="00BE1601"/>
    <w:rsid w:val="00BE37C3"/>
    <w:rsid w:val="00BE48C4"/>
    <w:rsid w:val="00BE5488"/>
    <w:rsid w:val="00BE5BF1"/>
    <w:rsid w:val="00BF07E2"/>
    <w:rsid w:val="00BF4544"/>
    <w:rsid w:val="00BF61A5"/>
    <w:rsid w:val="00C01621"/>
    <w:rsid w:val="00C019D0"/>
    <w:rsid w:val="00C01CC1"/>
    <w:rsid w:val="00C0357B"/>
    <w:rsid w:val="00C06ED6"/>
    <w:rsid w:val="00C0724C"/>
    <w:rsid w:val="00C101C3"/>
    <w:rsid w:val="00C123D8"/>
    <w:rsid w:val="00C12A97"/>
    <w:rsid w:val="00C15550"/>
    <w:rsid w:val="00C15845"/>
    <w:rsid w:val="00C16658"/>
    <w:rsid w:val="00C16E0E"/>
    <w:rsid w:val="00C17413"/>
    <w:rsid w:val="00C22AFF"/>
    <w:rsid w:val="00C23CE5"/>
    <w:rsid w:val="00C32FD0"/>
    <w:rsid w:val="00C33068"/>
    <w:rsid w:val="00C36DDD"/>
    <w:rsid w:val="00C40BA7"/>
    <w:rsid w:val="00C52BE3"/>
    <w:rsid w:val="00C53C26"/>
    <w:rsid w:val="00C56EEB"/>
    <w:rsid w:val="00C60558"/>
    <w:rsid w:val="00C647DB"/>
    <w:rsid w:val="00C669F6"/>
    <w:rsid w:val="00C67CBC"/>
    <w:rsid w:val="00C760D0"/>
    <w:rsid w:val="00C76402"/>
    <w:rsid w:val="00C767A8"/>
    <w:rsid w:val="00C83B5C"/>
    <w:rsid w:val="00C964E0"/>
    <w:rsid w:val="00CA29C1"/>
    <w:rsid w:val="00CA38D7"/>
    <w:rsid w:val="00CB28DB"/>
    <w:rsid w:val="00CB53CC"/>
    <w:rsid w:val="00CC0E0E"/>
    <w:rsid w:val="00CC3268"/>
    <w:rsid w:val="00CD3C4E"/>
    <w:rsid w:val="00CD636E"/>
    <w:rsid w:val="00CE2F07"/>
    <w:rsid w:val="00CE43B0"/>
    <w:rsid w:val="00CE6AB8"/>
    <w:rsid w:val="00CF1BAC"/>
    <w:rsid w:val="00CF2D0E"/>
    <w:rsid w:val="00CF33D7"/>
    <w:rsid w:val="00CF411B"/>
    <w:rsid w:val="00CF602E"/>
    <w:rsid w:val="00CF6074"/>
    <w:rsid w:val="00CF6544"/>
    <w:rsid w:val="00CF7455"/>
    <w:rsid w:val="00D04982"/>
    <w:rsid w:val="00D04DE8"/>
    <w:rsid w:val="00D052A9"/>
    <w:rsid w:val="00D111E8"/>
    <w:rsid w:val="00D11D28"/>
    <w:rsid w:val="00D2151D"/>
    <w:rsid w:val="00D235A9"/>
    <w:rsid w:val="00D25595"/>
    <w:rsid w:val="00D26265"/>
    <w:rsid w:val="00D26F94"/>
    <w:rsid w:val="00D27B24"/>
    <w:rsid w:val="00D33892"/>
    <w:rsid w:val="00D3620C"/>
    <w:rsid w:val="00D36FBE"/>
    <w:rsid w:val="00D40248"/>
    <w:rsid w:val="00D40A2B"/>
    <w:rsid w:val="00D42A9B"/>
    <w:rsid w:val="00D450EF"/>
    <w:rsid w:val="00D46B2A"/>
    <w:rsid w:val="00D479C7"/>
    <w:rsid w:val="00D541CE"/>
    <w:rsid w:val="00D56165"/>
    <w:rsid w:val="00D6409E"/>
    <w:rsid w:val="00D645BA"/>
    <w:rsid w:val="00D6599D"/>
    <w:rsid w:val="00D77DC7"/>
    <w:rsid w:val="00D828F1"/>
    <w:rsid w:val="00D82949"/>
    <w:rsid w:val="00D832D3"/>
    <w:rsid w:val="00D833E4"/>
    <w:rsid w:val="00D86B0F"/>
    <w:rsid w:val="00D86B88"/>
    <w:rsid w:val="00D8769A"/>
    <w:rsid w:val="00D952E4"/>
    <w:rsid w:val="00D96221"/>
    <w:rsid w:val="00D9739D"/>
    <w:rsid w:val="00DA1E85"/>
    <w:rsid w:val="00DA6DC2"/>
    <w:rsid w:val="00DA74EA"/>
    <w:rsid w:val="00DA7533"/>
    <w:rsid w:val="00DB408A"/>
    <w:rsid w:val="00DC3E63"/>
    <w:rsid w:val="00DC6130"/>
    <w:rsid w:val="00DD0022"/>
    <w:rsid w:val="00DD1F46"/>
    <w:rsid w:val="00DD3E9E"/>
    <w:rsid w:val="00DD6CEA"/>
    <w:rsid w:val="00DD6D7B"/>
    <w:rsid w:val="00DD7D1C"/>
    <w:rsid w:val="00DE01A4"/>
    <w:rsid w:val="00DE0ABC"/>
    <w:rsid w:val="00DE1C00"/>
    <w:rsid w:val="00DE3040"/>
    <w:rsid w:val="00DE5169"/>
    <w:rsid w:val="00DE5B3F"/>
    <w:rsid w:val="00DE764D"/>
    <w:rsid w:val="00DF30C3"/>
    <w:rsid w:val="00E0172F"/>
    <w:rsid w:val="00E04467"/>
    <w:rsid w:val="00E066B8"/>
    <w:rsid w:val="00E06DA2"/>
    <w:rsid w:val="00E07E5C"/>
    <w:rsid w:val="00E11FDD"/>
    <w:rsid w:val="00E155E5"/>
    <w:rsid w:val="00E21BE5"/>
    <w:rsid w:val="00E2626E"/>
    <w:rsid w:val="00E27F7D"/>
    <w:rsid w:val="00E27FFB"/>
    <w:rsid w:val="00E37760"/>
    <w:rsid w:val="00E40204"/>
    <w:rsid w:val="00E40A2A"/>
    <w:rsid w:val="00E44C1F"/>
    <w:rsid w:val="00E45B23"/>
    <w:rsid w:val="00E469EA"/>
    <w:rsid w:val="00E5157F"/>
    <w:rsid w:val="00E52786"/>
    <w:rsid w:val="00E53248"/>
    <w:rsid w:val="00E54F93"/>
    <w:rsid w:val="00E57D3D"/>
    <w:rsid w:val="00E61E3C"/>
    <w:rsid w:val="00E63956"/>
    <w:rsid w:val="00E66B06"/>
    <w:rsid w:val="00E72762"/>
    <w:rsid w:val="00E74648"/>
    <w:rsid w:val="00E77752"/>
    <w:rsid w:val="00E77DCB"/>
    <w:rsid w:val="00E80D1B"/>
    <w:rsid w:val="00EA15F6"/>
    <w:rsid w:val="00EA5A5E"/>
    <w:rsid w:val="00EA6AB0"/>
    <w:rsid w:val="00EA7D41"/>
    <w:rsid w:val="00EB15A2"/>
    <w:rsid w:val="00EB4C24"/>
    <w:rsid w:val="00EB767E"/>
    <w:rsid w:val="00EC2D87"/>
    <w:rsid w:val="00EC6ED4"/>
    <w:rsid w:val="00ED0ABD"/>
    <w:rsid w:val="00ED23B0"/>
    <w:rsid w:val="00ED25E4"/>
    <w:rsid w:val="00ED36D9"/>
    <w:rsid w:val="00EF37B5"/>
    <w:rsid w:val="00F0398F"/>
    <w:rsid w:val="00F10BBB"/>
    <w:rsid w:val="00F1216F"/>
    <w:rsid w:val="00F142A1"/>
    <w:rsid w:val="00F142E4"/>
    <w:rsid w:val="00F21DDD"/>
    <w:rsid w:val="00F2566D"/>
    <w:rsid w:val="00F26FC6"/>
    <w:rsid w:val="00F32D33"/>
    <w:rsid w:val="00F33133"/>
    <w:rsid w:val="00F3452F"/>
    <w:rsid w:val="00F4501A"/>
    <w:rsid w:val="00F4628F"/>
    <w:rsid w:val="00F55917"/>
    <w:rsid w:val="00F7395F"/>
    <w:rsid w:val="00F76C3C"/>
    <w:rsid w:val="00F76F4E"/>
    <w:rsid w:val="00F80120"/>
    <w:rsid w:val="00F84A6C"/>
    <w:rsid w:val="00F91B77"/>
    <w:rsid w:val="00FA1774"/>
    <w:rsid w:val="00FA5D5E"/>
    <w:rsid w:val="00FA6238"/>
    <w:rsid w:val="00FA7720"/>
    <w:rsid w:val="00FA7DA4"/>
    <w:rsid w:val="00FB5D61"/>
    <w:rsid w:val="00FB645F"/>
    <w:rsid w:val="00FB7C36"/>
    <w:rsid w:val="00FC1DDF"/>
    <w:rsid w:val="00FC2722"/>
    <w:rsid w:val="00FC2D2D"/>
    <w:rsid w:val="00FC3E10"/>
    <w:rsid w:val="00FC4B4D"/>
    <w:rsid w:val="00FC4B65"/>
    <w:rsid w:val="00FC6147"/>
    <w:rsid w:val="00FD705F"/>
    <w:rsid w:val="00FE15FA"/>
    <w:rsid w:val="00FE306D"/>
    <w:rsid w:val="00FE3765"/>
    <w:rsid w:val="00FE61AE"/>
    <w:rsid w:val="00FF0244"/>
    <w:rsid w:val="00FF0343"/>
    <w:rsid w:val="00FF07B7"/>
    <w:rsid w:val="00FF2128"/>
    <w:rsid w:val="00FF41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D2CE3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PMingLiU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6BED"/>
    <w:pPr>
      <w:spacing w:after="120"/>
    </w:pPr>
    <w:rPr>
      <w:rFonts w:ascii="Arial" w:hAnsi="Arial"/>
      <w:szCs w:val="24"/>
      <w:lang w:eastAsia="en-US"/>
    </w:rPr>
  </w:style>
  <w:style w:type="paragraph" w:styleId="1">
    <w:name w:val="heading 1"/>
    <w:basedOn w:val="a"/>
    <w:next w:val="a"/>
    <w:link w:val="1Char"/>
    <w:uiPriority w:val="99"/>
    <w:qFormat/>
    <w:rsid w:val="00A961C6"/>
    <w:pPr>
      <w:keepNext/>
      <w:numPr>
        <w:numId w:val="1"/>
      </w:numPr>
      <w:spacing w:before="240" w:after="60"/>
      <w:outlineLvl w:val="0"/>
    </w:pPr>
    <w:rPr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Char"/>
    <w:uiPriority w:val="99"/>
    <w:qFormat/>
    <w:rsid w:val="00A961C6"/>
    <w:pPr>
      <w:keepNext/>
      <w:pBdr>
        <w:bottom w:val="single" w:sz="4" w:space="1" w:color="auto"/>
      </w:pBdr>
      <w:spacing w:before="240" w:after="360"/>
      <w:outlineLvl w:val="1"/>
    </w:pPr>
    <w:rPr>
      <w:b/>
      <w:bCs/>
      <w:iCs/>
      <w:sz w:val="24"/>
    </w:rPr>
  </w:style>
  <w:style w:type="paragraph" w:styleId="3">
    <w:name w:val="heading 3"/>
    <w:basedOn w:val="a"/>
    <w:next w:val="a"/>
    <w:link w:val="3Char"/>
    <w:uiPriority w:val="99"/>
    <w:qFormat/>
    <w:rsid w:val="00A961C6"/>
    <w:pPr>
      <w:keepNext/>
      <w:numPr>
        <w:ilvl w:val="2"/>
        <w:numId w:val="3"/>
      </w:numPr>
      <w:pBdr>
        <w:bottom w:val="single" w:sz="4" w:space="1" w:color="auto"/>
      </w:pBdr>
      <w:spacing w:before="240" w:after="360"/>
      <w:jc w:val="both"/>
      <w:outlineLvl w:val="2"/>
    </w:pPr>
    <w:rPr>
      <w:szCs w:val="26"/>
    </w:rPr>
  </w:style>
  <w:style w:type="paragraph" w:styleId="4">
    <w:name w:val="heading 4"/>
    <w:basedOn w:val="a"/>
    <w:next w:val="a"/>
    <w:link w:val="4Char"/>
    <w:uiPriority w:val="99"/>
    <w:qFormat/>
    <w:rsid w:val="00A961C6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link w:val="1"/>
    <w:uiPriority w:val="99"/>
    <w:rsid w:val="009F3E2B"/>
    <w:rPr>
      <w:rFonts w:ascii="Arial" w:hAnsi="Arial"/>
      <w:b/>
      <w:bCs/>
      <w:kern w:val="32"/>
      <w:sz w:val="28"/>
      <w:szCs w:val="32"/>
    </w:rPr>
  </w:style>
  <w:style w:type="character" w:customStyle="1" w:styleId="2Char">
    <w:name w:val="제목 2 Char"/>
    <w:link w:val="2"/>
    <w:uiPriority w:val="9"/>
    <w:semiHidden/>
    <w:rsid w:val="009F3E2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Char">
    <w:name w:val="제목 3 Char"/>
    <w:link w:val="3"/>
    <w:uiPriority w:val="99"/>
    <w:locked/>
    <w:rsid w:val="00A961C6"/>
    <w:rPr>
      <w:rFonts w:ascii="Arial" w:hAnsi="Arial"/>
      <w:szCs w:val="26"/>
    </w:rPr>
  </w:style>
  <w:style w:type="character" w:customStyle="1" w:styleId="4Char">
    <w:name w:val="제목 4 Char"/>
    <w:link w:val="4"/>
    <w:uiPriority w:val="9"/>
    <w:semiHidden/>
    <w:rsid w:val="009F3E2B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Default">
    <w:name w:val="Default"/>
    <w:link w:val="DefaultChar"/>
    <w:uiPriority w:val="99"/>
    <w:rsid w:val="00A961C6"/>
    <w:pPr>
      <w:autoSpaceDE w:val="0"/>
      <w:autoSpaceDN w:val="0"/>
      <w:adjustRightInd w:val="0"/>
      <w:spacing w:after="120"/>
    </w:pPr>
    <w:rPr>
      <w:rFonts w:ascii="Arial" w:hAnsi="Arial"/>
      <w:color w:val="000000"/>
      <w:sz w:val="24"/>
      <w:szCs w:val="22"/>
      <w:lang w:eastAsia="zh-TW"/>
    </w:rPr>
  </w:style>
  <w:style w:type="paragraph" w:customStyle="1" w:styleId="StyleHeading3Before0ptAfter6pt">
    <w:name w:val="Style Heading 3 + Before:  0 pt After:  6 pt"/>
    <w:basedOn w:val="3"/>
    <w:uiPriority w:val="99"/>
    <w:rsid w:val="00A961C6"/>
    <w:pPr>
      <w:spacing w:before="0" w:after="240"/>
    </w:pPr>
  </w:style>
  <w:style w:type="paragraph" w:customStyle="1" w:styleId="StyleComplex10ptAfter12pt">
    <w:name w:val="Style (Complex) 10 pt After:  12 pt"/>
    <w:basedOn w:val="a"/>
    <w:uiPriority w:val="99"/>
    <w:rsid w:val="00A961C6"/>
    <w:pPr>
      <w:spacing w:after="240"/>
    </w:pPr>
    <w:rPr>
      <w:szCs w:val="20"/>
    </w:rPr>
  </w:style>
  <w:style w:type="paragraph" w:styleId="a3">
    <w:name w:val="Body Text"/>
    <w:basedOn w:val="a"/>
    <w:link w:val="Char"/>
    <w:uiPriority w:val="99"/>
    <w:rsid w:val="003A6BED"/>
    <w:rPr>
      <w:rFonts w:ascii="Verdana" w:hAnsi="Verdana"/>
    </w:rPr>
  </w:style>
  <w:style w:type="character" w:customStyle="1" w:styleId="Char">
    <w:name w:val="본문 Char"/>
    <w:link w:val="a3"/>
    <w:uiPriority w:val="99"/>
    <w:semiHidden/>
    <w:rsid w:val="009F3E2B"/>
    <w:rPr>
      <w:rFonts w:ascii="Arial" w:hAnsi="Arial"/>
      <w:sz w:val="20"/>
      <w:szCs w:val="24"/>
    </w:rPr>
  </w:style>
  <w:style w:type="paragraph" w:styleId="20">
    <w:name w:val="Body Text 2"/>
    <w:basedOn w:val="a"/>
    <w:link w:val="2Char0"/>
    <w:uiPriority w:val="99"/>
    <w:rsid w:val="003A6BED"/>
    <w:rPr>
      <w:rFonts w:ascii="Verdana" w:hAnsi="Verdana"/>
      <w:b/>
      <w:bCs/>
    </w:rPr>
  </w:style>
  <w:style w:type="character" w:customStyle="1" w:styleId="2Char0">
    <w:name w:val="본문 2 Char"/>
    <w:link w:val="20"/>
    <w:uiPriority w:val="99"/>
    <w:semiHidden/>
    <w:rsid w:val="009F3E2B"/>
    <w:rPr>
      <w:rFonts w:ascii="Arial" w:hAnsi="Arial"/>
      <w:sz w:val="20"/>
      <w:szCs w:val="24"/>
    </w:rPr>
  </w:style>
  <w:style w:type="paragraph" w:customStyle="1" w:styleId="line">
    <w:name w:val="line"/>
    <w:basedOn w:val="a4"/>
    <w:uiPriority w:val="99"/>
    <w:rsid w:val="003A6BED"/>
    <w:pPr>
      <w:pBdr>
        <w:top w:val="single" w:sz="36" w:space="1" w:color="auto"/>
      </w:pBdr>
      <w:spacing w:after="0"/>
      <w:jc w:val="right"/>
      <w:outlineLvl w:val="9"/>
    </w:pPr>
    <w:rPr>
      <w:rFonts w:cs="Times New Roman"/>
      <w:bCs w:val="0"/>
      <w:sz w:val="40"/>
      <w:szCs w:val="20"/>
    </w:rPr>
  </w:style>
  <w:style w:type="paragraph" w:styleId="a4">
    <w:name w:val="Title"/>
    <w:basedOn w:val="a"/>
    <w:link w:val="Char0"/>
    <w:uiPriority w:val="99"/>
    <w:qFormat/>
    <w:rsid w:val="003A6BED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Char0">
    <w:name w:val="제목 Char"/>
    <w:link w:val="a4"/>
    <w:uiPriority w:val="10"/>
    <w:rsid w:val="009F3E2B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5">
    <w:name w:val="Hyperlink"/>
    <w:uiPriority w:val="99"/>
    <w:rsid w:val="00A961C6"/>
    <w:rPr>
      <w:rFonts w:cs="Times New Roman"/>
      <w:color w:val="0000FF"/>
      <w:u w:val="single"/>
    </w:rPr>
  </w:style>
  <w:style w:type="paragraph" w:styleId="10">
    <w:name w:val="toc 1"/>
    <w:basedOn w:val="a"/>
    <w:next w:val="a"/>
    <w:autoRedefine/>
    <w:uiPriority w:val="99"/>
    <w:rsid w:val="00A961C6"/>
    <w:pPr>
      <w:tabs>
        <w:tab w:val="left" w:pos="1000"/>
        <w:tab w:val="right" w:leader="dot" w:pos="8630"/>
      </w:tabs>
      <w:spacing w:before="120" w:line="360" w:lineRule="auto"/>
    </w:pPr>
    <w:rPr>
      <w:rFonts w:ascii="Times New Roman" w:hAnsi="Times New Roman"/>
      <w:b/>
      <w:bCs/>
      <w:caps/>
    </w:rPr>
  </w:style>
  <w:style w:type="paragraph" w:styleId="21">
    <w:name w:val="toc 2"/>
    <w:basedOn w:val="a"/>
    <w:next w:val="a"/>
    <w:autoRedefine/>
    <w:uiPriority w:val="99"/>
    <w:rsid w:val="00A961C6"/>
    <w:pPr>
      <w:spacing w:after="0"/>
      <w:ind w:left="200"/>
    </w:pPr>
    <w:rPr>
      <w:rFonts w:ascii="Times New Roman" w:hAnsi="Times New Roman"/>
      <w:smallCaps/>
    </w:rPr>
  </w:style>
  <w:style w:type="paragraph" w:styleId="30">
    <w:name w:val="toc 3"/>
    <w:basedOn w:val="a"/>
    <w:next w:val="a"/>
    <w:autoRedefine/>
    <w:uiPriority w:val="99"/>
    <w:rsid w:val="001B4FC0"/>
    <w:pPr>
      <w:tabs>
        <w:tab w:val="left" w:pos="1080"/>
        <w:tab w:val="left" w:pos="2160"/>
        <w:tab w:val="right" w:leader="dot" w:pos="10070"/>
      </w:tabs>
      <w:spacing w:after="0"/>
      <w:ind w:left="400"/>
    </w:pPr>
    <w:rPr>
      <w:rFonts w:ascii="Times New Roman" w:hAnsi="Times New Roman"/>
      <w:i/>
      <w:iCs/>
    </w:rPr>
  </w:style>
  <w:style w:type="paragraph" w:styleId="40">
    <w:name w:val="toc 4"/>
    <w:basedOn w:val="a"/>
    <w:next w:val="a"/>
    <w:autoRedefine/>
    <w:uiPriority w:val="99"/>
    <w:semiHidden/>
    <w:rsid w:val="00A961C6"/>
    <w:pPr>
      <w:spacing w:after="0"/>
      <w:ind w:left="600"/>
    </w:pPr>
    <w:rPr>
      <w:rFonts w:ascii="Times New Roman" w:hAnsi="Times New Roman"/>
      <w:sz w:val="18"/>
      <w:szCs w:val="21"/>
    </w:rPr>
  </w:style>
  <w:style w:type="paragraph" w:styleId="5">
    <w:name w:val="toc 5"/>
    <w:basedOn w:val="a"/>
    <w:next w:val="a"/>
    <w:autoRedefine/>
    <w:uiPriority w:val="99"/>
    <w:semiHidden/>
    <w:rsid w:val="00A961C6"/>
    <w:pPr>
      <w:spacing w:after="0"/>
      <w:ind w:left="800"/>
    </w:pPr>
    <w:rPr>
      <w:rFonts w:ascii="Times New Roman" w:hAnsi="Times New Roman"/>
      <w:sz w:val="18"/>
      <w:szCs w:val="21"/>
    </w:rPr>
  </w:style>
  <w:style w:type="paragraph" w:styleId="6">
    <w:name w:val="toc 6"/>
    <w:basedOn w:val="a"/>
    <w:next w:val="a"/>
    <w:autoRedefine/>
    <w:uiPriority w:val="99"/>
    <w:semiHidden/>
    <w:rsid w:val="00A961C6"/>
    <w:pPr>
      <w:spacing w:after="0"/>
      <w:ind w:left="1000"/>
    </w:pPr>
    <w:rPr>
      <w:rFonts w:ascii="Times New Roman" w:hAnsi="Times New Roman"/>
      <w:sz w:val="18"/>
      <w:szCs w:val="21"/>
    </w:rPr>
  </w:style>
  <w:style w:type="paragraph" w:styleId="7">
    <w:name w:val="toc 7"/>
    <w:basedOn w:val="a"/>
    <w:next w:val="a"/>
    <w:autoRedefine/>
    <w:uiPriority w:val="99"/>
    <w:semiHidden/>
    <w:rsid w:val="00A961C6"/>
    <w:pPr>
      <w:spacing w:after="0"/>
      <w:ind w:left="1200"/>
    </w:pPr>
    <w:rPr>
      <w:rFonts w:ascii="Times New Roman" w:hAnsi="Times New Roman"/>
      <w:sz w:val="18"/>
      <w:szCs w:val="21"/>
    </w:rPr>
  </w:style>
  <w:style w:type="paragraph" w:styleId="8">
    <w:name w:val="toc 8"/>
    <w:basedOn w:val="a"/>
    <w:next w:val="a"/>
    <w:autoRedefine/>
    <w:uiPriority w:val="99"/>
    <w:semiHidden/>
    <w:rsid w:val="00A961C6"/>
    <w:pPr>
      <w:spacing w:after="0"/>
      <w:ind w:left="1400"/>
    </w:pPr>
    <w:rPr>
      <w:rFonts w:ascii="Times New Roman" w:hAnsi="Times New Roman"/>
      <w:sz w:val="18"/>
      <w:szCs w:val="21"/>
    </w:rPr>
  </w:style>
  <w:style w:type="paragraph" w:styleId="9">
    <w:name w:val="toc 9"/>
    <w:basedOn w:val="a"/>
    <w:next w:val="a"/>
    <w:autoRedefine/>
    <w:uiPriority w:val="99"/>
    <w:semiHidden/>
    <w:rsid w:val="00A961C6"/>
    <w:pPr>
      <w:spacing w:after="0"/>
      <w:ind w:left="1600"/>
    </w:pPr>
    <w:rPr>
      <w:rFonts w:ascii="Times New Roman" w:hAnsi="Times New Roman"/>
      <w:sz w:val="18"/>
      <w:szCs w:val="21"/>
    </w:rPr>
  </w:style>
  <w:style w:type="paragraph" w:styleId="a6">
    <w:name w:val="footer"/>
    <w:basedOn w:val="a"/>
    <w:link w:val="Char1"/>
    <w:uiPriority w:val="99"/>
    <w:rsid w:val="00A961C6"/>
    <w:pPr>
      <w:tabs>
        <w:tab w:val="center" w:pos="4320"/>
        <w:tab w:val="right" w:pos="8640"/>
      </w:tabs>
    </w:pPr>
  </w:style>
  <w:style w:type="character" w:customStyle="1" w:styleId="Char1">
    <w:name w:val="바닥글 Char"/>
    <w:link w:val="a6"/>
    <w:uiPriority w:val="99"/>
    <w:locked/>
    <w:rsid w:val="009259B4"/>
    <w:rPr>
      <w:rFonts w:ascii="Arial" w:hAnsi="Arial" w:cs="Times New Roman"/>
      <w:sz w:val="24"/>
      <w:szCs w:val="24"/>
    </w:rPr>
  </w:style>
  <w:style w:type="character" w:styleId="a7">
    <w:name w:val="page number"/>
    <w:uiPriority w:val="99"/>
    <w:rsid w:val="00A961C6"/>
    <w:rPr>
      <w:rFonts w:cs="Times New Roman"/>
    </w:rPr>
  </w:style>
  <w:style w:type="paragraph" w:styleId="a8">
    <w:name w:val="header"/>
    <w:basedOn w:val="a"/>
    <w:link w:val="Char2"/>
    <w:uiPriority w:val="99"/>
    <w:rsid w:val="00A961C6"/>
    <w:pPr>
      <w:tabs>
        <w:tab w:val="center" w:pos="4320"/>
        <w:tab w:val="right" w:pos="8640"/>
      </w:tabs>
    </w:pPr>
  </w:style>
  <w:style w:type="character" w:customStyle="1" w:styleId="Char2">
    <w:name w:val="머리글 Char"/>
    <w:link w:val="a8"/>
    <w:uiPriority w:val="99"/>
    <w:locked/>
    <w:rsid w:val="009259B4"/>
    <w:rPr>
      <w:rFonts w:ascii="Arial" w:hAnsi="Arial" w:cs="Times New Roman"/>
      <w:sz w:val="24"/>
      <w:szCs w:val="24"/>
    </w:rPr>
  </w:style>
  <w:style w:type="paragraph" w:customStyle="1" w:styleId="StyleDefaultComplex10pt">
    <w:name w:val="Style Default + (Complex) 10 pt"/>
    <w:basedOn w:val="Default"/>
    <w:link w:val="StyleDefaultComplex10ptChar"/>
    <w:uiPriority w:val="99"/>
    <w:rsid w:val="00A961C6"/>
    <w:pPr>
      <w:spacing w:after="240"/>
    </w:pPr>
    <w:rPr>
      <w:szCs w:val="20"/>
    </w:rPr>
  </w:style>
  <w:style w:type="character" w:customStyle="1" w:styleId="DefaultChar">
    <w:name w:val="Default Char"/>
    <w:link w:val="Default"/>
    <w:uiPriority w:val="99"/>
    <w:locked/>
    <w:rsid w:val="00A961C6"/>
    <w:rPr>
      <w:rFonts w:ascii="Arial" w:hAnsi="Arial"/>
      <w:color w:val="000000"/>
      <w:sz w:val="24"/>
      <w:szCs w:val="22"/>
      <w:lang w:val="en-US" w:eastAsia="zh-TW" w:bidi="ar-SA"/>
    </w:rPr>
  </w:style>
  <w:style w:type="character" w:customStyle="1" w:styleId="StyleDefaultComplex10ptChar">
    <w:name w:val="Style Default + (Complex) 10 pt Char"/>
    <w:link w:val="StyleDefaultComplex10pt"/>
    <w:uiPriority w:val="99"/>
    <w:locked/>
    <w:rsid w:val="00A961C6"/>
    <w:rPr>
      <w:rFonts w:ascii="Arial" w:hAnsi="Arial" w:cs="Times New Roman"/>
      <w:color w:val="000000"/>
      <w:sz w:val="24"/>
      <w:szCs w:val="24"/>
      <w:lang w:val="en-US" w:eastAsia="zh-TW" w:bidi="ar-SA"/>
    </w:rPr>
  </w:style>
  <w:style w:type="paragraph" w:customStyle="1" w:styleId="StyleDefaultComplex10ptJustified">
    <w:name w:val="Style Default + (Complex) 10 pt Justified"/>
    <w:basedOn w:val="Default"/>
    <w:uiPriority w:val="99"/>
    <w:rsid w:val="00A961C6"/>
    <w:pPr>
      <w:spacing w:after="240"/>
      <w:jc w:val="both"/>
    </w:pPr>
    <w:rPr>
      <w:szCs w:val="20"/>
    </w:rPr>
  </w:style>
  <w:style w:type="paragraph" w:customStyle="1" w:styleId="StyleHeading3BottomSinglesolidlineAuto05ptLinewi">
    <w:name w:val="Style Heading 3 + Bottom: (Single solid line Auto  0.5 pt Line wi..."/>
    <w:basedOn w:val="3"/>
    <w:uiPriority w:val="99"/>
    <w:rsid w:val="00A961C6"/>
  </w:style>
  <w:style w:type="paragraph" w:customStyle="1" w:styleId="Spec1">
    <w:name w:val="Spec 1"/>
    <w:basedOn w:val="a"/>
    <w:next w:val="Spec2"/>
    <w:uiPriority w:val="99"/>
    <w:rsid w:val="00A961C6"/>
    <w:pPr>
      <w:keepNext/>
      <w:numPr>
        <w:numId w:val="2"/>
      </w:numPr>
      <w:spacing w:before="480" w:after="240"/>
      <w:jc w:val="both"/>
      <w:outlineLvl w:val="0"/>
    </w:pPr>
    <w:rPr>
      <w:rFonts w:ascii="Times New Roman" w:hAnsi="Times New Roman"/>
      <w:b/>
      <w:sz w:val="24"/>
      <w:szCs w:val="20"/>
    </w:rPr>
  </w:style>
  <w:style w:type="paragraph" w:customStyle="1" w:styleId="Spec2">
    <w:name w:val="Spec 2"/>
    <w:basedOn w:val="a"/>
    <w:next w:val="Spec3"/>
    <w:uiPriority w:val="99"/>
    <w:rsid w:val="00A961C6"/>
    <w:pPr>
      <w:keepNext/>
      <w:numPr>
        <w:ilvl w:val="1"/>
        <w:numId w:val="2"/>
      </w:numPr>
      <w:spacing w:after="240"/>
      <w:jc w:val="both"/>
      <w:outlineLvl w:val="1"/>
    </w:pPr>
    <w:rPr>
      <w:rFonts w:ascii="Times New Roman" w:hAnsi="Times New Roman"/>
      <w:caps/>
      <w:sz w:val="24"/>
    </w:rPr>
  </w:style>
  <w:style w:type="paragraph" w:customStyle="1" w:styleId="Spec3">
    <w:name w:val="Spec 3"/>
    <w:basedOn w:val="a"/>
    <w:uiPriority w:val="99"/>
    <w:rsid w:val="00A961C6"/>
    <w:pPr>
      <w:numPr>
        <w:ilvl w:val="2"/>
        <w:numId w:val="2"/>
      </w:numPr>
      <w:spacing w:after="240"/>
      <w:jc w:val="both"/>
      <w:outlineLvl w:val="2"/>
    </w:pPr>
    <w:rPr>
      <w:rFonts w:ascii="Times New Roman" w:hAnsi="Times New Roman"/>
      <w:sz w:val="24"/>
      <w:szCs w:val="20"/>
    </w:rPr>
  </w:style>
  <w:style w:type="paragraph" w:customStyle="1" w:styleId="Spec4">
    <w:name w:val="Spec 4"/>
    <w:basedOn w:val="a"/>
    <w:uiPriority w:val="99"/>
    <w:rsid w:val="00A961C6"/>
    <w:pPr>
      <w:numPr>
        <w:ilvl w:val="3"/>
        <w:numId w:val="2"/>
      </w:numPr>
      <w:spacing w:after="240"/>
      <w:jc w:val="both"/>
      <w:outlineLvl w:val="3"/>
    </w:pPr>
    <w:rPr>
      <w:rFonts w:ascii="Times New Roman" w:hAnsi="Times New Roman"/>
      <w:sz w:val="24"/>
      <w:szCs w:val="20"/>
    </w:rPr>
  </w:style>
  <w:style w:type="paragraph" w:customStyle="1" w:styleId="Spec5">
    <w:name w:val="Spec 5"/>
    <w:basedOn w:val="a"/>
    <w:uiPriority w:val="99"/>
    <w:rsid w:val="00A961C6"/>
    <w:pPr>
      <w:numPr>
        <w:ilvl w:val="4"/>
        <w:numId w:val="2"/>
      </w:numPr>
      <w:spacing w:after="240"/>
      <w:jc w:val="both"/>
      <w:outlineLvl w:val="4"/>
    </w:pPr>
    <w:rPr>
      <w:rFonts w:ascii="Times New Roman" w:hAnsi="Times New Roman"/>
      <w:sz w:val="24"/>
      <w:szCs w:val="20"/>
    </w:rPr>
  </w:style>
  <w:style w:type="paragraph" w:customStyle="1" w:styleId="Spec6">
    <w:name w:val="Spec 6"/>
    <w:basedOn w:val="a"/>
    <w:uiPriority w:val="99"/>
    <w:rsid w:val="00A961C6"/>
    <w:pPr>
      <w:numPr>
        <w:ilvl w:val="5"/>
        <w:numId w:val="2"/>
      </w:numPr>
      <w:spacing w:after="220"/>
      <w:jc w:val="both"/>
      <w:outlineLvl w:val="5"/>
    </w:pPr>
    <w:rPr>
      <w:rFonts w:ascii="Times New Roman" w:hAnsi="Times New Roman"/>
      <w:sz w:val="24"/>
      <w:szCs w:val="20"/>
    </w:rPr>
  </w:style>
  <w:style w:type="paragraph" w:customStyle="1" w:styleId="Spec7">
    <w:name w:val="Spec 7"/>
    <w:basedOn w:val="a"/>
    <w:uiPriority w:val="99"/>
    <w:rsid w:val="00A961C6"/>
    <w:pPr>
      <w:numPr>
        <w:ilvl w:val="6"/>
        <w:numId w:val="2"/>
      </w:numPr>
      <w:spacing w:after="240"/>
      <w:jc w:val="both"/>
      <w:outlineLvl w:val="6"/>
    </w:pPr>
    <w:rPr>
      <w:rFonts w:ascii="Times New Roman" w:hAnsi="Times New Roman"/>
      <w:sz w:val="24"/>
      <w:szCs w:val="20"/>
    </w:rPr>
  </w:style>
  <w:style w:type="paragraph" w:customStyle="1" w:styleId="Spec8">
    <w:name w:val="Spec 8"/>
    <w:basedOn w:val="a"/>
    <w:uiPriority w:val="99"/>
    <w:rsid w:val="00A961C6"/>
    <w:pPr>
      <w:numPr>
        <w:ilvl w:val="7"/>
        <w:numId w:val="2"/>
      </w:numPr>
      <w:spacing w:after="220"/>
      <w:jc w:val="both"/>
      <w:outlineLvl w:val="7"/>
    </w:pPr>
    <w:rPr>
      <w:rFonts w:ascii="Times New Roman" w:hAnsi="Times New Roman"/>
      <w:sz w:val="24"/>
      <w:szCs w:val="20"/>
    </w:rPr>
  </w:style>
  <w:style w:type="character" w:customStyle="1" w:styleId="apple-style-span">
    <w:name w:val="apple-style-span"/>
    <w:uiPriority w:val="99"/>
    <w:rsid w:val="00A961C6"/>
    <w:rPr>
      <w:rFonts w:cs="Times New Roman"/>
    </w:rPr>
  </w:style>
  <w:style w:type="table" w:styleId="a9">
    <w:name w:val="Table Grid"/>
    <w:basedOn w:val="a1"/>
    <w:uiPriority w:val="99"/>
    <w:rsid w:val="00A961C6"/>
    <w:pPr>
      <w:spacing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pec30">
    <w:name w:val="spec3"/>
    <w:basedOn w:val="a"/>
    <w:uiPriority w:val="99"/>
    <w:rsid w:val="00A961C6"/>
    <w:pPr>
      <w:spacing w:after="240"/>
      <w:jc w:val="both"/>
    </w:pPr>
    <w:rPr>
      <w:rFonts w:ascii="Times New Roman" w:hAnsi="Times New Roman"/>
      <w:sz w:val="24"/>
      <w:lang w:eastAsia="zh-TW"/>
    </w:rPr>
  </w:style>
  <w:style w:type="character" w:styleId="aa">
    <w:name w:val="FollowedHyperlink"/>
    <w:uiPriority w:val="99"/>
    <w:rsid w:val="00A961C6"/>
    <w:rPr>
      <w:rFonts w:cs="Times New Roman"/>
      <w:color w:val="800080"/>
      <w:u w:val="single"/>
    </w:rPr>
  </w:style>
  <w:style w:type="paragraph" w:customStyle="1" w:styleId="Normal9pt">
    <w:name w:val="Normal + 9 pt"/>
    <w:basedOn w:val="a"/>
    <w:uiPriority w:val="99"/>
    <w:rsid w:val="00A961C6"/>
    <w:pPr>
      <w:numPr>
        <w:numId w:val="4"/>
      </w:numPr>
      <w:spacing w:after="240"/>
      <w:jc w:val="both"/>
    </w:pPr>
    <w:rPr>
      <w:rFonts w:cs="Arial"/>
      <w:sz w:val="18"/>
      <w:szCs w:val="18"/>
    </w:rPr>
  </w:style>
  <w:style w:type="character" w:styleId="ab">
    <w:name w:val="Emphasis"/>
    <w:uiPriority w:val="99"/>
    <w:qFormat/>
    <w:rsid w:val="00A961C6"/>
    <w:rPr>
      <w:rFonts w:cs="Times New Roman"/>
      <w:i/>
    </w:rPr>
  </w:style>
  <w:style w:type="paragraph" w:styleId="ac">
    <w:name w:val="Normal (Web)"/>
    <w:basedOn w:val="a"/>
    <w:uiPriority w:val="99"/>
    <w:rsid w:val="00A961C6"/>
    <w:pPr>
      <w:spacing w:before="100" w:beforeAutospacing="1" w:after="100" w:afterAutospacing="1"/>
    </w:pPr>
    <w:rPr>
      <w:rFonts w:ascii="Times New Roman" w:hAnsi="Times New Roman"/>
      <w:sz w:val="24"/>
      <w:lang w:bidi="he-IL"/>
    </w:rPr>
  </w:style>
  <w:style w:type="character" w:styleId="ad">
    <w:name w:val="Strong"/>
    <w:uiPriority w:val="99"/>
    <w:qFormat/>
    <w:rsid w:val="00A961C6"/>
    <w:rPr>
      <w:rFonts w:cs="Times New Roman"/>
      <w:b/>
    </w:rPr>
  </w:style>
  <w:style w:type="character" w:customStyle="1" w:styleId="apple-converted-space">
    <w:name w:val="apple-converted-space"/>
    <w:uiPriority w:val="99"/>
    <w:rsid w:val="00A961C6"/>
    <w:rPr>
      <w:rFonts w:cs="Times New Roman"/>
    </w:rPr>
  </w:style>
  <w:style w:type="paragraph" w:styleId="ae">
    <w:name w:val="Balloon Text"/>
    <w:basedOn w:val="a"/>
    <w:link w:val="Char3"/>
    <w:uiPriority w:val="99"/>
    <w:rsid w:val="00A961C6"/>
    <w:pPr>
      <w:spacing w:after="0"/>
    </w:pPr>
    <w:rPr>
      <w:rFonts w:ascii="Tahoma" w:hAnsi="Tahoma"/>
      <w:sz w:val="16"/>
      <w:szCs w:val="16"/>
    </w:rPr>
  </w:style>
  <w:style w:type="character" w:customStyle="1" w:styleId="Char3">
    <w:name w:val="풍선 도움말 텍스트 Char"/>
    <w:link w:val="ae"/>
    <w:uiPriority w:val="99"/>
    <w:locked/>
    <w:rsid w:val="00A961C6"/>
    <w:rPr>
      <w:rFonts w:ascii="Tahoma" w:hAnsi="Tahoma"/>
      <w:sz w:val="16"/>
    </w:rPr>
  </w:style>
  <w:style w:type="character" w:styleId="af">
    <w:name w:val="annotation reference"/>
    <w:uiPriority w:val="99"/>
    <w:rsid w:val="00A961C6"/>
    <w:rPr>
      <w:rFonts w:cs="Times New Roman"/>
      <w:sz w:val="16"/>
    </w:rPr>
  </w:style>
  <w:style w:type="paragraph" w:styleId="af0">
    <w:name w:val="annotation text"/>
    <w:basedOn w:val="a"/>
    <w:link w:val="Char4"/>
    <w:uiPriority w:val="99"/>
    <w:rsid w:val="00A961C6"/>
    <w:rPr>
      <w:szCs w:val="20"/>
    </w:rPr>
  </w:style>
  <w:style w:type="character" w:customStyle="1" w:styleId="Char4">
    <w:name w:val="메모 텍스트 Char"/>
    <w:link w:val="af0"/>
    <w:uiPriority w:val="99"/>
    <w:locked/>
    <w:rsid w:val="00A961C6"/>
    <w:rPr>
      <w:rFonts w:ascii="Arial" w:hAnsi="Arial"/>
    </w:rPr>
  </w:style>
  <w:style w:type="paragraph" w:styleId="af1">
    <w:name w:val="annotation subject"/>
    <w:basedOn w:val="af0"/>
    <w:next w:val="af0"/>
    <w:link w:val="Char5"/>
    <w:uiPriority w:val="99"/>
    <w:rsid w:val="00A961C6"/>
    <w:rPr>
      <w:b/>
      <w:bCs/>
    </w:rPr>
  </w:style>
  <w:style w:type="character" w:customStyle="1" w:styleId="Char5">
    <w:name w:val="메모 주제 Char"/>
    <w:link w:val="af1"/>
    <w:uiPriority w:val="99"/>
    <w:locked/>
    <w:rsid w:val="00A961C6"/>
    <w:rPr>
      <w:rFonts w:ascii="Arial" w:hAnsi="Arial"/>
      <w:b/>
    </w:rPr>
  </w:style>
  <w:style w:type="paragraph" w:styleId="af2">
    <w:name w:val="Revision"/>
    <w:hidden/>
    <w:uiPriority w:val="99"/>
    <w:semiHidden/>
    <w:rsid w:val="00A961C6"/>
    <w:rPr>
      <w:rFonts w:ascii="Arial" w:hAnsi="Arial"/>
      <w:szCs w:val="24"/>
      <w:lang w:eastAsia="en-US"/>
    </w:rPr>
  </w:style>
  <w:style w:type="paragraph" w:styleId="af3">
    <w:name w:val="List Paragraph"/>
    <w:basedOn w:val="a"/>
    <w:uiPriority w:val="34"/>
    <w:qFormat/>
    <w:rsid w:val="003C72BD"/>
    <w:pPr>
      <w:spacing w:after="0"/>
      <w:ind w:left="720"/>
    </w:pPr>
    <w:rPr>
      <w:rFonts w:ascii="Times New Roman" w:hAnsi="Times New Roman"/>
      <w:szCs w:val="20"/>
    </w:rPr>
  </w:style>
  <w:style w:type="paragraph" w:customStyle="1" w:styleId="Alfa">
    <w:name w:val="Alfa"/>
    <w:basedOn w:val="a"/>
    <w:link w:val="AlfaCharChar"/>
    <w:uiPriority w:val="99"/>
    <w:rsid w:val="00363466"/>
    <w:pPr>
      <w:numPr>
        <w:numId w:val="8"/>
      </w:numPr>
      <w:spacing w:after="0"/>
    </w:pPr>
    <w:rPr>
      <w:rFonts w:ascii="Times New Roman" w:hAnsi="Times New Roman"/>
      <w:color w:val="000000"/>
      <w:sz w:val="24"/>
    </w:rPr>
  </w:style>
  <w:style w:type="character" w:customStyle="1" w:styleId="AlfaCharChar">
    <w:name w:val="Alfa Char Char"/>
    <w:link w:val="Alfa"/>
    <w:uiPriority w:val="99"/>
    <w:locked/>
    <w:rsid w:val="00363466"/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2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hanwha-security.com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hanwha-security.com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19ED06-7EE4-43E1-A9E2-9CC923C11E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2978</Words>
  <Characters>16979</Characters>
  <Application>Microsoft Office Word</Application>
  <DocSecurity>0</DocSecurity>
  <Lines>141</Lines>
  <Paragraphs>39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Samsung</vt:lpstr>
      <vt:lpstr>Samsung</vt:lpstr>
    </vt:vector>
  </TitlesOfParts>
  <LinksUpToDate>false</LinksUpToDate>
  <CharactersWithSpaces>19918</CharactersWithSpaces>
  <SharedDoc>false</SharedDoc>
  <HLinks>
    <vt:vector size="6" baseType="variant">
      <vt:variant>
        <vt:i4>7209063</vt:i4>
      </vt:variant>
      <vt:variant>
        <vt:i4>0</vt:i4>
      </vt:variant>
      <vt:variant>
        <vt:i4>0</vt:i4>
      </vt:variant>
      <vt:variant>
        <vt:i4>5</vt:i4>
      </vt:variant>
      <vt:variant>
        <vt:lpwstr>http://security.hanwhatechwin.com/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Samsung</dc:title>
  <dc:subject>SNV-6085R</dc:subject>
  <dc:creator/>
  <cp:keywords>IP Camera</cp:keywords>
  <cp:lastModifiedBy/>
  <cp:revision>1</cp:revision>
  <cp:lastPrinted>2012-08-21T01:08:00Z</cp:lastPrinted>
  <dcterms:created xsi:type="dcterms:W3CDTF">2020-04-07T05:32:00Z</dcterms:created>
  <dcterms:modified xsi:type="dcterms:W3CDTF">2020-04-07T06:27:00Z</dcterms:modified>
</cp:coreProperties>
</file>